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32D1B" w:rsidRPr="00A5759D" w:rsidRDefault="00CF34B3" w:rsidP="00A5759D">
      <w:pPr>
        <w:rPr>
          <w:rFonts w:ascii="Trebuchet MS" w:hAnsi="Trebuchet MS"/>
        </w:rPr>
        <w:sectPr w:rsidR="00D32D1B" w:rsidRPr="00A5759D" w:rsidSect="00AA460E">
          <w:footerReference w:type="default" r:id="rId8"/>
          <w:type w:val="continuous"/>
          <w:pgSz w:w="7830" w:h="12020"/>
          <w:pgMar w:top="902" w:right="618" w:bottom="278" w:left="618" w:header="720" w:footer="720" w:gutter="0"/>
          <w:cols w:space="720"/>
          <w:titlePg/>
        </w:sectPr>
      </w:pPr>
      <w:r w:rsidRPr="00CF34B3">
        <w:rPr>
          <w:rFonts w:eastAsia="Calibri"/>
          <w:noProof/>
          <w:sz w:val="20"/>
          <w:szCs w:val="20"/>
          <w:lang w:eastAsia="ru-RU"/>
        </w:rPr>
        <w:drawing>
          <wp:inline distT="0" distB="0" distL="0" distR="0">
            <wp:extent cx="4187190" cy="5924249"/>
            <wp:effectExtent l="0" t="0" r="381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7190" cy="5924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32D1B" w:rsidRDefault="00E25B34">
      <w:pPr>
        <w:pStyle w:val="1"/>
        <w:spacing w:before="71"/>
      </w:pPr>
      <w:r>
        <w:lastRenderedPageBreak/>
        <w:pict>
          <v:line id="_x0000_s1094" style="position:absolute;left:0;text-align:left;z-index:15730176;mso-position-horizontal-relative:page" from="36.85pt,20.8pt" to="354.35pt,20.8pt" strokecolor="#231f20" strokeweight=".5pt">
            <w10:wrap anchorx="page"/>
          </v:line>
        </w:pict>
      </w:r>
      <w:r w:rsidR="00A5759D">
        <w:rPr>
          <w:color w:val="231F20"/>
        </w:rPr>
        <w:t>СОДЕРЖАНИЕ</w:t>
      </w:r>
    </w:p>
    <w:sdt>
      <w:sdtPr>
        <w:id w:val="510727388"/>
        <w:docPartObj>
          <w:docPartGallery w:val="Table of Contents"/>
          <w:docPartUnique/>
        </w:docPartObj>
      </w:sdtPr>
      <w:sdtEndPr/>
      <w:sdtContent>
        <w:p w:rsidR="00D32D1B" w:rsidRDefault="00E25B34">
          <w:pPr>
            <w:pStyle w:val="10"/>
            <w:tabs>
              <w:tab w:val="right" w:leader="dot" w:pos="6466"/>
            </w:tabs>
            <w:spacing w:before="364"/>
          </w:pPr>
          <w:hyperlink w:anchor="_TOC_250007" w:history="1">
            <w:r w:rsidR="00A5759D">
              <w:rPr>
                <w:color w:val="231F20"/>
                <w:w w:val="120"/>
              </w:rPr>
              <w:t>Пояснительная</w:t>
            </w:r>
            <w:r w:rsidR="00A5759D">
              <w:rPr>
                <w:color w:val="231F20"/>
                <w:spacing w:val="11"/>
                <w:w w:val="120"/>
              </w:rPr>
              <w:t xml:space="preserve"> </w:t>
            </w:r>
            <w:r w:rsidR="00A5759D">
              <w:rPr>
                <w:color w:val="231F20"/>
                <w:w w:val="120"/>
              </w:rPr>
              <w:t>записка</w:t>
            </w:r>
            <w:r w:rsidR="00A5759D">
              <w:rPr>
                <w:color w:val="231F20"/>
                <w:w w:val="120"/>
              </w:rPr>
              <w:tab/>
            </w:r>
            <w:r w:rsidR="00AA460E">
              <w:rPr>
                <w:color w:val="231F20"/>
                <w:w w:val="120"/>
              </w:rPr>
              <w:t>3</w:t>
            </w:r>
          </w:hyperlink>
        </w:p>
        <w:p w:rsidR="00D32D1B" w:rsidRDefault="00E25B34">
          <w:pPr>
            <w:pStyle w:val="10"/>
            <w:spacing w:before="130"/>
          </w:pPr>
          <w:hyperlink w:anchor="_TOC_250006" w:history="1">
            <w:r w:rsidR="00A5759D">
              <w:rPr>
                <w:color w:val="231F20"/>
                <w:w w:val="115"/>
              </w:rPr>
              <w:t>Содержание</w:t>
            </w:r>
            <w:r w:rsidR="00A5759D">
              <w:rPr>
                <w:color w:val="231F20"/>
                <w:spacing w:val="12"/>
                <w:w w:val="115"/>
              </w:rPr>
              <w:t xml:space="preserve"> </w:t>
            </w:r>
            <w:r w:rsidR="00A5759D">
              <w:rPr>
                <w:color w:val="231F20"/>
                <w:w w:val="115"/>
              </w:rPr>
              <w:t>учебного</w:t>
            </w:r>
            <w:r w:rsidR="00A5759D">
              <w:rPr>
                <w:color w:val="231F20"/>
                <w:spacing w:val="12"/>
                <w:w w:val="115"/>
              </w:rPr>
              <w:t xml:space="preserve"> </w:t>
            </w:r>
            <w:r w:rsidR="00A5759D">
              <w:rPr>
                <w:color w:val="231F20"/>
                <w:w w:val="115"/>
              </w:rPr>
              <w:t>предмета</w:t>
            </w:r>
          </w:hyperlink>
        </w:p>
        <w:p w:rsidR="00D32D1B" w:rsidRDefault="00E25B34">
          <w:pPr>
            <w:pStyle w:val="10"/>
            <w:tabs>
              <w:tab w:val="right" w:leader="dot" w:pos="6466"/>
            </w:tabs>
          </w:pPr>
          <w:hyperlink w:anchor="_TOC_250005" w:history="1">
            <w:r w:rsidR="00A5759D">
              <w:rPr>
                <w:color w:val="231F20"/>
                <w:w w:val="115"/>
              </w:rPr>
              <w:t>«Изобразительное</w:t>
            </w:r>
            <w:r w:rsidR="00A5759D">
              <w:rPr>
                <w:color w:val="231F20"/>
                <w:spacing w:val="15"/>
                <w:w w:val="115"/>
              </w:rPr>
              <w:t xml:space="preserve"> </w:t>
            </w:r>
            <w:r w:rsidR="00A5759D">
              <w:rPr>
                <w:color w:val="231F20"/>
                <w:w w:val="115"/>
              </w:rPr>
              <w:t>искусство»</w:t>
            </w:r>
            <w:r w:rsidR="00A5759D">
              <w:rPr>
                <w:color w:val="231F20"/>
                <w:w w:val="115"/>
              </w:rPr>
              <w:tab/>
            </w:r>
          </w:hyperlink>
          <w:r w:rsidR="00F74EC8">
            <w:rPr>
              <w:color w:val="231F20"/>
              <w:w w:val="115"/>
            </w:rPr>
            <w:t>5</w:t>
          </w:r>
        </w:p>
        <w:p w:rsidR="00D32D1B" w:rsidRDefault="00E25B34">
          <w:pPr>
            <w:pStyle w:val="3"/>
            <w:numPr>
              <w:ilvl w:val="0"/>
              <w:numId w:val="4"/>
            </w:numPr>
            <w:tabs>
              <w:tab w:val="left" w:pos="762"/>
              <w:tab w:val="right" w:leader="dot" w:pos="6466"/>
            </w:tabs>
          </w:pPr>
          <w:hyperlink w:anchor="_TOC_250004" w:history="1">
            <w:r w:rsidR="00A5759D">
              <w:rPr>
                <w:color w:val="231F20"/>
                <w:w w:val="120"/>
              </w:rPr>
              <w:t>класс</w:t>
            </w:r>
            <w:r w:rsidR="00A5759D">
              <w:rPr>
                <w:color w:val="231F20"/>
                <w:w w:val="120"/>
              </w:rPr>
              <w:tab/>
            </w:r>
          </w:hyperlink>
          <w:r w:rsidR="00F74EC8">
            <w:rPr>
              <w:color w:val="231F20"/>
              <w:w w:val="120"/>
            </w:rPr>
            <w:t>5</w:t>
          </w:r>
        </w:p>
        <w:p w:rsidR="00D32D1B" w:rsidRDefault="00E25B34">
          <w:pPr>
            <w:pStyle w:val="3"/>
            <w:numPr>
              <w:ilvl w:val="0"/>
              <w:numId w:val="4"/>
            </w:numPr>
            <w:tabs>
              <w:tab w:val="left" w:pos="762"/>
              <w:tab w:val="right" w:leader="dot" w:pos="6466"/>
            </w:tabs>
          </w:pPr>
          <w:hyperlink w:anchor="_TOC_250003" w:history="1">
            <w:r w:rsidR="00A5759D">
              <w:rPr>
                <w:color w:val="231F20"/>
                <w:w w:val="120"/>
              </w:rPr>
              <w:t>класс</w:t>
            </w:r>
            <w:r w:rsidR="00A5759D">
              <w:rPr>
                <w:color w:val="231F20"/>
                <w:w w:val="120"/>
              </w:rPr>
              <w:tab/>
            </w:r>
          </w:hyperlink>
          <w:r w:rsidR="00F74EC8">
            <w:rPr>
              <w:color w:val="231F20"/>
              <w:w w:val="120"/>
            </w:rPr>
            <w:t>7</w:t>
          </w:r>
        </w:p>
        <w:p w:rsidR="00D32D1B" w:rsidRDefault="00E25B34">
          <w:pPr>
            <w:pStyle w:val="3"/>
            <w:numPr>
              <w:ilvl w:val="0"/>
              <w:numId w:val="4"/>
            </w:numPr>
            <w:tabs>
              <w:tab w:val="left" w:pos="762"/>
              <w:tab w:val="right" w:leader="dot" w:pos="6466"/>
            </w:tabs>
          </w:pPr>
          <w:hyperlink w:anchor="_TOC_250002" w:history="1">
            <w:r w:rsidR="00A5759D">
              <w:rPr>
                <w:color w:val="231F20"/>
                <w:w w:val="120"/>
              </w:rPr>
              <w:t>класс</w:t>
            </w:r>
            <w:r w:rsidR="00A5759D">
              <w:rPr>
                <w:color w:val="231F20"/>
                <w:w w:val="120"/>
              </w:rPr>
              <w:tab/>
              <w:t>1</w:t>
            </w:r>
          </w:hyperlink>
          <w:r w:rsidR="00F74EC8">
            <w:rPr>
              <w:color w:val="231F20"/>
              <w:w w:val="120"/>
            </w:rPr>
            <w:t>0</w:t>
          </w:r>
        </w:p>
        <w:p w:rsidR="00D32D1B" w:rsidRDefault="00E25B34">
          <w:pPr>
            <w:pStyle w:val="3"/>
            <w:numPr>
              <w:ilvl w:val="0"/>
              <w:numId w:val="4"/>
            </w:numPr>
            <w:tabs>
              <w:tab w:val="left" w:pos="762"/>
              <w:tab w:val="right" w:leader="dot" w:pos="6466"/>
            </w:tabs>
          </w:pPr>
          <w:hyperlink w:anchor="_TOC_250001" w:history="1">
            <w:r w:rsidR="00A5759D">
              <w:rPr>
                <w:color w:val="231F20"/>
                <w:w w:val="120"/>
              </w:rPr>
              <w:t>класс</w:t>
            </w:r>
            <w:r w:rsidR="00A5759D">
              <w:rPr>
                <w:color w:val="231F20"/>
                <w:w w:val="120"/>
              </w:rPr>
              <w:tab/>
              <w:t>1</w:t>
            </w:r>
          </w:hyperlink>
          <w:r w:rsidR="00F74EC8">
            <w:rPr>
              <w:color w:val="231F20"/>
              <w:w w:val="120"/>
            </w:rPr>
            <w:t>5</w:t>
          </w:r>
        </w:p>
        <w:p w:rsidR="00D32D1B" w:rsidRDefault="00A5759D">
          <w:pPr>
            <w:pStyle w:val="10"/>
            <w:spacing w:before="130"/>
          </w:pPr>
          <w:r>
            <w:rPr>
              <w:color w:val="231F20"/>
              <w:w w:val="115"/>
            </w:rPr>
            <w:t>Планируемые</w:t>
          </w:r>
          <w:r>
            <w:rPr>
              <w:color w:val="231F20"/>
              <w:spacing w:val="25"/>
              <w:w w:val="115"/>
            </w:rPr>
            <w:t xml:space="preserve"> </w:t>
          </w:r>
          <w:r>
            <w:rPr>
              <w:color w:val="231F20"/>
              <w:w w:val="115"/>
            </w:rPr>
            <w:t>результаты</w:t>
          </w:r>
          <w:r>
            <w:rPr>
              <w:color w:val="231F20"/>
              <w:spacing w:val="25"/>
              <w:w w:val="115"/>
            </w:rPr>
            <w:t xml:space="preserve"> </w:t>
          </w:r>
          <w:r>
            <w:rPr>
              <w:color w:val="231F20"/>
              <w:w w:val="115"/>
            </w:rPr>
            <w:t>освоения</w:t>
          </w:r>
          <w:r>
            <w:rPr>
              <w:color w:val="231F20"/>
              <w:spacing w:val="25"/>
              <w:w w:val="115"/>
            </w:rPr>
            <w:t xml:space="preserve"> </w:t>
          </w:r>
          <w:r>
            <w:rPr>
              <w:color w:val="231F20"/>
              <w:w w:val="115"/>
            </w:rPr>
            <w:t>учебного</w:t>
          </w:r>
          <w:r>
            <w:rPr>
              <w:color w:val="231F20"/>
              <w:spacing w:val="26"/>
              <w:w w:val="115"/>
            </w:rPr>
            <w:t xml:space="preserve"> </w:t>
          </w:r>
          <w:r>
            <w:rPr>
              <w:color w:val="231F20"/>
              <w:w w:val="115"/>
            </w:rPr>
            <w:t>предмета</w:t>
          </w:r>
        </w:p>
        <w:p w:rsidR="00D32D1B" w:rsidRDefault="00A5759D">
          <w:pPr>
            <w:pStyle w:val="10"/>
          </w:pPr>
          <w:r>
            <w:rPr>
              <w:color w:val="231F20"/>
              <w:w w:val="115"/>
            </w:rPr>
            <w:t>«Изобразительное</w:t>
          </w:r>
          <w:r>
            <w:rPr>
              <w:color w:val="231F20"/>
              <w:spacing w:val="24"/>
              <w:w w:val="115"/>
            </w:rPr>
            <w:t xml:space="preserve"> </w:t>
          </w:r>
          <w:r>
            <w:rPr>
              <w:color w:val="231F20"/>
              <w:w w:val="115"/>
            </w:rPr>
            <w:t>искусство»</w:t>
          </w:r>
          <w:r>
            <w:rPr>
              <w:color w:val="231F20"/>
              <w:spacing w:val="25"/>
              <w:w w:val="115"/>
            </w:rPr>
            <w:t xml:space="preserve"> </w:t>
          </w:r>
          <w:r>
            <w:rPr>
              <w:color w:val="231F20"/>
              <w:w w:val="115"/>
            </w:rPr>
            <w:t>на</w:t>
          </w:r>
          <w:r>
            <w:rPr>
              <w:color w:val="231F20"/>
              <w:spacing w:val="24"/>
              <w:w w:val="115"/>
            </w:rPr>
            <w:t xml:space="preserve"> </w:t>
          </w:r>
          <w:r>
            <w:rPr>
              <w:color w:val="231F20"/>
              <w:w w:val="115"/>
            </w:rPr>
            <w:t>уровне</w:t>
          </w:r>
        </w:p>
        <w:p w:rsidR="00D32D1B" w:rsidRDefault="00A5759D">
          <w:pPr>
            <w:pStyle w:val="10"/>
            <w:tabs>
              <w:tab w:val="right" w:leader="dot" w:pos="6466"/>
            </w:tabs>
          </w:pPr>
          <w:r>
            <w:rPr>
              <w:color w:val="231F20"/>
              <w:w w:val="115"/>
            </w:rPr>
            <w:t>начального</w:t>
          </w:r>
          <w:r>
            <w:rPr>
              <w:color w:val="231F20"/>
              <w:spacing w:val="15"/>
              <w:w w:val="115"/>
            </w:rPr>
            <w:t xml:space="preserve"> </w:t>
          </w:r>
          <w:r>
            <w:rPr>
              <w:color w:val="231F20"/>
              <w:w w:val="115"/>
            </w:rPr>
            <w:t>общего</w:t>
          </w:r>
          <w:r>
            <w:rPr>
              <w:color w:val="231F20"/>
              <w:spacing w:val="15"/>
              <w:w w:val="115"/>
            </w:rPr>
            <w:t xml:space="preserve"> </w:t>
          </w:r>
          <w:r>
            <w:rPr>
              <w:color w:val="231F20"/>
              <w:w w:val="115"/>
            </w:rPr>
            <w:t>образования</w:t>
          </w:r>
          <w:r>
            <w:rPr>
              <w:color w:val="231F20"/>
              <w:w w:val="115"/>
            </w:rPr>
            <w:tab/>
            <w:t>1</w:t>
          </w:r>
          <w:r w:rsidR="00F74EC8">
            <w:rPr>
              <w:color w:val="231F20"/>
              <w:w w:val="115"/>
            </w:rPr>
            <w:t>7</w:t>
          </w:r>
        </w:p>
        <w:p w:rsidR="00D32D1B" w:rsidRDefault="00A5759D">
          <w:pPr>
            <w:pStyle w:val="20"/>
            <w:tabs>
              <w:tab w:val="right" w:leader="dot" w:pos="6466"/>
            </w:tabs>
          </w:pPr>
          <w:r>
            <w:rPr>
              <w:color w:val="231F20"/>
              <w:w w:val="120"/>
            </w:rPr>
            <w:t>Личностные</w:t>
          </w:r>
          <w:r>
            <w:rPr>
              <w:color w:val="231F20"/>
              <w:spacing w:val="10"/>
              <w:w w:val="120"/>
            </w:rPr>
            <w:t xml:space="preserve"> </w:t>
          </w:r>
          <w:r>
            <w:rPr>
              <w:color w:val="231F20"/>
              <w:w w:val="120"/>
            </w:rPr>
            <w:t>результаты</w:t>
          </w:r>
          <w:r>
            <w:rPr>
              <w:color w:val="231F20"/>
              <w:w w:val="120"/>
            </w:rPr>
            <w:tab/>
            <w:t>1</w:t>
          </w:r>
          <w:r w:rsidR="00F74EC8">
            <w:rPr>
              <w:color w:val="231F20"/>
              <w:w w:val="120"/>
            </w:rPr>
            <w:t>7</w:t>
          </w:r>
        </w:p>
        <w:p w:rsidR="00D32D1B" w:rsidRDefault="00A5759D">
          <w:pPr>
            <w:pStyle w:val="20"/>
            <w:tabs>
              <w:tab w:val="right" w:leader="dot" w:pos="6466"/>
            </w:tabs>
          </w:pPr>
          <w:r>
            <w:rPr>
              <w:color w:val="231F20"/>
              <w:w w:val="120"/>
            </w:rPr>
            <w:t>Метапредметные</w:t>
          </w:r>
          <w:r>
            <w:rPr>
              <w:color w:val="231F20"/>
              <w:spacing w:val="9"/>
              <w:w w:val="120"/>
            </w:rPr>
            <w:t xml:space="preserve"> </w:t>
          </w:r>
          <w:r>
            <w:rPr>
              <w:color w:val="231F20"/>
              <w:w w:val="120"/>
            </w:rPr>
            <w:t>результаты</w:t>
          </w:r>
          <w:r>
            <w:rPr>
              <w:color w:val="231F20"/>
              <w:w w:val="120"/>
            </w:rPr>
            <w:tab/>
          </w:r>
          <w:r w:rsidR="00F74EC8">
            <w:rPr>
              <w:color w:val="231F20"/>
              <w:w w:val="120"/>
            </w:rPr>
            <w:t>19</w:t>
          </w:r>
        </w:p>
        <w:p w:rsidR="00D32D1B" w:rsidRDefault="00A5759D">
          <w:pPr>
            <w:pStyle w:val="20"/>
            <w:tabs>
              <w:tab w:val="right" w:leader="dot" w:pos="6466"/>
            </w:tabs>
          </w:pPr>
          <w:r>
            <w:rPr>
              <w:color w:val="231F20"/>
              <w:w w:val="120"/>
            </w:rPr>
            <w:t>Предметные</w:t>
          </w:r>
          <w:r>
            <w:rPr>
              <w:color w:val="231F20"/>
              <w:spacing w:val="10"/>
              <w:w w:val="120"/>
            </w:rPr>
            <w:t xml:space="preserve"> </w:t>
          </w:r>
          <w:r>
            <w:rPr>
              <w:color w:val="231F20"/>
              <w:w w:val="120"/>
            </w:rPr>
            <w:t>результаты</w:t>
          </w:r>
          <w:r>
            <w:rPr>
              <w:color w:val="231F20"/>
              <w:w w:val="120"/>
            </w:rPr>
            <w:tab/>
            <w:t>2</w:t>
          </w:r>
          <w:r w:rsidR="00F74EC8">
            <w:rPr>
              <w:color w:val="231F20"/>
              <w:w w:val="120"/>
            </w:rPr>
            <w:t>2</w:t>
          </w:r>
        </w:p>
        <w:p w:rsidR="00D32D1B" w:rsidRDefault="00E25B34">
          <w:pPr>
            <w:pStyle w:val="10"/>
            <w:tabs>
              <w:tab w:val="right" w:leader="dot" w:pos="6466"/>
            </w:tabs>
            <w:spacing w:before="130"/>
          </w:pPr>
          <w:hyperlink w:anchor="_TOC_250000" w:history="1">
            <w:r w:rsidR="00A5759D">
              <w:rPr>
                <w:color w:val="231F20"/>
                <w:w w:val="120"/>
              </w:rPr>
              <w:t>Тематическое</w:t>
            </w:r>
            <w:r w:rsidR="00A5759D">
              <w:rPr>
                <w:color w:val="231F20"/>
                <w:spacing w:val="10"/>
                <w:w w:val="120"/>
              </w:rPr>
              <w:t xml:space="preserve"> </w:t>
            </w:r>
            <w:r w:rsidR="00A5759D">
              <w:rPr>
                <w:color w:val="231F20"/>
                <w:w w:val="120"/>
              </w:rPr>
              <w:t>планирование</w:t>
            </w:r>
            <w:r w:rsidR="00A5759D">
              <w:rPr>
                <w:color w:val="231F20"/>
                <w:w w:val="120"/>
              </w:rPr>
              <w:tab/>
              <w:t>37</w:t>
            </w:r>
          </w:hyperlink>
        </w:p>
        <w:p w:rsidR="00D32D1B" w:rsidRDefault="00A5759D">
          <w:pPr>
            <w:pStyle w:val="3"/>
            <w:numPr>
              <w:ilvl w:val="0"/>
              <w:numId w:val="3"/>
            </w:numPr>
            <w:tabs>
              <w:tab w:val="left" w:pos="762"/>
              <w:tab w:val="right" w:leader="dot" w:pos="6466"/>
            </w:tabs>
          </w:pPr>
          <w:r>
            <w:rPr>
              <w:color w:val="231F20"/>
              <w:w w:val="120"/>
            </w:rPr>
            <w:t>класс</w:t>
          </w:r>
          <w:r>
            <w:rPr>
              <w:color w:val="231F20"/>
              <w:w w:val="120"/>
            </w:rPr>
            <w:tab/>
            <w:t>3</w:t>
          </w:r>
          <w:r w:rsidR="00F74EC8">
            <w:rPr>
              <w:color w:val="231F20"/>
              <w:w w:val="120"/>
            </w:rPr>
            <w:t>9</w:t>
          </w:r>
        </w:p>
        <w:p w:rsidR="00D32D1B" w:rsidRDefault="00A5759D">
          <w:pPr>
            <w:pStyle w:val="3"/>
            <w:numPr>
              <w:ilvl w:val="0"/>
              <w:numId w:val="3"/>
            </w:numPr>
            <w:tabs>
              <w:tab w:val="left" w:pos="762"/>
              <w:tab w:val="right" w:leader="dot" w:pos="6466"/>
            </w:tabs>
          </w:pPr>
          <w:r>
            <w:rPr>
              <w:color w:val="231F20"/>
              <w:w w:val="120"/>
            </w:rPr>
            <w:t>класс</w:t>
          </w:r>
          <w:r>
            <w:rPr>
              <w:color w:val="231F20"/>
              <w:w w:val="120"/>
            </w:rPr>
            <w:tab/>
            <w:t>4</w:t>
          </w:r>
          <w:r w:rsidR="00F74EC8">
            <w:rPr>
              <w:color w:val="231F20"/>
              <w:w w:val="120"/>
            </w:rPr>
            <w:t>8</w:t>
          </w:r>
        </w:p>
        <w:p w:rsidR="00D32D1B" w:rsidRDefault="00A5759D">
          <w:pPr>
            <w:pStyle w:val="3"/>
            <w:numPr>
              <w:ilvl w:val="0"/>
              <w:numId w:val="3"/>
            </w:numPr>
            <w:tabs>
              <w:tab w:val="left" w:pos="762"/>
              <w:tab w:val="right" w:leader="dot" w:pos="6466"/>
            </w:tabs>
          </w:pPr>
          <w:r>
            <w:rPr>
              <w:color w:val="231F20"/>
              <w:w w:val="120"/>
            </w:rPr>
            <w:t>класс</w:t>
          </w:r>
          <w:r>
            <w:rPr>
              <w:color w:val="231F20"/>
              <w:w w:val="120"/>
            </w:rPr>
            <w:tab/>
            <w:t>5</w:t>
          </w:r>
          <w:r w:rsidR="00F74EC8">
            <w:rPr>
              <w:color w:val="231F20"/>
              <w:w w:val="120"/>
            </w:rPr>
            <w:t>9</w:t>
          </w:r>
        </w:p>
        <w:p w:rsidR="00D32D1B" w:rsidRDefault="00F74EC8">
          <w:pPr>
            <w:pStyle w:val="3"/>
            <w:numPr>
              <w:ilvl w:val="0"/>
              <w:numId w:val="3"/>
            </w:numPr>
            <w:tabs>
              <w:tab w:val="left" w:pos="762"/>
              <w:tab w:val="right" w:leader="dot" w:pos="6466"/>
            </w:tabs>
          </w:pPr>
          <w:r>
            <w:rPr>
              <w:color w:val="231F20"/>
              <w:w w:val="120"/>
            </w:rPr>
            <w:t>класс</w:t>
          </w:r>
          <w:r>
            <w:rPr>
              <w:color w:val="231F20"/>
              <w:w w:val="120"/>
            </w:rPr>
            <w:tab/>
            <w:t>69</w:t>
          </w:r>
        </w:p>
      </w:sdtContent>
    </w:sdt>
    <w:p w:rsidR="00D32D1B" w:rsidRDefault="00D32D1B">
      <w:pPr>
        <w:sectPr w:rsidR="00D32D1B">
          <w:pgSz w:w="7830" w:h="12020"/>
          <w:pgMar w:top="580" w:right="620" w:bottom="280" w:left="620" w:header="720" w:footer="720" w:gutter="0"/>
          <w:cols w:space="720"/>
        </w:sectPr>
      </w:pPr>
    </w:p>
    <w:p w:rsidR="00D32D1B" w:rsidRDefault="00D32D1B">
      <w:pPr>
        <w:pStyle w:val="a3"/>
        <w:spacing w:before="9"/>
        <w:ind w:left="0" w:right="0" w:firstLine="0"/>
        <w:jc w:val="left"/>
        <w:rPr>
          <w:sz w:val="28"/>
        </w:rPr>
      </w:pPr>
    </w:p>
    <w:p w:rsidR="00D32D1B" w:rsidRDefault="00E25B34">
      <w:pPr>
        <w:pStyle w:val="1"/>
      </w:pPr>
      <w:r>
        <w:pict>
          <v:shape id="_x0000_s1093" style="position:absolute;left:0;text-align:left;margin-left:36.85pt;margin-top:17.25pt;width:317.5pt;height:.1pt;z-index:-15726592;mso-wrap-distance-left:0;mso-wrap-distance-right:0;mso-position-horizontal-relative:page" coordorigin="737,345" coordsize="6350,0" path="m737,345r6350,e" filled="f" strokecolor="#231f20" strokeweight=".5pt">
            <v:path arrowok="t"/>
            <w10:wrap type="topAndBottom" anchorx="page"/>
          </v:shape>
        </w:pict>
      </w:r>
      <w:bookmarkStart w:id="1" w:name="_TOC_250007"/>
      <w:r w:rsidR="00A5759D">
        <w:rPr>
          <w:color w:val="231F20"/>
          <w:w w:val="90"/>
        </w:rPr>
        <w:t>ПОЯСНИТЕЛЬНАЯ</w:t>
      </w:r>
      <w:r w:rsidR="00A5759D">
        <w:rPr>
          <w:color w:val="231F20"/>
          <w:spacing w:val="63"/>
        </w:rPr>
        <w:t xml:space="preserve"> </w:t>
      </w:r>
      <w:bookmarkEnd w:id="1"/>
      <w:r w:rsidR="00A5759D">
        <w:rPr>
          <w:color w:val="231F20"/>
          <w:w w:val="90"/>
        </w:rPr>
        <w:t>ЗАПИСКА</w:t>
      </w:r>
    </w:p>
    <w:p w:rsidR="00D32D1B" w:rsidRDefault="00A5759D">
      <w:pPr>
        <w:pStyle w:val="a3"/>
        <w:spacing w:before="160" w:line="256" w:lineRule="auto"/>
      </w:pPr>
      <w:r>
        <w:rPr>
          <w:color w:val="231F20"/>
          <w:w w:val="115"/>
        </w:rPr>
        <w:t>Цель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преподавания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предмета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«Изобразительное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искусство»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состоит в формировании художественной культуры учащихся,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развитии художественно-образного мышления и эстетического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отношения к явлениям действительности путём освоения начальных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основ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художественных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знаний,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умений,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навыков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развития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творческого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потенциала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учащихся.</w:t>
      </w:r>
    </w:p>
    <w:p w:rsidR="00D32D1B" w:rsidRDefault="00A5759D">
      <w:pPr>
        <w:pStyle w:val="a3"/>
        <w:spacing w:line="256" w:lineRule="auto"/>
      </w:pPr>
      <w:r>
        <w:rPr>
          <w:color w:val="231F20"/>
          <w:w w:val="115"/>
        </w:rPr>
        <w:t>Преподавание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предмета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направлено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развитие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духовной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культуры учащихся, формирование активной эстетической позиции по отношению к действительности и произведениям искусства, понимание роли и значения художественной деятельности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жизни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людей.</w:t>
      </w:r>
    </w:p>
    <w:p w:rsidR="00D32D1B" w:rsidRDefault="00A5759D">
      <w:pPr>
        <w:pStyle w:val="a3"/>
        <w:spacing w:line="256" w:lineRule="auto"/>
        <w:ind w:left="116"/>
      </w:pPr>
      <w:r>
        <w:rPr>
          <w:color w:val="231F20"/>
          <w:w w:val="115"/>
        </w:rPr>
        <w:t>Содержание предмета охватывает все основные вида визуально-пространственных искусств (собственно изобразительных):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начальные основы графики, живописи и скульптуры, декоративно-прикладные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 xml:space="preserve">и 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 xml:space="preserve">народные 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 xml:space="preserve">виды 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 xml:space="preserve">искусства, 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архитектуру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дизайн.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Особое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внимание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уделено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развитию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эстетического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восприятия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природы,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восприятию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произведений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искусства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формированию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зрительских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навыков,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художественному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восприятию предметно-бытовой культуры. Для учащихся начальной школы большое значение также имеет восприятие произведений</w:t>
      </w:r>
      <w:r>
        <w:rPr>
          <w:color w:val="231F20"/>
          <w:spacing w:val="-19"/>
          <w:w w:val="115"/>
        </w:rPr>
        <w:t xml:space="preserve"> </w:t>
      </w:r>
      <w:r>
        <w:rPr>
          <w:color w:val="231F20"/>
          <w:w w:val="115"/>
        </w:rPr>
        <w:t>детского</w:t>
      </w:r>
      <w:r>
        <w:rPr>
          <w:color w:val="231F20"/>
          <w:spacing w:val="-18"/>
          <w:w w:val="115"/>
        </w:rPr>
        <w:t xml:space="preserve"> </w:t>
      </w:r>
      <w:r>
        <w:rPr>
          <w:color w:val="231F20"/>
          <w:w w:val="115"/>
        </w:rPr>
        <w:t>творчества,</w:t>
      </w:r>
      <w:r>
        <w:rPr>
          <w:color w:val="231F20"/>
          <w:spacing w:val="-18"/>
          <w:w w:val="115"/>
        </w:rPr>
        <w:t xml:space="preserve"> </w:t>
      </w:r>
      <w:r>
        <w:rPr>
          <w:color w:val="231F20"/>
          <w:w w:val="115"/>
        </w:rPr>
        <w:t>умение</w:t>
      </w:r>
      <w:r>
        <w:rPr>
          <w:color w:val="231F20"/>
          <w:spacing w:val="-18"/>
          <w:w w:val="115"/>
        </w:rPr>
        <w:t xml:space="preserve"> </w:t>
      </w:r>
      <w:r>
        <w:rPr>
          <w:color w:val="231F20"/>
          <w:w w:val="115"/>
        </w:rPr>
        <w:t>обсуждать</w:t>
      </w:r>
      <w:r>
        <w:rPr>
          <w:color w:val="231F20"/>
          <w:spacing w:val="-18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-18"/>
          <w:w w:val="115"/>
        </w:rPr>
        <w:t xml:space="preserve"> </w:t>
      </w:r>
      <w:r>
        <w:rPr>
          <w:color w:val="231F20"/>
          <w:w w:val="115"/>
        </w:rPr>
        <w:t>анализировать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детские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рисунки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позиций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выраженного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содержания,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художественных средств выразительности, соответствия учебной задачи, поставленной учителем. Такая рефлексия детского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творчества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имеет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позитивный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обучающий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характер.</w:t>
      </w:r>
    </w:p>
    <w:p w:rsidR="00D32D1B" w:rsidRDefault="00A5759D" w:rsidP="000365F8">
      <w:pPr>
        <w:pStyle w:val="a3"/>
        <w:spacing w:line="254" w:lineRule="auto"/>
        <w:ind w:left="116"/>
      </w:pPr>
      <w:r>
        <w:rPr>
          <w:color w:val="231F20"/>
          <w:w w:val="115"/>
        </w:rPr>
        <w:t>Важнейшей задачей является формирование активного, ценностного отношения к истории отечественной культуры, выраженной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её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архитектуре,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изобразительном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искусстве,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национальных образах предметно-материальной и пространственной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среды,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понимании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красоты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человека.</w:t>
      </w:r>
    </w:p>
    <w:p w:rsidR="00D32D1B" w:rsidRDefault="00A5759D">
      <w:pPr>
        <w:pStyle w:val="a3"/>
        <w:spacing w:before="1" w:line="247" w:lineRule="auto"/>
      </w:pPr>
      <w:r>
        <w:rPr>
          <w:color w:val="231F20"/>
          <w:w w:val="115"/>
        </w:rPr>
        <w:t>Учебные темы, связанные с восприятием, могут быть реализованы как отдельные уроки, но чаще всего следует объединять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задачи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восприятия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задачами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практической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творческой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рабо</w:t>
      </w:r>
      <w:r w:rsidR="000365F8">
        <w:rPr>
          <w:color w:val="231F20"/>
          <w:w w:val="115"/>
        </w:rPr>
        <w:t>т</w:t>
      </w:r>
      <w:r>
        <w:rPr>
          <w:color w:val="231F20"/>
          <w:w w:val="115"/>
        </w:rPr>
        <w:t>ы (при сохранении учебного времени на восприятие произведений искусства и эстетического наблюдения окружающей действительности).</w:t>
      </w:r>
    </w:p>
    <w:p w:rsidR="00D32D1B" w:rsidRDefault="00A5759D">
      <w:pPr>
        <w:spacing w:line="247" w:lineRule="auto"/>
        <w:ind w:left="117" w:right="114" w:firstLine="226"/>
        <w:jc w:val="both"/>
        <w:rPr>
          <w:sz w:val="20"/>
        </w:rPr>
      </w:pPr>
      <w:r>
        <w:rPr>
          <w:color w:val="231F20"/>
          <w:w w:val="115"/>
          <w:sz w:val="20"/>
        </w:rPr>
        <w:t>На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занятиях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учащиеся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знакомятся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с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многообразием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видов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lastRenderedPageBreak/>
        <w:t xml:space="preserve">художественной деятельности и технически доступным разнообразием художественных материалов. Практическая </w:t>
      </w:r>
      <w:r>
        <w:rPr>
          <w:i/>
          <w:color w:val="231F20"/>
          <w:w w:val="115"/>
          <w:sz w:val="20"/>
        </w:rPr>
        <w:t>художественно-творческая</w:t>
      </w:r>
      <w:r>
        <w:rPr>
          <w:i/>
          <w:color w:val="231F20"/>
          <w:spacing w:val="1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деятельность</w:t>
      </w:r>
      <w:r>
        <w:rPr>
          <w:i/>
          <w:color w:val="231F20"/>
          <w:spacing w:val="1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занимает</w:t>
      </w:r>
      <w:r>
        <w:rPr>
          <w:i/>
          <w:color w:val="231F20"/>
          <w:spacing w:val="1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приоритетное</w:t>
      </w:r>
      <w:r>
        <w:rPr>
          <w:i/>
          <w:color w:val="231F20"/>
          <w:spacing w:val="1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пространство</w:t>
      </w:r>
      <w:r>
        <w:rPr>
          <w:i/>
          <w:color w:val="231F20"/>
          <w:spacing w:val="1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учебного</w:t>
      </w:r>
      <w:r>
        <w:rPr>
          <w:i/>
          <w:color w:val="231F20"/>
          <w:spacing w:val="1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времени.</w:t>
      </w:r>
      <w:r>
        <w:rPr>
          <w:i/>
          <w:color w:val="231F20"/>
          <w:spacing w:val="1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При</w:t>
      </w:r>
      <w:r>
        <w:rPr>
          <w:i/>
          <w:color w:val="231F20"/>
          <w:spacing w:val="1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опоре</w:t>
      </w:r>
      <w:r>
        <w:rPr>
          <w:i/>
          <w:color w:val="231F20"/>
          <w:spacing w:val="1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на</w:t>
      </w:r>
      <w:r>
        <w:rPr>
          <w:i/>
          <w:color w:val="231F20"/>
          <w:spacing w:val="1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восприятие</w:t>
      </w:r>
      <w:r>
        <w:rPr>
          <w:i/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произведений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искусства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художественно-эстетическое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отношение к миру формируется прежде всего в собственной художественной деятельности, в процессе практического решения художественно-творческих</w:t>
      </w:r>
      <w:r>
        <w:rPr>
          <w:color w:val="231F20"/>
          <w:spacing w:val="15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задач.</w:t>
      </w:r>
    </w:p>
    <w:p w:rsidR="00D32D1B" w:rsidRDefault="000365F8">
      <w:pPr>
        <w:pStyle w:val="a3"/>
        <w:spacing w:before="1" w:line="247" w:lineRule="auto"/>
        <w:ind w:right="116"/>
      </w:pPr>
      <w:r>
        <w:rPr>
          <w:color w:val="231F20"/>
          <w:w w:val="115"/>
        </w:rPr>
        <w:t>П</w:t>
      </w:r>
      <w:r w:rsidR="00A5759D">
        <w:rPr>
          <w:color w:val="231F20"/>
          <w:w w:val="115"/>
        </w:rPr>
        <w:t>рограмма учитывает психолого-возрастные</w:t>
      </w:r>
      <w:r w:rsidR="00A5759D">
        <w:rPr>
          <w:color w:val="231F20"/>
          <w:spacing w:val="-13"/>
          <w:w w:val="115"/>
        </w:rPr>
        <w:t xml:space="preserve"> </w:t>
      </w:r>
      <w:r w:rsidR="00A5759D">
        <w:rPr>
          <w:color w:val="231F20"/>
          <w:w w:val="115"/>
        </w:rPr>
        <w:t>особенности</w:t>
      </w:r>
      <w:r w:rsidR="00A5759D">
        <w:rPr>
          <w:color w:val="231F20"/>
          <w:spacing w:val="-13"/>
          <w:w w:val="115"/>
        </w:rPr>
        <w:t xml:space="preserve"> </w:t>
      </w:r>
      <w:r w:rsidR="00A5759D">
        <w:rPr>
          <w:color w:val="231F20"/>
          <w:w w:val="115"/>
        </w:rPr>
        <w:t>развития</w:t>
      </w:r>
      <w:r w:rsidR="00A5759D">
        <w:rPr>
          <w:color w:val="231F20"/>
          <w:spacing w:val="-12"/>
          <w:w w:val="115"/>
        </w:rPr>
        <w:t xml:space="preserve"> </w:t>
      </w:r>
      <w:r w:rsidR="00A5759D">
        <w:rPr>
          <w:color w:val="231F20"/>
          <w:w w:val="115"/>
        </w:rPr>
        <w:t>детей</w:t>
      </w:r>
      <w:r w:rsidR="00A5759D">
        <w:rPr>
          <w:color w:val="231F20"/>
          <w:spacing w:val="-13"/>
          <w:w w:val="115"/>
        </w:rPr>
        <w:t xml:space="preserve"> </w:t>
      </w:r>
      <w:r w:rsidR="00A5759D">
        <w:rPr>
          <w:color w:val="231F20"/>
          <w:w w:val="115"/>
        </w:rPr>
        <w:t>7—10</w:t>
      </w:r>
      <w:r w:rsidR="00A5759D">
        <w:rPr>
          <w:color w:val="231F20"/>
          <w:spacing w:val="-12"/>
          <w:w w:val="115"/>
        </w:rPr>
        <w:t xml:space="preserve"> </w:t>
      </w:r>
      <w:r w:rsidR="00A5759D">
        <w:rPr>
          <w:color w:val="231F20"/>
          <w:w w:val="115"/>
        </w:rPr>
        <w:t>лет,</w:t>
      </w:r>
      <w:r w:rsidR="00A5759D">
        <w:rPr>
          <w:color w:val="231F20"/>
          <w:spacing w:val="-13"/>
          <w:w w:val="115"/>
        </w:rPr>
        <w:t xml:space="preserve"> </w:t>
      </w:r>
      <w:r w:rsidR="00A5759D">
        <w:rPr>
          <w:color w:val="231F20"/>
          <w:w w:val="115"/>
        </w:rPr>
        <w:t>при</w:t>
      </w:r>
      <w:r w:rsidR="00A5759D">
        <w:rPr>
          <w:color w:val="231F20"/>
          <w:spacing w:val="-12"/>
          <w:w w:val="115"/>
        </w:rPr>
        <w:t xml:space="preserve"> </w:t>
      </w:r>
      <w:r w:rsidR="00A5759D">
        <w:rPr>
          <w:color w:val="231F20"/>
          <w:w w:val="115"/>
        </w:rPr>
        <w:t>этом</w:t>
      </w:r>
      <w:r w:rsidR="00A5759D">
        <w:rPr>
          <w:color w:val="231F20"/>
          <w:spacing w:val="-13"/>
          <w:w w:val="115"/>
        </w:rPr>
        <w:t xml:space="preserve"> </w:t>
      </w:r>
      <w:r w:rsidR="00A5759D">
        <w:rPr>
          <w:color w:val="231F20"/>
          <w:w w:val="115"/>
        </w:rPr>
        <w:t>содержание</w:t>
      </w:r>
      <w:r w:rsidR="00A5759D">
        <w:rPr>
          <w:color w:val="231F20"/>
          <w:spacing w:val="-55"/>
          <w:w w:val="115"/>
        </w:rPr>
        <w:t xml:space="preserve"> </w:t>
      </w:r>
      <w:r w:rsidR="00A5759D">
        <w:rPr>
          <w:color w:val="231F20"/>
          <w:w w:val="115"/>
        </w:rPr>
        <w:t>занятий может быть адаптировано с учётом индивидуальных</w:t>
      </w:r>
      <w:r w:rsidR="00A5759D">
        <w:rPr>
          <w:color w:val="231F20"/>
          <w:spacing w:val="1"/>
          <w:w w:val="115"/>
        </w:rPr>
        <w:t xml:space="preserve"> </w:t>
      </w:r>
      <w:r w:rsidR="00A5759D">
        <w:rPr>
          <w:color w:val="231F20"/>
          <w:w w:val="115"/>
        </w:rPr>
        <w:t>качеств обучающихся, как для детей, проявляющих выдающиеся</w:t>
      </w:r>
      <w:r w:rsidR="00A5759D">
        <w:rPr>
          <w:color w:val="231F20"/>
          <w:spacing w:val="10"/>
          <w:w w:val="115"/>
        </w:rPr>
        <w:t xml:space="preserve"> </w:t>
      </w:r>
      <w:r w:rsidR="00A5759D">
        <w:rPr>
          <w:color w:val="231F20"/>
          <w:w w:val="115"/>
        </w:rPr>
        <w:t>способности,</w:t>
      </w:r>
      <w:r w:rsidR="00A5759D">
        <w:rPr>
          <w:color w:val="231F20"/>
          <w:spacing w:val="11"/>
          <w:w w:val="115"/>
        </w:rPr>
        <w:t xml:space="preserve"> </w:t>
      </w:r>
      <w:r w:rsidR="00A5759D">
        <w:rPr>
          <w:color w:val="231F20"/>
          <w:w w:val="115"/>
        </w:rPr>
        <w:t>так</w:t>
      </w:r>
      <w:r w:rsidR="00A5759D">
        <w:rPr>
          <w:color w:val="231F20"/>
          <w:spacing w:val="11"/>
          <w:w w:val="115"/>
        </w:rPr>
        <w:t xml:space="preserve"> </w:t>
      </w:r>
      <w:r w:rsidR="00A5759D">
        <w:rPr>
          <w:color w:val="231F20"/>
          <w:w w:val="115"/>
        </w:rPr>
        <w:t>и</w:t>
      </w:r>
      <w:r w:rsidR="00A5759D">
        <w:rPr>
          <w:color w:val="231F20"/>
          <w:spacing w:val="10"/>
          <w:w w:val="115"/>
        </w:rPr>
        <w:t xml:space="preserve"> </w:t>
      </w:r>
      <w:r w:rsidR="00A5759D">
        <w:rPr>
          <w:color w:val="231F20"/>
          <w:w w:val="115"/>
        </w:rPr>
        <w:t>для</w:t>
      </w:r>
      <w:r w:rsidR="00A5759D">
        <w:rPr>
          <w:color w:val="231F20"/>
          <w:spacing w:val="11"/>
          <w:w w:val="115"/>
        </w:rPr>
        <w:t xml:space="preserve"> </w:t>
      </w:r>
      <w:r w:rsidR="00A5759D">
        <w:rPr>
          <w:color w:val="231F20"/>
          <w:w w:val="115"/>
        </w:rPr>
        <w:t>детей-инвалидов</w:t>
      </w:r>
      <w:r w:rsidR="00A5759D">
        <w:rPr>
          <w:color w:val="231F20"/>
          <w:spacing w:val="11"/>
          <w:w w:val="115"/>
        </w:rPr>
        <w:t xml:space="preserve"> </w:t>
      </w:r>
      <w:r w:rsidR="00A5759D">
        <w:rPr>
          <w:color w:val="231F20"/>
          <w:w w:val="115"/>
        </w:rPr>
        <w:t>и</w:t>
      </w:r>
      <w:r w:rsidR="00A5759D">
        <w:rPr>
          <w:color w:val="231F20"/>
          <w:spacing w:val="10"/>
          <w:w w:val="115"/>
        </w:rPr>
        <w:t xml:space="preserve"> </w:t>
      </w:r>
      <w:r w:rsidR="00A5759D">
        <w:rPr>
          <w:color w:val="231F20"/>
          <w:w w:val="115"/>
        </w:rPr>
        <w:t>детей</w:t>
      </w:r>
      <w:r w:rsidR="00A5759D">
        <w:rPr>
          <w:color w:val="231F20"/>
          <w:spacing w:val="11"/>
          <w:w w:val="115"/>
        </w:rPr>
        <w:t xml:space="preserve"> </w:t>
      </w:r>
      <w:r w:rsidR="00A5759D">
        <w:rPr>
          <w:color w:val="231F20"/>
          <w:w w:val="115"/>
        </w:rPr>
        <w:t>с</w:t>
      </w:r>
      <w:r w:rsidR="00A5759D">
        <w:rPr>
          <w:color w:val="231F20"/>
          <w:spacing w:val="11"/>
          <w:w w:val="115"/>
        </w:rPr>
        <w:t xml:space="preserve"> </w:t>
      </w:r>
      <w:r w:rsidR="00A5759D">
        <w:rPr>
          <w:color w:val="231F20"/>
          <w:w w:val="115"/>
        </w:rPr>
        <w:t>ОВЗ.</w:t>
      </w:r>
    </w:p>
    <w:p w:rsidR="00D32D1B" w:rsidRDefault="00A5759D">
      <w:pPr>
        <w:pStyle w:val="a3"/>
        <w:spacing w:before="1" w:line="247" w:lineRule="auto"/>
      </w:pPr>
      <w:r>
        <w:rPr>
          <w:color w:val="231F20"/>
          <w:w w:val="120"/>
        </w:rPr>
        <w:t>В урочное время деятельность обучающихся организуется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как в индивидуальном, так и в групповом формате с задачей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формирования навыков сотрудничества в художественной дея</w:t>
      </w:r>
      <w:r>
        <w:rPr>
          <w:color w:val="231F20"/>
          <w:w w:val="120"/>
        </w:rPr>
        <w:t>тельности.</w:t>
      </w:r>
    </w:p>
    <w:p w:rsidR="00D32D1B" w:rsidRDefault="00A5759D">
      <w:pPr>
        <w:pStyle w:val="2"/>
        <w:spacing w:before="171" w:line="213" w:lineRule="auto"/>
        <w:ind w:right="319"/>
      </w:pPr>
      <w:r>
        <w:rPr>
          <w:color w:val="231F20"/>
          <w:w w:val="90"/>
        </w:rPr>
        <w:t>МЕСТО</w:t>
      </w:r>
      <w:r>
        <w:rPr>
          <w:color w:val="231F20"/>
          <w:spacing w:val="11"/>
          <w:w w:val="90"/>
        </w:rPr>
        <w:t xml:space="preserve"> </w:t>
      </w:r>
      <w:r>
        <w:rPr>
          <w:color w:val="231F20"/>
          <w:w w:val="90"/>
        </w:rPr>
        <w:t>УЧЕБНОГО</w:t>
      </w:r>
      <w:r>
        <w:rPr>
          <w:color w:val="231F20"/>
          <w:spacing w:val="11"/>
          <w:w w:val="90"/>
        </w:rPr>
        <w:t xml:space="preserve"> </w:t>
      </w:r>
      <w:r>
        <w:rPr>
          <w:color w:val="231F20"/>
          <w:w w:val="90"/>
        </w:rPr>
        <w:t>ПРЕДМЕТА</w:t>
      </w:r>
      <w:r>
        <w:rPr>
          <w:color w:val="231F20"/>
          <w:spacing w:val="12"/>
          <w:w w:val="90"/>
        </w:rPr>
        <w:t xml:space="preserve"> </w:t>
      </w:r>
      <w:r>
        <w:rPr>
          <w:color w:val="231F20"/>
          <w:w w:val="90"/>
        </w:rPr>
        <w:t>«ИЗОБРАЗИТЕЛЬНОЕ</w:t>
      </w:r>
      <w:r>
        <w:rPr>
          <w:color w:val="231F20"/>
          <w:spacing w:val="11"/>
          <w:w w:val="90"/>
        </w:rPr>
        <w:t xml:space="preserve"> </w:t>
      </w:r>
      <w:r>
        <w:rPr>
          <w:color w:val="231F20"/>
          <w:w w:val="90"/>
        </w:rPr>
        <w:t>ИСКУССТВО»</w:t>
      </w:r>
      <w:r>
        <w:rPr>
          <w:color w:val="231F20"/>
          <w:spacing w:val="-59"/>
          <w:w w:val="90"/>
        </w:rPr>
        <w:t xml:space="preserve"> </w:t>
      </w:r>
      <w:r>
        <w:rPr>
          <w:color w:val="231F20"/>
        </w:rPr>
        <w:t>В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УЧЕБНОМ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ПЛАНЕ</w:t>
      </w:r>
    </w:p>
    <w:p w:rsidR="00D32D1B" w:rsidRDefault="00A5759D">
      <w:pPr>
        <w:pStyle w:val="a3"/>
        <w:spacing w:before="71" w:line="247" w:lineRule="auto"/>
      </w:pPr>
      <w:r>
        <w:rPr>
          <w:color w:val="231F20"/>
          <w:w w:val="115"/>
        </w:rPr>
        <w:t>В соответствии с Федеральным государственным образовательным стандартом начального общего образования учебный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предмет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«Изобразительное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искусство»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входит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предметную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область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«Искусство»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является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обязательным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изучения.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Содержание предмета «Изобразительное искусство» структурировано как система тематических модулей и входит в учебный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план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1—4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классов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программы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начального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общего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образования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 объёме 1 ч одного учебного часа в неделю. Изучение содержания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всех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модулей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1—4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классах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обязательно.</w:t>
      </w:r>
    </w:p>
    <w:p w:rsidR="00D32D1B" w:rsidRDefault="00A5759D">
      <w:pPr>
        <w:pStyle w:val="a3"/>
        <w:spacing w:before="4" w:line="249" w:lineRule="auto"/>
      </w:pPr>
      <w:r>
        <w:rPr>
          <w:color w:val="231F20"/>
          <w:w w:val="115"/>
        </w:rPr>
        <w:t>Общее число часов, отведённых на изучение учебного пред-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мета «Изобразительное искусство», — 135 ч (один час в неделю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каждом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классе).</w:t>
      </w:r>
    </w:p>
    <w:p w:rsidR="00D32D1B" w:rsidRDefault="00A5759D">
      <w:pPr>
        <w:pStyle w:val="a3"/>
        <w:spacing w:before="2"/>
        <w:ind w:left="343" w:right="0" w:firstLine="0"/>
      </w:pPr>
      <w:r>
        <w:rPr>
          <w:color w:val="231F20"/>
          <w:w w:val="120"/>
        </w:rPr>
        <w:t>1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класс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—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33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ч,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2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класс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—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34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ч,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3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класс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—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34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ч,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4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класс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—</w:t>
      </w:r>
    </w:p>
    <w:p w:rsidR="00D32D1B" w:rsidRDefault="00A5759D">
      <w:pPr>
        <w:pStyle w:val="a3"/>
        <w:spacing w:before="10"/>
        <w:ind w:right="0" w:firstLine="0"/>
      </w:pPr>
      <w:r>
        <w:rPr>
          <w:color w:val="231F20"/>
          <w:w w:val="125"/>
        </w:rPr>
        <w:t>34</w:t>
      </w:r>
      <w:r>
        <w:rPr>
          <w:color w:val="231F20"/>
          <w:spacing w:val="4"/>
          <w:w w:val="125"/>
        </w:rPr>
        <w:t xml:space="preserve"> </w:t>
      </w:r>
      <w:r>
        <w:rPr>
          <w:color w:val="231F20"/>
          <w:w w:val="125"/>
        </w:rPr>
        <w:t>ч.</w:t>
      </w:r>
    </w:p>
    <w:p w:rsidR="00D32D1B" w:rsidRDefault="00D32D1B">
      <w:pPr>
        <w:pStyle w:val="a3"/>
        <w:spacing w:before="8"/>
        <w:ind w:left="0" w:right="0" w:firstLine="0"/>
        <w:jc w:val="left"/>
        <w:rPr>
          <w:sz w:val="30"/>
        </w:rPr>
      </w:pPr>
    </w:p>
    <w:p w:rsidR="000365F8" w:rsidRDefault="000365F8">
      <w:pPr>
        <w:pStyle w:val="1"/>
        <w:spacing w:before="1" w:line="265" w:lineRule="exact"/>
        <w:rPr>
          <w:color w:val="231F20"/>
          <w:w w:val="90"/>
        </w:rPr>
      </w:pPr>
      <w:bookmarkStart w:id="2" w:name="_TOC_250006"/>
    </w:p>
    <w:p w:rsidR="000365F8" w:rsidRDefault="000365F8">
      <w:pPr>
        <w:pStyle w:val="1"/>
        <w:spacing w:before="1" w:line="265" w:lineRule="exact"/>
        <w:rPr>
          <w:color w:val="231F20"/>
          <w:w w:val="90"/>
        </w:rPr>
      </w:pPr>
    </w:p>
    <w:p w:rsidR="000365F8" w:rsidRDefault="000365F8">
      <w:pPr>
        <w:pStyle w:val="1"/>
        <w:spacing w:before="1" w:line="265" w:lineRule="exact"/>
        <w:rPr>
          <w:color w:val="231F20"/>
          <w:w w:val="90"/>
        </w:rPr>
      </w:pPr>
    </w:p>
    <w:p w:rsidR="000365F8" w:rsidRDefault="000365F8">
      <w:pPr>
        <w:pStyle w:val="1"/>
        <w:spacing w:before="1" w:line="265" w:lineRule="exact"/>
        <w:rPr>
          <w:color w:val="231F20"/>
          <w:w w:val="90"/>
        </w:rPr>
      </w:pPr>
    </w:p>
    <w:p w:rsidR="000365F8" w:rsidRDefault="000365F8">
      <w:pPr>
        <w:pStyle w:val="1"/>
        <w:spacing w:before="1" w:line="265" w:lineRule="exact"/>
        <w:rPr>
          <w:color w:val="231F20"/>
          <w:w w:val="90"/>
        </w:rPr>
      </w:pPr>
    </w:p>
    <w:p w:rsidR="00D32D1B" w:rsidRDefault="00A5759D">
      <w:pPr>
        <w:pStyle w:val="1"/>
        <w:spacing w:before="1" w:line="265" w:lineRule="exact"/>
      </w:pPr>
      <w:r>
        <w:rPr>
          <w:color w:val="231F20"/>
          <w:w w:val="90"/>
        </w:rPr>
        <w:lastRenderedPageBreak/>
        <w:t>СОДЕРЖАНИЕ</w:t>
      </w:r>
      <w:r>
        <w:rPr>
          <w:color w:val="231F20"/>
          <w:spacing w:val="34"/>
          <w:w w:val="90"/>
        </w:rPr>
        <w:t xml:space="preserve"> </w:t>
      </w:r>
      <w:r>
        <w:rPr>
          <w:color w:val="231F20"/>
          <w:w w:val="90"/>
        </w:rPr>
        <w:t>УЧЕБНОГО</w:t>
      </w:r>
      <w:r>
        <w:rPr>
          <w:color w:val="231F20"/>
          <w:spacing w:val="35"/>
          <w:w w:val="90"/>
        </w:rPr>
        <w:t xml:space="preserve"> </w:t>
      </w:r>
      <w:bookmarkEnd w:id="2"/>
      <w:r>
        <w:rPr>
          <w:color w:val="231F20"/>
          <w:w w:val="90"/>
        </w:rPr>
        <w:t>ПРЕДМЕТА</w:t>
      </w:r>
    </w:p>
    <w:p w:rsidR="00D32D1B" w:rsidRDefault="00E25B34">
      <w:pPr>
        <w:pStyle w:val="1"/>
        <w:spacing w:line="265" w:lineRule="exact"/>
        <w:ind w:left="117"/>
      </w:pPr>
      <w:r>
        <w:pict>
          <v:shape id="_x0000_s1092" style="position:absolute;left:0;text-align:left;margin-left:36.85pt;margin-top:16pt;width:317.5pt;height:.1pt;z-index:-15726080;mso-wrap-distance-left:0;mso-wrap-distance-right:0;mso-position-horizontal-relative:page" coordorigin="737,320" coordsize="6350,0" path="m737,320r6350,e" filled="f" strokecolor="#231f20" strokeweight=".5pt">
            <v:path arrowok="t"/>
            <w10:wrap type="topAndBottom" anchorx="page"/>
          </v:shape>
        </w:pict>
      </w:r>
      <w:bookmarkStart w:id="3" w:name="_TOC_250005"/>
      <w:r w:rsidR="00A5759D">
        <w:rPr>
          <w:color w:val="231F20"/>
          <w:w w:val="90"/>
        </w:rPr>
        <w:t>«ИЗОБРАЗИТЕЛЬНОЕ</w:t>
      </w:r>
      <w:r w:rsidR="00A5759D">
        <w:rPr>
          <w:color w:val="231F20"/>
          <w:spacing w:val="61"/>
        </w:rPr>
        <w:t xml:space="preserve"> </w:t>
      </w:r>
      <w:bookmarkEnd w:id="3"/>
      <w:r w:rsidR="00A5759D">
        <w:rPr>
          <w:color w:val="231F20"/>
          <w:w w:val="90"/>
        </w:rPr>
        <w:t>ИСКУССТВО»</w:t>
      </w:r>
    </w:p>
    <w:p w:rsidR="00D32D1B" w:rsidRDefault="00A5759D">
      <w:pPr>
        <w:spacing w:before="173"/>
        <w:ind w:left="118"/>
        <w:rPr>
          <w:rFonts w:ascii="Trebuchet MS" w:hAnsi="Trebuchet MS"/>
        </w:rPr>
      </w:pPr>
      <w:r>
        <w:rPr>
          <w:rFonts w:ascii="Trebuchet MS" w:hAnsi="Trebuchet MS"/>
          <w:color w:val="231F20"/>
        </w:rPr>
        <w:t>1</w:t>
      </w:r>
      <w:r>
        <w:rPr>
          <w:rFonts w:ascii="Trebuchet MS" w:hAnsi="Trebuchet MS"/>
          <w:color w:val="231F20"/>
          <w:spacing w:val="-3"/>
        </w:rPr>
        <w:t xml:space="preserve"> </w:t>
      </w:r>
      <w:r>
        <w:rPr>
          <w:rFonts w:ascii="Trebuchet MS" w:hAnsi="Trebuchet MS"/>
          <w:color w:val="231F20"/>
        </w:rPr>
        <w:t>КЛАСС</w:t>
      </w:r>
      <w:r>
        <w:rPr>
          <w:rFonts w:ascii="Trebuchet MS" w:hAnsi="Trebuchet MS"/>
          <w:color w:val="231F20"/>
          <w:spacing w:val="-3"/>
        </w:rPr>
        <w:t xml:space="preserve"> </w:t>
      </w:r>
      <w:r>
        <w:rPr>
          <w:rFonts w:ascii="Trebuchet MS" w:hAnsi="Trebuchet MS"/>
          <w:color w:val="231F20"/>
        </w:rPr>
        <w:t>(</w:t>
      </w:r>
      <w:r>
        <w:rPr>
          <w:i/>
          <w:color w:val="231F20"/>
        </w:rPr>
        <w:t>33</w:t>
      </w:r>
      <w:r>
        <w:rPr>
          <w:i/>
          <w:color w:val="231F20"/>
          <w:spacing w:val="5"/>
        </w:rPr>
        <w:t xml:space="preserve"> </w:t>
      </w:r>
      <w:r>
        <w:rPr>
          <w:i/>
          <w:color w:val="231F20"/>
        </w:rPr>
        <w:t>ч</w:t>
      </w:r>
      <w:r>
        <w:rPr>
          <w:rFonts w:ascii="Trebuchet MS" w:hAnsi="Trebuchet MS"/>
          <w:color w:val="231F20"/>
        </w:rPr>
        <w:t>)</w:t>
      </w:r>
    </w:p>
    <w:p w:rsidR="00D32D1B" w:rsidRDefault="00A5759D">
      <w:pPr>
        <w:pStyle w:val="2"/>
        <w:spacing w:before="91"/>
      </w:pPr>
      <w:r>
        <w:rPr>
          <w:color w:val="231F20"/>
          <w:spacing w:val="-1"/>
        </w:rPr>
        <w:t>Модуль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«Графика»</w:t>
      </w:r>
    </w:p>
    <w:p w:rsidR="00D32D1B" w:rsidRDefault="00A5759D">
      <w:pPr>
        <w:pStyle w:val="a3"/>
        <w:spacing w:before="68" w:line="249" w:lineRule="auto"/>
      </w:pPr>
      <w:r>
        <w:rPr>
          <w:color w:val="231F20"/>
          <w:w w:val="115"/>
        </w:rPr>
        <w:t>Расположение изображения на листе. Выбор вертикального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или горизонтального формата листа в зависимости от содержания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изображения.</w:t>
      </w:r>
    </w:p>
    <w:p w:rsidR="00D32D1B" w:rsidRDefault="00A5759D">
      <w:pPr>
        <w:pStyle w:val="a3"/>
        <w:spacing w:before="3" w:line="249" w:lineRule="auto"/>
      </w:pPr>
      <w:r>
        <w:rPr>
          <w:color w:val="231F20"/>
          <w:w w:val="115"/>
        </w:rPr>
        <w:t>Разные виды линий. Линейный рисунок. Графические материалы для линейного рисунка и их особенности. Приёмы рисования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линией.</w:t>
      </w:r>
    </w:p>
    <w:p w:rsidR="00D32D1B" w:rsidRDefault="00A5759D">
      <w:pPr>
        <w:pStyle w:val="a3"/>
        <w:spacing w:before="2"/>
        <w:ind w:left="343" w:right="0" w:firstLine="0"/>
      </w:pPr>
      <w:r>
        <w:rPr>
          <w:color w:val="231F20"/>
          <w:w w:val="120"/>
        </w:rPr>
        <w:t>Рисование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натуры: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разные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листья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форма.</w:t>
      </w:r>
    </w:p>
    <w:p w:rsidR="00D32D1B" w:rsidRDefault="00A5759D">
      <w:pPr>
        <w:pStyle w:val="a3"/>
        <w:spacing w:before="10" w:line="249" w:lineRule="auto"/>
      </w:pPr>
      <w:r>
        <w:rPr>
          <w:color w:val="231F20"/>
          <w:w w:val="115"/>
        </w:rPr>
        <w:t>Представление о пропорциях: короткое — длинное. Развитие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навыка видения соотношения частей целого (на основе рисунков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животных).</w:t>
      </w:r>
    </w:p>
    <w:p w:rsidR="00D32D1B" w:rsidRDefault="00A5759D">
      <w:pPr>
        <w:pStyle w:val="a3"/>
        <w:spacing w:before="3" w:line="249" w:lineRule="auto"/>
      </w:pPr>
      <w:r>
        <w:rPr>
          <w:color w:val="231F20"/>
          <w:w w:val="115"/>
        </w:rPr>
        <w:t>Графическое пятно (ахроматическое) и представление о силуэте. Формирование навыка видения целостности. Цельная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форма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её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части.</w:t>
      </w:r>
    </w:p>
    <w:p w:rsidR="00D32D1B" w:rsidRDefault="00A5759D">
      <w:pPr>
        <w:pStyle w:val="2"/>
        <w:spacing w:before="149"/>
      </w:pPr>
      <w:r>
        <w:rPr>
          <w:color w:val="231F20"/>
          <w:spacing w:val="-1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«Живопись»</w:t>
      </w:r>
    </w:p>
    <w:p w:rsidR="00D32D1B" w:rsidRDefault="00A5759D">
      <w:pPr>
        <w:pStyle w:val="a3"/>
        <w:spacing w:before="68" w:line="249" w:lineRule="auto"/>
      </w:pPr>
      <w:r>
        <w:rPr>
          <w:color w:val="231F20"/>
          <w:w w:val="120"/>
        </w:rPr>
        <w:t>Цвет как одно из главных средств выражения в изобразительном искусстве. Навыки работы гуашью в условиях урока.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Краски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«гуашь»,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кисти,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бумага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цветная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белая.</w:t>
      </w:r>
    </w:p>
    <w:p w:rsidR="00D32D1B" w:rsidRDefault="00A5759D">
      <w:pPr>
        <w:pStyle w:val="a3"/>
        <w:spacing w:before="2" w:line="249" w:lineRule="auto"/>
      </w:pPr>
      <w:r>
        <w:rPr>
          <w:color w:val="231F20"/>
          <w:w w:val="115"/>
        </w:rPr>
        <w:t>Три основных цвета. Ассоциативные представления, связан</w:t>
      </w:r>
      <w:r>
        <w:rPr>
          <w:color w:val="231F20"/>
          <w:w w:val="120"/>
        </w:rPr>
        <w:t>ные с каждым цветом. Навыки смешения красок и получение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нового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цвета.</w:t>
      </w:r>
    </w:p>
    <w:p w:rsidR="00D32D1B" w:rsidRDefault="00A5759D">
      <w:pPr>
        <w:pStyle w:val="a3"/>
        <w:spacing w:before="2" w:line="249" w:lineRule="auto"/>
        <w:ind w:right="116"/>
      </w:pPr>
      <w:r>
        <w:rPr>
          <w:color w:val="231F20"/>
          <w:w w:val="115"/>
        </w:rPr>
        <w:t>Эмоциональная выразительность цвета, способы выражение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настроения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изображаемом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сюжете.</w:t>
      </w:r>
    </w:p>
    <w:p w:rsidR="00D32D1B" w:rsidRDefault="00A5759D">
      <w:pPr>
        <w:pStyle w:val="a3"/>
        <w:spacing w:before="6" w:line="254" w:lineRule="auto"/>
      </w:pPr>
      <w:r>
        <w:rPr>
          <w:color w:val="231F20"/>
          <w:w w:val="115"/>
        </w:rPr>
        <w:t>Живописное изображение разных цветков по представлению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 восприятию. Развитие навыков работы гуашью. Эмоциональ</w:t>
      </w:r>
      <w:r>
        <w:rPr>
          <w:color w:val="231F20"/>
          <w:w w:val="120"/>
        </w:rPr>
        <w:t>ная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выразительность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цвета.</w:t>
      </w:r>
    </w:p>
    <w:p w:rsidR="00D32D1B" w:rsidRDefault="00A5759D">
      <w:pPr>
        <w:pStyle w:val="a3"/>
        <w:spacing w:before="70" w:line="259" w:lineRule="auto"/>
      </w:pPr>
      <w:r>
        <w:rPr>
          <w:color w:val="231F20"/>
          <w:w w:val="120"/>
        </w:rPr>
        <w:t>Тематическая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композиция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«Времена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года».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Контрастные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цветовые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состояния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времён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года.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Живопись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(гуашь),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аппликация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смешанная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техника.</w:t>
      </w:r>
    </w:p>
    <w:p w:rsidR="00D32D1B" w:rsidRDefault="00A5759D">
      <w:pPr>
        <w:pStyle w:val="a3"/>
        <w:spacing w:before="2" w:line="259" w:lineRule="auto"/>
      </w:pPr>
      <w:r>
        <w:rPr>
          <w:color w:val="231F20"/>
          <w:w w:val="120"/>
        </w:rPr>
        <w:t>Техника монотипии. Представления о симметрии. Развитие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воображения.</w:t>
      </w:r>
    </w:p>
    <w:p w:rsidR="00D32D1B" w:rsidRDefault="00A5759D">
      <w:pPr>
        <w:pStyle w:val="2"/>
        <w:spacing w:before="148"/>
      </w:pPr>
      <w:r>
        <w:rPr>
          <w:color w:val="231F20"/>
          <w:w w:val="95"/>
        </w:rPr>
        <w:t>Модуль</w:t>
      </w:r>
      <w:r>
        <w:rPr>
          <w:color w:val="231F20"/>
          <w:spacing w:val="35"/>
          <w:w w:val="95"/>
        </w:rPr>
        <w:t xml:space="preserve"> </w:t>
      </w:r>
      <w:r>
        <w:rPr>
          <w:color w:val="231F20"/>
          <w:w w:val="95"/>
        </w:rPr>
        <w:t>«Скульптура»</w:t>
      </w:r>
    </w:p>
    <w:p w:rsidR="00D32D1B" w:rsidRDefault="00A5759D">
      <w:pPr>
        <w:pStyle w:val="a3"/>
        <w:spacing w:before="77" w:line="259" w:lineRule="auto"/>
      </w:pPr>
      <w:r>
        <w:rPr>
          <w:color w:val="231F20"/>
          <w:w w:val="115"/>
        </w:rPr>
        <w:t xml:space="preserve">Изображение в объёме. Приёмы работы с пластилином; </w:t>
      </w:r>
      <w:r>
        <w:rPr>
          <w:color w:val="231F20"/>
          <w:w w:val="115"/>
        </w:rPr>
        <w:lastRenderedPageBreak/>
        <w:t>дощечка,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стек,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тряпочка.</w:t>
      </w:r>
    </w:p>
    <w:p w:rsidR="00D32D1B" w:rsidRDefault="00A5759D">
      <w:pPr>
        <w:pStyle w:val="a3"/>
        <w:spacing w:before="1" w:line="259" w:lineRule="auto"/>
      </w:pPr>
      <w:r>
        <w:rPr>
          <w:color w:val="231F20"/>
          <w:w w:val="120"/>
        </w:rPr>
        <w:t>Лепка зверушек из цельной формы (черепашки, ёжика, зайчика, птички и др.). Приёмы вытягивания, вдавливания, сгибания,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скручивания.</w:t>
      </w:r>
    </w:p>
    <w:p w:rsidR="00D32D1B" w:rsidRDefault="00A5759D">
      <w:pPr>
        <w:pStyle w:val="a3"/>
        <w:spacing w:before="2" w:line="259" w:lineRule="auto"/>
      </w:pPr>
      <w:r>
        <w:rPr>
          <w:color w:val="231F20"/>
          <w:w w:val="115"/>
        </w:rPr>
        <w:t>Лепка игрушки, характерной для одного из наиболее известных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народных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художественных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промыслов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(дымковская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каргопольская игрушка или по выбору учителя с учётом местных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промыслов).</w:t>
      </w:r>
    </w:p>
    <w:p w:rsidR="00D32D1B" w:rsidRDefault="00A5759D">
      <w:pPr>
        <w:pStyle w:val="a3"/>
        <w:spacing w:before="2" w:line="259" w:lineRule="auto"/>
      </w:pPr>
      <w:r>
        <w:rPr>
          <w:color w:val="231F20"/>
          <w:w w:val="120"/>
        </w:rPr>
        <w:t>Бумажная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пластика.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Овладение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первичными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приёмами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надрезания,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закручивания,</w:t>
      </w:r>
      <w:r>
        <w:rPr>
          <w:color w:val="231F20"/>
          <w:spacing w:val="14"/>
          <w:w w:val="120"/>
        </w:rPr>
        <w:t xml:space="preserve"> </w:t>
      </w:r>
      <w:r>
        <w:rPr>
          <w:color w:val="231F20"/>
          <w:w w:val="120"/>
        </w:rPr>
        <w:t>складывания.</w:t>
      </w:r>
    </w:p>
    <w:p w:rsidR="00D32D1B" w:rsidRDefault="00A5759D">
      <w:pPr>
        <w:pStyle w:val="a3"/>
        <w:spacing w:before="2"/>
        <w:ind w:left="343" w:right="0" w:firstLine="0"/>
      </w:pPr>
      <w:r>
        <w:rPr>
          <w:color w:val="231F20"/>
          <w:w w:val="120"/>
        </w:rPr>
        <w:t>Объёмная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аппликация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из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бумаги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картона.</w:t>
      </w:r>
    </w:p>
    <w:p w:rsidR="00D32D1B" w:rsidRDefault="00A5759D">
      <w:pPr>
        <w:pStyle w:val="2"/>
        <w:spacing w:before="165"/>
      </w:pPr>
      <w:r>
        <w:rPr>
          <w:color w:val="231F20"/>
          <w:w w:val="95"/>
        </w:rPr>
        <w:t>Модуль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«Декоративно-прикладное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искусство»</w:t>
      </w:r>
    </w:p>
    <w:p w:rsidR="00D32D1B" w:rsidRDefault="00A5759D">
      <w:pPr>
        <w:pStyle w:val="a3"/>
        <w:spacing w:before="77" w:line="259" w:lineRule="auto"/>
      </w:pPr>
      <w:r>
        <w:rPr>
          <w:color w:val="231F20"/>
          <w:w w:val="115"/>
        </w:rPr>
        <w:t>Узоры в природе. Наблюдение узоров в живой природе (в условиях урока на основе фотографий). Эмоционально-эстетическое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восприятие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объектов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действительности.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Ассоциативное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сопоставление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орнаментами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предметах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декоративно-прикладного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искусства.</w:t>
      </w:r>
    </w:p>
    <w:p w:rsidR="00D32D1B" w:rsidRDefault="00A5759D">
      <w:pPr>
        <w:pStyle w:val="a3"/>
        <w:spacing w:before="3" w:line="259" w:lineRule="auto"/>
      </w:pPr>
      <w:r>
        <w:rPr>
          <w:color w:val="231F20"/>
          <w:w w:val="115"/>
        </w:rPr>
        <w:t>Узоры и орнаменты, создаваемые людьми, и разнообразие 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видов. Орнаменты геометрические и растительные. Декоратив</w:t>
      </w:r>
      <w:r>
        <w:rPr>
          <w:color w:val="231F20"/>
          <w:w w:val="120"/>
        </w:rPr>
        <w:t>ная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композиция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круге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полосе.</w:t>
      </w:r>
    </w:p>
    <w:p w:rsidR="00D32D1B" w:rsidRDefault="00A5759D">
      <w:pPr>
        <w:pStyle w:val="a3"/>
        <w:spacing w:before="2" w:line="259" w:lineRule="auto"/>
      </w:pPr>
      <w:r>
        <w:rPr>
          <w:color w:val="231F20"/>
          <w:w w:val="115"/>
        </w:rPr>
        <w:t>Представления о симметрии и наблюдение её в природе. Последовательное ведение работы над изображением бабочки 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представлению, использование линии симметрии при составлении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узора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крыльев.</w:t>
      </w:r>
    </w:p>
    <w:p w:rsidR="00D32D1B" w:rsidRDefault="00A5759D">
      <w:pPr>
        <w:pStyle w:val="a3"/>
        <w:spacing w:before="3" w:line="259" w:lineRule="auto"/>
      </w:pPr>
      <w:r>
        <w:rPr>
          <w:color w:val="231F20"/>
          <w:w w:val="115"/>
        </w:rPr>
        <w:t>Орнамент, характерный для игрушек одного из наиболее известных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народных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художественных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промыслов:  дымковская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или каргопольская игрушка (или по выбору учителя с учётом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местных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промыслов).</w:t>
      </w:r>
    </w:p>
    <w:p w:rsidR="00D32D1B" w:rsidRDefault="00A5759D">
      <w:pPr>
        <w:pStyle w:val="a3"/>
        <w:spacing w:before="2" w:line="259" w:lineRule="auto"/>
        <w:ind w:firstLine="321"/>
      </w:pPr>
      <w:r>
        <w:rPr>
          <w:color w:val="231F20"/>
          <w:w w:val="120"/>
        </w:rPr>
        <w:t>Дизайн предмета: изготовление нарядной упаковки путём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складывания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бумаги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аппликации.</w:t>
      </w:r>
    </w:p>
    <w:p w:rsidR="000365F8" w:rsidRDefault="00A5759D" w:rsidP="000365F8">
      <w:pPr>
        <w:pStyle w:val="a3"/>
        <w:spacing w:before="1" w:line="259" w:lineRule="auto"/>
        <w:ind w:right="116"/>
        <w:rPr>
          <w:color w:val="231F20"/>
          <w:w w:val="120"/>
        </w:rPr>
      </w:pPr>
      <w:r>
        <w:rPr>
          <w:color w:val="231F20"/>
          <w:w w:val="115"/>
        </w:rPr>
        <w:t>Оригами — создание игрушки для новогодней ёлки. Приёмы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складывания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бумаги.</w:t>
      </w:r>
    </w:p>
    <w:p w:rsidR="00D32D1B" w:rsidRDefault="00A5759D" w:rsidP="000365F8">
      <w:pPr>
        <w:pStyle w:val="a3"/>
        <w:spacing w:before="1" w:line="259" w:lineRule="auto"/>
        <w:ind w:right="116"/>
      </w:pPr>
      <w:r>
        <w:rPr>
          <w:color w:val="231F20"/>
          <w:spacing w:val="-1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«Архитектура»</w:t>
      </w:r>
    </w:p>
    <w:p w:rsidR="00D32D1B" w:rsidRDefault="00A5759D">
      <w:pPr>
        <w:pStyle w:val="a3"/>
        <w:spacing w:before="73" w:line="256" w:lineRule="auto"/>
      </w:pPr>
      <w:r>
        <w:rPr>
          <w:color w:val="231F20"/>
          <w:w w:val="115"/>
        </w:rPr>
        <w:t>Наблюдение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разнообразных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архитектурных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зданий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окружающем мире (по фотографиям), обсуждение особенностей 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составных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частей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зданий.</w:t>
      </w:r>
    </w:p>
    <w:p w:rsidR="00D32D1B" w:rsidRDefault="00A5759D">
      <w:pPr>
        <w:pStyle w:val="a3"/>
        <w:spacing w:line="256" w:lineRule="auto"/>
      </w:pPr>
      <w:r>
        <w:rPr>
          <w:color w:val="231F20"/>
          <w:w w:val="115"/>
        </w:rPr>
        <w:t>Освоение приёмов конструирования из бумаги. Складывание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spacing w:val="-1"/>
          <w:w w:val="120"/>
        </w:rPr>
        <w:t xml:space="preserve">объёмных </w:t>
      </w:r>
      <w:r>
        <w:rPr>
          <w:color w:val="231F20"/>
          <w:w w:val="120"/>
        </w:rPr>
        <w:t>простых геометрических тел. Овладение приёмами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склеивания, надрезания и вырезания деталей; использование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lastRenderedPageBreak/>
        <w:t>приёма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симметрии.</w:t>
      </w:r>
    </w:p>
    <w:p w:rsidR="00D32D1B" w:rsidRDefault="00A5759D">
      <w:pPr>
        <w:pStyle w:val="a3"/>
        <w:spacing w:line="256" w:lineRule="auto"/>
      </w:pPr>
      <w:r>
        <w:rPr>
          <w:color w:val="231F20"/>
          <w:w w:val="120"/>
        </w:rPr>
        <w:t>Макетирование (или аппликация) пространственной среды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сказочного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города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из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бумаги,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картона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пластилина.</w:t>
      </w:r>
    </w:p>
    <w:p w:rsidR="00D32D1B" w:rsidRDefault="00A5759D">
      <w:pPr>
        <w:pStyle w:val="2"/>
        <w:spacing w:before="137"/>
      </w:pPr>
      <w:r>
        <w:rPr>
          <w:color w:val="231F20"/>
          <w:w w:val="95"/>
        </w:rPr>
        <w:t>Модуль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«Восприятие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произведений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искусства»</w:t>
      </w:r>
    </w:p>
    <w:p w:rsidR="00D32D1B" w:rsidRDefault="00A5759D">
      <w:pPr>
        <w:pStyle w:val="a3"/>
        <w:spacing w:before="73" w:line="256" w:lineRule="auto"/>
      </w:pPr>
      <w:r>
        <w:rPr>
          <w:color w:val="231F20"/>
          <w:w w:val="115"/>
        </w:rPr>
        <w:t>Восприятие произведений детского творчества. Обсуждение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сюжетного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эмоционального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содержания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детских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работ.</w:t>
      </w:r>
    </w:p>
    <w:p w:rsidR="00D32D1B" w:rsidRDefault="00A5759D">
      <w:pPr>
        <w:pStyle w:val="a3"/>
        <w:spacing w:line="256" w:lineRule="auto"/>
      </w:pPr>
      <w:r>
        <w:rPr>
          <w:color w:val="231F20"/>
          <w:w w:val="115"/>
        </w:rPr>
        <w:t>Художественное наблюдение окружающего мира природы 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предметной среды жизни человека в зависимости от поставленной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аналитической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эстетической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задачи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наблюдения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(установки).</w:t>
      </w:r>
    </w:p>
    <w:p w:rsidR="00D32D1B" w:rsidRDefault="00A5759D">
      <w:pPr>
        <w:pStyle w:val="a3"/>
        <w:spacing w:line="256" w:lineRule="auto"/>
      </w:pPr>
      <w:r>
        <w:rPr>
          <w:color w:val="231F20"/>
          <w:w w:val="115"/>
        </w:rPr>
        <w:t>Рассматривание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иллюстраций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детской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книги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основе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содержательных установок учителя в соответствии с изучаемой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темой.</w:t>
      </w:r>
    </w:p>
    <w:p w:rsidR="00D32D1B" w:rsidRDefault="00A5759D">
      <w:pPr>
        <w:pStyle w:val="a3"/>
        <w:spacing w:line="256" w:lineRule="auto"/>
      </w:pPr>
      <w:r>
        <w:rPr>
          <w:color w:val="231F20"/>
          <w:w w:val="115"/>
        </w:rPr>
        <w:t>Знакомство с картиной, в которой ярко выражено эмоциональное состояние, или с картиной, написанной на сказочный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сюжет (произведения В. М. Васнецова, М. А. Врубеля и другие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выбору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учителя).</w:t>
      </w:r>
    </w:p>
    <w:p w:rsidR="00D32D1B" w:rsidRDefault="00A5759D">
      <w:pPr>
        <w:pStyle w:val="a3"/>
        <w:spacing w:line="256" w:lineRule="auto"/>
      </w:pPr>
      <w:r>
        <w:rPr>
          <w:color w:val="231F20"/>
          <w:w w:val="115"/>
        </w:rPr>
        <w:t>Художник и зритель. Освоение зрительских умений на осно</w:t>
      </w:r>
      <w:r>
        <w:rPr>
          <w:color w:val="231F20"/>
          <w:w w:val="120"/>
        </w:rPr>
        <w:t>ве получаемых знаний и творческих практических задач —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установок наблюдения. Ассоциации из личного опыта учащих</w:t>
      </w:r>
      <w:r>
        <w:rPr>
          <w:color w:val="231F20"/>
          <w:w w:val="120"/>
        </w:rPr>
        <w:t>ся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оценка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эмоционального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содержания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произведений.</w:t>
      </w:r>
    </w:p>
    <w:p w:rsidR="00D32D1B" w:rsidRDefault="00A5759D">
      <w:pPr>
        <w:pStyle w:val="2"/>
        <w:spacing w:before="128"/>
      </w:pPr>
      <w:r>
        <w:rPr>
          <w:color w:val="231F20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«Азбука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цифровой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графики»</w:t>
      </w:r>
    </w:p>
    <w:p w:rsidR="00D32D1B" w:rsidRDefault="00A5759D">
      <w:pPr>
        <w:pStyle w:val="a3"/>
        <w:spacing w:before="73" w:line="256" w:lineRule="auto"/>
      </w:pPr>
      <w:r>
        <w:rPr>
          <w:color w:val="231F20"/>
          <w:w w:val="115"/>
        </w:rPr>
        <w:t>Фотографирование мелких деталей природы, выражение яр</w:t>
      </w:r>
      <w:r>
        <w:rPr>
          <w:color w:val="231F20"/>
          <w:w w:val="120"/>
        </w:rPr>
        <w:t>ких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зрительных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впечатлений.</w:t>
      </w:r>
    </w:p>
    <w:p w:rsidR="00D32D1B" w:rsidRDefault="00A5759D">
      <w:pPr>
        <w:pStyle w:val="a3"/>
        <w:spacing w:line="256" w:lineRule="auto"/>
      </w:pPr>
      <w:r>
        <w:rPr>
          <w:color w:val="231F20"/>
          <w:w w:val="115"/>
        </w:rPr>
        <w:t>Обсуждение в условиях урока ученических фотографий, соответствующих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изучаемой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теме.</w:t>
      </w:r>
    </w:p>
    <w:p w:rsidR="00D32D1B" w:rsidRDefault="00A5759D">
      <w:pPr>
        <w:spacing w:before="155"/>
        <w:ind w:left="118"/>
        <w:rPr>
          <w:rFonts w:ascii="Trebuchet MS" w:hAnsi="Trebuchet MS"/>
        </w:rPr>
      </w:pPr>
      <w:r>
        <w:rPr>
          <w:rFonts w:ascii="Trebuchet MS" w:hAnsi="Trebuchet MS"/>
          <w:color w:val="231F20"/>
        </w:rPr>
        <w:t>2</w:t>
      </w:r>
      <w:r>
        <w:rPr>
          <w:rFonts w:ascii="Trebuchet MS" w:hAnsi="Trebuchet MS"/>
          <w:color w:val="231F20"/>
          <w:spacing w:val="-5"/>
        </w:rPr>
        <w:t xml:space="preserve"> </w:t>
      </w:r>
      <w:r>
        <w:rPr>
          <w:rFonts w:ascii="Trebuchet MS" w:hAnsi="Trebuchet MS"/>
          <w:color w:val="231F20"/>
        </w:rPr>
        <w:t>КЛАСС</w:t>
      </w:r>
      <w:r>
        <w:rPr>
          <w:rFonts w:ascii="Trebuchet MS" w:hAnsi="Trebuchet MS"/>
          <w:color w:val="231F20"/>
          <w:spacing w:val="-4"/>
        </w:rPr>
        <w:t xml:space="preserve"> </w:t>
      </w:r>
      <w:r>
        <w:rPr>
          <w:rFonts w:ascii="Trebuchet MS" w:hAnsi="Trebuchet MS"/>
          <w:color w:val="231F20"/>
        </w:rPr>
        <w:t>(</w:t>
      </w:r>
      <w:r>
        <w:rPr>
          <w:i/>
          <w:color w:val="231F20"/>
        </w:rPr>
        <w:t>34</w:t>
      </w:r>
      <w:r>
        <w:rPr>
          <w:i/>
          <w:color w:val="231F20"/>
          <w:spacing w:val="5"/>
        </w:rPr>
        <w:t xml:space="preserve"> </w:t>
      </w:r>
      <w:r>
        <w:rPr>
          <w:i/>
          <w:color w:val="231F20"/>
        </w:rPr>
        <w:t>ч</w:t>
      </w:r>
      <w:r>
        <w:rPr>
          <w:rFonts w:ascii="Trebuchet MS" w:hAnsi="Trebuchet MS"/>
          <w:color w:val="231F20"/>
        </w:rPr>
        <w:t>)</w:t>
      </w:r>
    </w:p>
    <w:p w:rsidR="00D32D1B" w:rsidRDefault="00A5759D">
      <w:pPr>
        <w:pStyle w:val="2"/>
        <w:spacing w:before="97"/>
      </w:pPr>
      <w:r>
        <w:rPr>
          <w:color w:val="231F20"/>
          <w:spacing w:val="-1"/>
        </w:rPr>
        <w:t>Модуль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«Графика»</w:t>
      </w:r>
    </w:p>
    <w:p w:rsidR="00D32D1B" w:rsidRDefault="00A5759D" w:rsidP="000365F8">
      <w:pPr>
        <w:pStyle w:val="a3"/>
        <w:spacing w:before="72" w:line="256" w:lineRule="auto"/>
      </w:pPr>
      <w:r>
        <w:rPr>
          <w:color w:val="231F20"/>
          <w:w w:val="120"/>
        </w:rPr>
        <w:t>Ритм линий. Выразительность линии. Художественные материалы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линейного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рисунка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свойства.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Развитие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навыков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линейного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рисунка.</w:t>
      </w:r>
      <w:r w:rsidR="00EF641A">
        <w:rPr>
          <w:color w:val="231F20"/>
          <w:w w:val="120"/>
        </w:rPr>
        <w:t xml:space="preserve"> </w:t>
      </w:r>
      <w:r>
        <w:rPr>
          <w:color w:val="231F20"/>
          <w:w w:val="120"/>
        </w:rPr>
        <w:t>Пастель и мелки — особенности и выразительные свойства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графических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материалов,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приёмы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работы.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Ритм пятен: освоение основ композиции. Расположение пят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на на плоскости листа: сгущение, разброс, доминанта, равновесие,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спокойствие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движение.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 xml:space="preserve">Пропорции — соотношение частей и целого. Развитие </w:t>
      </w:r>
      <w:r>
        <w:rPr>
          <w:color w:val="231F20"/>
          <w:w w:val="115"/>
        </w:rPr>
        <w:lastRenderedPageBreak/>
        <w:t>аналитических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навыков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видения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пропорций.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Выразительные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свойства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пропорций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(на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основе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рисунков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птиц).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Рисунок с натуры простого предмета. Расположение предмета на листе бумаги. Определение формы предмета. Соотноше</w:t>
      </w:r>
      <w:r>
        <w:rPr>
          <w:color w:val="231F20"/>
          <w:w w:val="120"/>
        </w:rPr>
        <w:t>ние частей предмета. Светлые и тёмные части предмета, тень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под предметом. Штриховка. Умение внимательно рассматривать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анализировать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форму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натурного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предмета.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Графический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рисунок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животного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  активным  выражением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характера.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Аналитическое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рассматривание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графических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произведений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анималистического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жанра.</w:t>
      </w:r>
    </w:p>
    <w:p w:rsidR="00D32D1B" w:rsidRDefault="00A5759D">
      <w:pPr>
        <w:pStyle w:val="2"/>
        <w:spacing w:before="144"/>
      </w:pPr>
      <w:r>
        <w:rPr>
          <w:color w:val="231F20"/>
          <w:spacing w:val="-1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«Живопись»</w:t>
      </w:r>
    </w:p>
    <w:p w:rsidR="00D32D1B" w:rsidRDefault="00A5759D">
      <w:pPr>
        <w:pStyle w:val="a3"/>
        <w:spacing w:before="71" w:line="254" w:lineRule="auto"/>
      </w:pPr>
      <w:r>
        <w:rPr>
          <w:color w:val="231F20"/>
          <w:w w:val="115"/>
        </w:rPr>
        <w:t>Цвета основные и составные. Развитие навыков смешивания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красок и получения нового цвета. Приёмы работы гуашью. Раз</w:t>
      </w:r>
      <w:r>
        <w:rPr>
          <w:color w:val="231F20"/>
          <w:w w:val="120"/>
        </w:rPr>
        <w:t>ный характер мазков и движений кистью. Пастозное, плотное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прозрачное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нанесение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краски.</w:t>
      </w:r>
    </w:p>
    <w:p w:rsidR="00D32D1B" w:rsidRDefault="00A5759D">
      <w:pPr>
        <w:pStyle w:val="a3"/>
        <w:spacing w:line="254" w:lineRule="auto"/>
        <w:ind w:right="116"/>
      </w:pPr>
      <w:r>
        <w:rPr>
          <w:color w:val="231F20"/>
          <w:w w:val="115"/>
        </w:rPr>
        <w:t>Акварель и её свойства. Акварельные кисти. Приёмы работы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акварелью.</w:t>
      </w:r>
    </w:p>
    <w:p w:rsidR="00D32D1B" w:rsidRDefault="00A5759D">
      <w:pPr>
        <w:pStyle w:val="a3"/>
        <w:spacing w:line="230" w:lineRule="exact"/>
        <w:ind w:left="343" w:right="0" w:firstLine="0"/>
      </w:pPr>
      <w:r>
        <w:rPr>
          <w:color w:val="231F20"/>
          <w:w w:val="115"/>
        </w:rPr>
        <w:t>Цвет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тёплый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холодный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цветовой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контраст.</w:t>
      </w:r>
    </w:p>
    <w:p w:rsidR="00D32D1B" w:rsidRDefault="00A5759D">
      <w:pPr>
        <w:pStyle w:val="a3"/>
        <w:spacing w:before="13" w:line="254" w:lineRule="auto"/>
      </w:pPr>
      <w:r>
        <w:rPr>
          <w:color w:val="231F20"/>
          <w:w w:val="115"/>
        </w:rPr>
        <w:t>Цвет тёмный и светлый (тональные отношения). Затемнение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цвета с помощью тёмной краски и осветление цвета. Эмоциональная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выразительность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цветовых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состояний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отношений.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Цвет открытый — звонкий и приглушённый, тихий. Эмоциональная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выразительность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цвета.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Изображение природы (моря) в разных контрастных состояниях погоды и соответствующих цветовых состояниях (туман,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нежное утро, гроза, буря, ветер — по выбору учителя). Произведения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И.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К.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Айвазовского.</w:t>
      </w:r>
    </w:p>
    <w:p w:rsidR="00D32D1B" w:rsidRDefault="00A5759D">
      <w:pPr>
        <w:pStyle w:val="a3"/>
        <w:spacing w:line="254" w:lineRule="auto"/>
        <w:ind w:right="116"/>
      </w:pPr>
      <w:r>
        <w:rPr>
          <w:color w:val="231F20"/>
          <w:w w:val="115"/>
        </w:rPr>
        <w:t>Изображение сказочного персонажа с ярко выраженным характером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(образ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мужской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женский).</w:t>
      </w:r>
    </w:p>
    <w:p w:rsidR="00D32D1B" w:rsidRDefault="00A5759D">
      <w:pPr>
        <w:pStyle w:val="2"/>
        <w:spacing w:before="145"/>
      </w:pPr>
      <w:r>
        <w:rPr>
          <w:color w:val="231F20"/>
          <w:w w:val="95"/>
        </w:rPr>
        <w:t>Модуль</w:t>
      </w:r>
      <w:r>
        <w:rPr>
          <w:color w:val="231F20"/>
          <w:spacing w:val="35"/>
          <w:w w:val="95"/>
        </w:rPr>
        <w:t xml:space="preserve"> </w:t>
      </w:r>
      <w:r>
        <w:rPr>
          <w:color w:val="231F20"/>
          <w:w w:val="95"/>
        </w:rPr>
        <w:t>«Скульптура»</w:t>
      </w:r>
    </w:p>
    <w:p w:rsidR="00D32D1B" w:rsidRDefault="00A5759D" w:rsidP="00EF641A">
      <w:pPr>
        <w:pStyle w:val="a3"/>
        <w:spacing w:before="71" w:line="254" w:lineRule="auto"/>
      </w:pPr>
      <w:r>
        <w:rPr>
          <w:color w:val="231F20"/>
          <w:w w:val="115"/>
        </w:rPr>
        <w:t>Лепка из пластилины или глины игрушки — сказочного животного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мотивам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выбранного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художественного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народного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промысла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(филимоновская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игрушка,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дымковский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петух,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каргопольский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Полкан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другие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выбору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учителя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учётом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местных промыслов). Способ лепки в соответствии с традициями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промысла.</w:t>
      </w:r>
    </w:p>
    <w:p w:rsidR="00D32D1B" w:rsidRDefault="00A5759D">
      <w:pPr>
        <w:pStyle w:val="a3"/>
        <w:spacing w:before="1" w:line="247" w:lineRule="auto"/>
      </w:pPr>
      <w:r>
        <w:rPr>
          <w:color w:val="231F20"/>
          <w:w w:val="115"/>
        </w:rPr>
        <w:t xml:space="preserve">Лепка животных (кошка, собака, медвежонок и др.) с </w:t>
      </w:r>
      <w:r>
        <w:rPr>
          <w:color w:val="231F20"/>
          <w:w w:val="115"/>
        </w:rPr>
        <w:lastRenderedPageBreak/>
        <w:t>передачей характерной пластики движения. Соблюдение цельности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формы,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её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преобразование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добавление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деталей.</w:t>
      </w:r>
    </w:p>
    <w:p w:rsidR="00D32D1B" w:rsidRDefault="00A5759D">
      <w:pPr>
        <w:pStyle w:val="a3"/>
        <w:spacing w:line="247" w:lineRule="auto"/>
      </w:pPr>
      <w:r>
        <w:rPr>
          <w:color w:val="231F20"/>
          <w:w w:val="120"/>
        </w:rPr>
        <w:t>Изображение движения и статики в скульптуре: лепка из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пластилина тяжёлой, неповоротливой и лёгкой, стремительной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формы.</w:t>
      </w:r>
    </w:p>
    <w:p w:rsidR="00D32D1B" w:rsidRDefault="00A5759D">
      <w:pPr>
        <w:pStyle w:val="2"/>
      </w:pPr>
      <w:r>
        <w:rPr>
          <w:color w:val="231F20"/>
          <w:w w:val="95"/>
        </w:rPr>
        <w:t>Модуль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«Декоративно-прикладное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искусство»</w:t>
      </w:r>
    </w:p>
    <w:p w:rsidR="00D32D1B" w:rsidRDefault="00A5759D">
      <w:pPr>
        <w:pStyle w:val="a3"/>
        <w:spacing w:before="65" w:line="247" w:lineRule="auto"/>
      </w:pPr>
      <w:r>
        <w:rPr>
          <w:color w:val="231F20"/>
          <w:w w:val="115"/>
        </w:rPr>
        <w:t>Наблюдение узоров в природе (на основе фотографий в условиях урока): снежинки, паутинки, роса на листьях и др. Ассоциативное сопоставление с орнаментами в предметах декоративно-прикладного искусства (кружево, вышивка, ювелирные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изделия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др.).</w:t>
      </w:r>
    </w:p>
    <w:p w:rsidR="00D32D1B" w:rsidRDefault="00A5759D" w:rsidP="00EF641A">
      <w:pPr>
        <w:pStyle w:val="a3"/>
        <w:spacing w:line="247" w:lineRule="auto"/>
        <w:ind w:left="343" w:firstLine="0"/>
      </w:pPr>
      <w:r>
        <w:rPr>
          <w:color w:val="231F20"/>
          <w:w w:val="120"/>
        </w:rPr>
        <w:t>Рисунок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геометрического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орнамента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кружева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вышивки.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Декоративная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композиция.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Ритм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пятен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декоративной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апп</w:t>
      </w:r>
      <w:r>
        <w:rPr>
          <w:color w:val="231F20"/>
          <w:w w:val="125"/>
        </w:rPr>
        <w:t>ликации.</w:t>
      </w:r>
    </w:p>
    <w:p w:rsidR="00D32D1B" w:rsidRDefault="00A5759D" w:rsidP="00EF641A">
      <w:pPr>
        <w:pStyle w:val="a3"/>
        <w:spacing w:before="7" w:line="247" w:lineRule="auto"/>
        <w:ind w:left="343" w:right="0" w:firstLine="0"/>
        <w:jc w:val="left"/>
      </w:pPr>
      <w:r>
        <w:rPr>
          <w:color w:val="231F20"/>
          <w:w w:val="120"/>
        </w:rPr>
        <w:t>Поделки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из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подручных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нехудожественных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материалов.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Декоративные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изображения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животных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игрушках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народ</w:t>
      </w:r>
      <w:r>
        <w:rPr>
          <w:color w:val="231F20"/>
          <w:w w:val="115"/>
        </w:rPr>
        <w:t>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промыслов;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филимоновские,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дымковские,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каргопольские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игрушки (и другие по выбору учителя с учётом местных художественных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промыслов).</w:t>
      </w:r>
    </w:p>
    <w:p w:rsidR="00D32D1B" w:rsidRDefault="00A5759D">
      <w:pPr>
        <w:pStyle w:val="a3"/>
        <w:spacing w:line="247" w:lineRule="auto"/>
      </w:pPr>
      <w:r>
        <w:rPr>
          <w:color w:val="231F20"/>
          <w:w w:val="115"/>
        </w:rPr>
        <w:t>Декор одежды человека. Разнообразие украшений. Традици</w:t>
      </w:r>
      <w:r>
        <w:rPr>
          <w:color w:val="231F20"/>
          <w:w w:val="120"/>
        </w:rPr>
        <w:t>онные народные женские и мужские украшения. Назначение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украшений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роль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жизни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людей.</w:t>
      </w:r>
    </w:p>
    <w:p w:rsidR="00D32D1B" w:rsidRDefault="00A5759D">
      <w:pPr>
        <w:pStyle w:val="2"/>
      </w:pPr>
      <w:r>
        <w:rPr>
          <w:color w:val="231F20"/>
          <w:spacing w:val="-1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«Архитектура»</w:t>
      </w:r>
    </w:p>
    <w:p w:rsidR="00D32D1B" w:rsidRDefault="00A5759D">
      <w:pPr>
        <w:pStyle w:val="a3"/>
        <w:spacing w:before="65" w:line="247" w:lineRule="auto"/>
      </w:pPr>
      <w:r>
        <w:rPr>
          <w:color w:val="231F20"/>
          <w:w w:val="115"/>
        </w:rPr>
        <w:t>Конструирование из бумаги. Приёмы работы с полосой бумаги, разные варианты складывания, закручивания, надрезания.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Макетирование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пространства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детской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площадки.</w:t>
      </w:r>
    </w:p>
    <w:p w:rsidR="00D32D1B" w:rsidRDefault="00A5759D" w:rsidP="00EF641A">
      <w:pPr>
        <w:pStyle w:val="a3"/>
        <w:spacing w:line="247" w:lineRule="auto"/>
      </w:pPr>
      <w:r>
        <w:rPr>
          <w:color w:val="231F20"/>
          <w:w w:val="115"/>
        </w:rPr>
        <w:t>Построение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игрового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сказочного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города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из</w:t>
      </w:r>
      <w:r>
        <w:rPr>
          <w:color w:val="231F20"/>
          <w:spacing w:val="7"/>
          <w:w w:val="115"/>
        </w:rPr>
        <w:t xml:space="preserve"> </w:t>
      </w:r>
      <w:r>
        <w:rPr>
          <w:color w:val="231F20"/>
          <w:w w:val="115"/>
        </w:rPr>
        <w:t>бумаги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(на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основе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сворачивания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геометрических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тел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параллелепипедов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разной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высоты,</w:t>
      </w:r>
      <w:r>
        <w:rPr>
          <w:color w:val="231F20"/>
          <w:spacing w:val="-6"/>
          <w:w w:val="115"/>
        </w:rPr>
        <w:t xml:space="preserve"> </w:t>
      </w:r>
      <w:r>
        <w:rPr>
          <w:color w:val="231F20"/>
          <w:w w:val="115"/>
        </w:rPr>
        <w:t>цилиндров</w:t>
      </w:r>
      <w:r>
        <w:rPr>
          <w:color w:val="231F20"/>
          <w:spacing w:val="-6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-6"/>
          <w:w w:val="115"/>
        </w:rPr>
        <w:t xml:space="preserve"> </w:t>
      </w:r>
      <w:r>
        <w:rPr>
          <w:color w:val="231F20"/>
          <w:w w:val="115"/>
        </w:rPr>
        <w:t>прорезями</w:t>
      </w:r>
      <w:r>
        <w:rPr>
          <w:color w:val="231F20"/>
          <w:spacing w:val="-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-6"/>
          <w:w w:val="115"/>
        </w:rPr>
        <w:t xml:space="preserve"> </w:t>
      </w:r>
      <w:r>
        <w:rPr>
          <w:color w:val="231F20"/>
          <w:w w:val="115"/>
        </w:rPr>
        <w:t>наклейками);</w:t>
      </w:r>
      <w:r>
        <w:rPr>
          <w:color w:val="231F20"/>
          <w:spacing w:val="-6"/>
          <w:w w:val="115"/>
        </w:rPr>
        <w:t xml:space="preserve"> </w:t>
      </w:r>
      <w:r>
        <w:rPr>
          <w:color w:val="231F20"/>
          <w:w w:val="115"/>
        </w:rPr>
        <w:t>завивание,</w:t>
      </w:r>
      <w:r>
        <w:rPr>
          <w:color w:val="231F20"/>
          <w:spacing w:val="-6"/>
          <w:w w:val="115"/>
        </w:rPr>
        <w:t xml:space="preserve"> </w:t>
      </w:r>
      <w:r>
        <w:rPr>
          <w:color w:val="231F20"/>
          <w:w w:val="115"/>
        </w:rPr>
        <w:t>скручивание и складывание полоски бумаги (например, гармошкой).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Образ</w:t>
      </w:r>
      <w:r>
        <w:rPr>
          <w:color w:val="231F20"/>
          <w:spacing w:val="3"/>
          <w:w w:val="115"/>
        </w:rPr>
        <w:t xml:space="preserve"> </w:t>
      </w:r>
      <w:r>
        <w:rPr>
          <w:color w:val="231F20"/>
          <w:w w:val="115"/>
        </w:rPr>
        <w:t>здания.</w:t>
      </w:r>
      <w:r>
        <w:rPr>
          <w:color w:val="231F20"/>
          <w:spacing w:val="3"/>
          <w:w w:val="115"/>
        </w:rPr>
        <w:t xml:space="preserve"> </w:t>
      </w:r>
      <w:r>
        <w:rPr>
          <w:color w:val="231F20"/>
          <w:w w:val="115"/>
        </w:rPr>
        <w:t>Памятники</w:t>
      </w:r>
      <w:r>
        <w:rPr>
          <w:color w:val="231F20"/>
          <w:spacing w:val="3"/>
          <w:w w:val="115"/>
        </w:rPr>
        <w:t xml:space="preserve"> </w:t>
      </w:r>
      <w:r>
        <w:rPr>
          <w:color w:val="231F20"/>
          <w:w w:val="115"/>
        </w:rPr>
        <w:t>отечественной</w:t>
      </w:r>
      <w:r>
        <w:rPr>
          <w:color w:val="231F20"/>
          <w:spacing w:val="3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3"/>
          <w:w w:val="115"/>
        </w:rPr>
        <w:t xml:space="preserve"> </w:t>
      </w:r>
      <w:r>
        <w:rPr>
          <w:color w:val="231F20"/>
          <w:w w:val="115"/>
        </w:rPr>
        <w:t>западноевропейской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архитектуры</w:t>
      </w:r>
      <w:r>
        <w:rPr>
          <w:color w:val="231F20"/>
          <w:spacing w:val="40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40"/>
          <w:w w:val="115"/>
        </w:rPr>
        <w:t xml:space="preserve"> </w:t>
      </w:r>
      <w:r>
        <w:rPr>
          <w:color w:val="231F20"/>
          <w:w w:val="115"/>
        </w:rPr>
        <w:t>ярко</w:t>
      </w:r>
      <w:r>
        <w:rPr>
          <w:color w:val="231F20"/>
          <w:spacing w:val="40"/>
          <w:w w:val="115"/>
        </w:rPr>
        <w:t xml:space="preserve"> </w:t>
      </w:r>
      <w:r>
        <w:rPr>
          <w:color w:val="231F20"/>
          <w:w w:val="115"/>
        </w:rPr>
        <w:t>выраженным</w:t>
      </w:r>
      <w:r>
        <w:rPr>
          <w:color w:val="231F20"/>
          <w:spacing w:val="40"/>
          <w:w w:val="115"/>
        </w:rPr>
        <w:t xml:space="preserve"> </w:t>
      </w:r>
      <w:r>
        <w:rPr>
          <w:color w:val="231F20"/>
          <w:w w:val="115"/>
        </w:rPr>
        <w:t>характером</w:t>
      </w:r>
      <w:r>
        <w:rPr>
          <w:color w:val="231F20"/>
          <w:spacing w:val="40"/>
          <w:w w:val="115"/>
        </w:rPr>
        <w:t xml:space="preserve"> </w:t>
      </w:r>
      <w:r>
        <w:rPr>
          <w:color w:val="231F20"/>
          <w:w w:val="115"/>
        </w:rPr>
        <w:t>здания.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Рисунок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дома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доброго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злого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сказочного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>персонажа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(ил</w:t>
      </w:r>
      <w:r>
        <w:rPr>
          <w:color w:val="231F20"/>
          <w:w w:val="120"/>
        </w:rPr>
        <w:t>люстрация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сказки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выбору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учителя).</w:t>
      </w:r>
    </w:p>
    <w:p w:rsidR="00D32D1B" w:rsidRDefault="00A5759D">
      <w:pPr>
        <w:pStyle w:val="2"/>
        <w:spacing w:before="154"/>
      </w:pPr>
      <w:r>
        <w:rPr>
          <w:color w:val="231F20"/>
          <w:w w:val="95"/>
        </w:rPr>
        <w:t>Модуль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«Восприятие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произведений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искусства»</w:t>
      </w:r>
    </w:p>
    <w:p w:rsidR="00D32D1B" w:rsidRDefault="00A5759D" w:rsidP="00EF641A">
      <w:pPr>
        <w:pStyle w:val="a3"/>
        <w:spacing w:before="65" w:line="247" w:lineRule="auto"/>
      </w:pPr>
      <w:r>
        <w:rPr>
          <w:color w:val="231F20"/>
          <w:w w:val="115"/>
        </w:rPr>
        <w:t>Восприятие произведений детского творчества. Обсуждение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сюжетного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эмоционального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содержания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детских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работ.</w:t>
      </w:r>
      <w:r w:rsidR="00EF641A">
        <w:rPr>
          <w:color w:val="231F20"/>
          <w:w w:val="115"/>
        </w:rPr>
        <w:t xml:space="preserve">  </w:t>
      </w:r>
      <w:r>
        <w:rPr>
          <w:color w:val="231F20"/>
          <w:spacing w:val="-1"/>
          <w:w w:val="120"/>
        </w:rPr>
        <w:t xml:space="preserve">Художественное </w:t>
      </w:r>
      <w:r>
        <w:rPr>
          <w:color w:val="231F20"/>
          <w:w w:val="120"/>
        </w:rPr>
        <w:t xml:space="preserve">наблюдение природы и красивых </w:t>
      </w:r>
      <w:r>
        <w:rPr>
          <w:color w:val="231F20"/>
          <w:w w:val="120"/>
        </w:rPr>
        <w:lastRenderedPageBreak/>
        <w:t>природ</w:t>
      </w:r>
      <w:r>
        <w:rPr>
          <w:color w:val="231F20"/>
          <w:w w:val="115"/>
        </w:rPr>
        <w:t>ных деталей, анализ их конструкции и эмоционального воздей</w:t>
      </w:r>
      <w:r>
        <w:rPr>
          <w:color w:val="231F20"/>
          <w:w w:val="120"/>
        </w:rPr>
        <w:t>ствия.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Сопоставление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рукотворными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произведениями.</w:t>
      </w:r>
    </w:p>
    <w:p w:rsidR="00D32D1B" w:rsidRDefault="00A5759D">
      <w:pPr>
        <w:pStyle w:val="a3"/>
        <w:spacing w:before="3" w:line="249" w:lineRule="auto"/>
      </w:pPr>
      <w:r>
        <w:rPr>
          <w:color w:val="231F20"/>
          <w:w w:val="115"/>
        </w:rPr>
        <w:t>Восприятие орнаментальных произведений прикладного ис</w:t>
      </w:r>
      <w:r>
        <w:rPr>
          <w:color w:val="231F20"/>
          <w:w w:val="120"/>
        </w:rPr>
        <w:t>кусства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(кружево,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шитьё,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резьба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роспись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др.).</w:t>
      </w:r>
    </w:p>
    <w:p w:rsidR="00D32D1B" w:rsidRDefault="00A5759D">
      <w:pPr>
        <w:pStyle w:val="a3"/>
        <w:spacing w:before="1" w:line="249" w:lineRule="auto"/>
      </w:pPr>
      <w:r>
        <w:rPr>
          <w:color w:val="231F20"/>
          <w:w w:val="120"/>
        </w:rPr>
        <w:t>Восприятие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произведений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живописи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активным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выражением цветового состояния в природе. Произведения И. И. Левитана,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А.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Куинджи,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Н.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П.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Крымова.</w:t>
      </w:r>
    </w:p>
    <w:p w:rsidR="00D32D1B" w:rsidRDefault="00A5759D">
      <w:pPr>
        <w:pStyle w:val="a3"/>
        <w:spacing w:before="3" w:line="249" w:lineRule="auto"/>
      </w:pPr>
      <w:r>
        <w:rPr>
          <w:color w:val="231F20"/>
          <w:w w:val="120"/>
        </w:rPr>
        <w:t>Восприятие произведений анималистического жанра в графике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(произведения</w:t>
      </w:r>
      <w:r>
        <w:rPr>
          <w:color w:val="231F20"/>
          <w:spacing w:val="41"/>
          <w:w w:val="120"/>
        </w:rPr>
        <w:t xml:space="preserve"> </w:t>
      </w:r>
      <w:r>
        <w:rPr>
          <w:color w:val="231F20"/>
          <w:w w:val="120"/>
        </w:rPr>
        <w:t>В.</w:t>
      </w:r>
      <w:r>
        <w:rPr>
          <w:color w:val="231F20"/>
          <w:spacing w:val="41"/>
          <w:w w:val="120"/>
        </w:rPr>
        <w:t xml:space="preserve"> </w:t>
      </w:r>
      <w:r>
        <w:rPr>
          <w:color w:val="231F20"/>
          <w:w w:val="120"/>
        </w:rPr>
        <w:t>В.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Ватагина,</w:t>
      </w:r>
      <w:r>
        <w:rPr>
          <w:color w:val="231F20"/>
          <w:spacing w:val="41"/>
          <w:w w:val="120"/>
        </w:rPr>
        <w:t xml:space="preserve"> </w:t>
      </w:r>
      <w:r>
        <w:rPr>
          <w:color w:val="231F20"/>
          <w:w w:val="120"/>
        </w:rPr>
        <w:t>Е.</w:t>
      </w:r>
      <w:r>
        <w:rPr>
          <w:color w:val="231F20"/>
          <w:spacing w:val="41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41"/>
          <w:w w:val="120"/>
        </w:rPr>
        <w:t xml:space="preserve"> </w:t>
      </w:r>
      <w:r>
        <w:rPr>
          <w:color w:val="231F20"/>
          <w:w w:val="120"/>
        </w:rPr>
        <w:t>Чарушина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41"/>
          <w:w w:val="120"/>
        </w:rPr>
        <w:t xml:space="preserve"> </w:t>
      </w:r>
      <w:r>
        <w:rPr>
          <w:color w:val="231F20"/>
          <w:w w:val="120"/>
        </w:rPr>
        <w:t>др.)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15"/>
        </w:rPr>
        <w:t>и в скульптуре (произведения В. В. Ватагина). Наблюдение жи</w:t>
      </w:r>
      <w:r>
        <w:rPr>
          <w:color w:val="231F20"/>
          <w:w w:val="120"/>
        </w:rPr>
        <w:t>вотных с точки зрения их пропорций, характера движения,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пластики.</w:t>
      </w:r>
    </w:p>
    <w:p w:rsidR="00D32D1B" w:rsidRDefault="00A5759D">
      <w:pPr>
        <w:pStyle w:val="2"/>
        <w:spacing w:before="151"/>
      </w:pPr>
      <w:r>
        <w:rPr>
          <w:color w:val="231F20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«Азбука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цифровой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графики»</w:t>
      </w:r>
    </w:p>
    <w:p w:rsidR="00D32D1B" w:rsidRDefault="00A5759D">
      <w:pPr>
        <w:pStyle w:val="a3"/>
        <w:spacing w:before="67" w:line="249" w:lineRule="auto"/>
        <w:ind w:right="116"/>
      </w:pPr>
      <w:r>
        <w:rPr>
          <w:color w:val="231F20"/>
          <w:w w:val="115"/>
        </w:rPr>
        <w:t>Компьютерные средства изображения. Виды линий (в программе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Paint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другом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графическом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редакторе).</w:t>
      </w:r>
    </w:p>
    <w:p w:rsidR="00D32D1B" w:rsidRDefault="00A5759D">
      <w:pPr>
        <w:pStyle w:val="a3"/>
        <w:spacing w:before="2" w:line="249" w:lineRule="auto"/>
      </w:pPr>
      <w:r>
        <w:rPr>
          <w:color w:val="231F20"/>
          <w:w w:val="115"/>
        </w:rPr>
        <w:t>Компьютерные средства изображения. Работа с геометриче</w:t>
      </w:r>
      <w:r>
        <w:rPr>
          <w:color w:val="231F20"/>
          <w:w w:val="120"/>
        </w:rPr>
        <w:t>скими фигурами. Трансформация и копирование геометрических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фигур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программе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Paint.</w:t>
      </w:r>
    </w:p>
    <w:p w:rsidR="00D32D1B" w:rsidRDefault="00A5759D">
      <w:pPr>
        <w:pStyle w:val="a3"/>
        <w:spacing w:before="2" w:line="249" w:lineRule="auto"/>
      </w:pPr>
      <w:r>
        <w:rPr>
          <w:color w:val="231F20"/>
          <w:w w:val="115"/>
        </w:rPr>
        <w:t>Освоение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инструментов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традиционного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рисования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(карандаш,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кисточка,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ластик,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заливка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др.)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программе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Paint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основе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простых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сюжетов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(например,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образ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дерева).</w:t>
      </w:r>
    </w:p>
    <w:p w:rsidR="00D32D1B" w:rsidRDefault="00A5759D">
      <w:pPr>
        <w:pStyle w:val="a3"/>
        <w:spacing w:before="3" w:line="249" w:lineRule="auto"/>
        <w:ind w:right="113"/>
      </w:pPr>
      <w:r>
        <w:rPr>
          <w:color w:val="231F20"/>
          <w:w w:val="115"/>
        </w:rPr>
        <w:t>Освоение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инструментов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традиционного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рисования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программе Paint на основе темы «Тёплый и холодный цвета» (например,</w:t>
      </w:r>
      <w:r>
        <w:rPr>
          <w:color w:val="231F20"/>
          <w:spacing w:val="50"/>
          <w:w w:val="115"/>
        </w:rPr>
        <w:t xml:space="preserve"> </w:t>
      </w:r>
      <w:r>
        <w:rPr>
          <w:color w:val="231F20"/>
          <w:w w:val="115"/>
        </w:rPr>
        <w:t>«Горящий</w:t>
      </w:r>
      <w:r>
        <w:rPr>
          <w:color w:val="231F20"/>
          <w:spacing w:val="50"/>
          <w:w w:val="115"/>
        </w:rPr>
        <w:t xml:space="preserve"> </w:t>
      </w:r>
      <w:r>
        <w:rPr>
          <w:color w:val="231F20"/>
          <w:w w:val="115"/>
        </w:rPr>
        <w:t>костёр</w:t>
      </w:r>
      <w:r>
        <w:rPr>
          <w:color w:val="231F20"/>
          <w:spacing w:val="5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50"/>
          <w:w w:val="115"/>
        </w:rPr>
        <w:t xml:space="preserve"> </w:t>
      </w:r>
      <w:r>
        <w:rPr>
          <w:color w:val="231F20"/>
          <w:w w:val="115"/>
        </w:rPr>
        <w:t>синей</w:t>
      </w:r>
      <w:r>
        <w:rPr>
          <w:color w:val="231F20"/>
          <w:spacing w:val="50"/>
          <w:w w:val="115"/>
        </w:rPr>
        <w:t xml:space="preserve"> </w:t>
      </w:r>
      <w:r>
        <w:rPr>
          <w:color w:val="231F20"/>
          <w:w w:val="115"/>
        </w:rPr>
        <w:t>ночи»,</w:t>
      </w:r>
      <w:r>
        <w:rPr>
          <w:color w:val="231F20"/>
          <w:spacing w:val="51"/>
          <w:w w:val="115"/>
        </w:rPr>
        <w:t xml:space="preserve"> </w:t>
      </w:r>
      <w:r>
        <w:rPr>
          <w:color w:val="231F20"/>
          <w:w w:val="115"/>
        </w:rPr>
        <w:t>«Перо</w:t>
      </w:r>
      <w:r>
        <w:rPr>
          <w:color w:val="231F20"/>
          <w:spacing w:val="50"/>
          <w:w w:val="115"/>
        </w:rPr>
        <w:t xml:space="preserve"> </w:t>
      </w:r>
      <w:r>
        <w:rPr>
          <w:color w:val="231F20"/>
          <w:w w:val="115"/>
        </w:rPr>
        <w:t>жар</w:t>
      </w:r>
      <w:r w:rsidR="00EF641A">
        <w:rPr>
          <w:color w:val="231F20"/>
          <w:w w:val="115"/>
        </w:rPr>
        <w:t>-</w:t>
      </w:r>
      <w:r>
        <w:rPr>
          <w:color w:val="231F20"/>
          <w:w w:val="115"/>
        </w:rPr>
        <w:t>птицы»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др.).</w:t>
      </w:r>
    </w:p>
    <w:p w:rsidR="00D32D1B" w:rsidRDefault="00A5759D">
      <w:pPr>
        <w:pStyle w:val="a3"/>
        <w:spacing w:before="3" w:line="249" w:lineRule="auto"/>
      </w:pPr>
      <w:r>
        <w:rPr>
          <w:color w:val="231F20"/>
          <w:w w:val="115"/>
        </w:rPr>
        <w:t>Художественная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фотография.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Расположение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объекта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  кадре. Масштаб. Доминанта. Обсуждение в условиях урока ученических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фотографий,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соответствующих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изучаемой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теме.</w:t>
      </w:r>
    </w:p>
    <w:p w:rsidR="00D32D1B" w:rsidRDefault="00A5759D">
      <w:pPr>
        <w:spacing w:before="163"/>
        <w:ind w:left="118"/>
        <w:rPr>
          <w:rFonts w:ascii="Trebuchet MS" w:hAnsi="Trebuchet MS"/>
        </w:rPr>
      </w:pPr>
      <w:r>
        <w:rPr>
          <w:rFonts w:ascii="Trebuchet MS" w:hAnsi="Trebuchet MS"/>
          <w:color w:val="231F20"/>
        </w:rPr>
        <w:t>3</w:t>
      </w:r>
      <w:r>
        <w:rPr>
          <w:rFonts w:ascii="Trebuchet MS" w:hAnsi="Trebuchet MS"/>
          <w:color w:val="231F20"/>
          <w:spacing w:val="-5"/>
        </w:rPr>
        <w:t xml:space="preserve"> </w:t>
      </w:r>
      <w:r>
        <w:rPr>
          <w:rFonts w:ascii="Trebuchet MS" w:hAnsi="Trebuchet MS"/>
          <w:color w:val="231F20"/>
        </w:rPr>
        <w:t>КЛАСС</w:t>
      </w:r>
      <w:r>
        <w:rPr>
          <w:rFonts w:ascii="Trebuchet MS" w:hAnsi="Trebuchet MS"/>
          <w:color w:val="231F20"/>
          <w:spacing w:val="-4"/>
        </w:rPr>
        <w:t xml:space="preserve"> </w:t>
      </w:r>
      <w:r>
        <w:rPr>
          <w:rFonts w:ascii="Trebuchet MS" w:hAnsi="Trebuchet MS"/>
          <w:color w:val="231F20"/>
        </w:rPr>
        <w:t>(</w:t>
      </w:r>
      <w:r>
        <w:rPr>
          <w:i/>
          <w:color w:val="231F20"/>
        </w:rPr>
        <w:t>34</w:t>
      </w:r>
      <w:r>
        <w:rPr>
          <w:i/>
          <w:color w:val="231F20"/>
          <w:spacing w:val="5"/>
        </w:rPr>
        <w:t xml:space="preserve"> </w:t>
      </w:r>
      <w:r>
        <w:rPr>
          <w:i/>
          <w:color w:val="231F20"/>
        </w:rPr>
        <w:t>ч</w:t>
      </w:r>
      <w:r>
        <w:rPr>
          <w:rFonts w:ascii="Trebuchet MS" w:hAnsi="Trebuchet MS"/>
          <w:color w:val="231F20"/>
        </w:rPr>
        <w:t>)</w:t>
      </w:r>
    </w:p>
    <w:p w:rsidR="00D32D1B" w:rsidRDefault="00A5759D">
      <w:pPr>
        <w:pStyle w:val="2"/>
        <w:spacing w:before="91"/>
      </w:pPr>
      <w:r>
        <w:rPr>
          <w:color w:val="231F20"/>
          <w:spacing w:val="-1"/>
        </w:rPr>
        <w:t>Модуль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«Графика»</w:t>
      </w:r>
    </w:p>
    <w:p w:rsidR="00D32D1B" w:rsidRDefault="00A5759D">
      <w:pPr>
        <w:pStyle w:val="a3"/>
        <w:spacing w:before="68" w:line="249" w:lineRule="auto"/>
      </w:pPr>
      <w:r>
        <w:rPr>
          <w:color w:val="231F20"/>
          <w:w w:val="120"/>
        </w:rPr>
        <w:t>Эскизы обложки и иллюстраций к детской книге сказок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(сказка по выбору). Рисунок буквицы. Макет книги-игрушки.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Совмещение изображения и текста. Расположение иллюстраций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текста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развороте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книги.</w:t>
      </w:r>
    </w:p>
    <w:p w:rsidR="00D32D1B" w:rsidRDefault="00A5759D">
      <w:pPr>
        <w:pStyle w:val="a3"/>
        <w:spacing w:before="3" w:line="249" w:lineRule="auto"/>
        <w:ind w:firstLine="325"/>
      </w:pPr>
      <w:r>
        <w:rPr>
          <w:color w:val="231F20"/>
          <w:w w:val="120"/>
        </w:rPr>
        <w:t>Поздравительная открытка. Открытка-пожелание. Композиция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открытки: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совмещение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текста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(шрифта)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изображения.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Рисунок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открытки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аппликация.</w:t>
      </w:r>
    </w:p>
    <w:p w:rsidR="00D32D1B" w:rsidRDefault="00A5759D" w:rsidP="00EF641A">
      <w:pPr>
        <w:pStyle w:val="a3"/>
        <w:spacing w:before="2" w:line="249" w:lineRule="auto"/>
      </w:pPr>
      <w:r>
        <w:rPr>
          <w:color w:val="231F20"/>
          <w:w w:val="115"/>
        </w:rPr>
        <w:t>Эскиз плаката или афиши. Совмещение шрифта и изображе</w:t>
      </w:r>
      <w:r>
        <w:rPr>
          <w:color w:val="231F20"/>
          <w:w w:val="120"/>
        </w:rPr>
        <w:t>ния.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Особенности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композиции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плаката.</w:t>
      </w:r>
      <w:r w:rsidR="00EF641A">
        <w:rPr>
          <w:color w:val="231F20"/>
          <w:w w:val="120"/>
        </w:rPr>
        <w:t xml:space="preserve"> </w:t>
      </w:r>
      <w:r>
        <w:rPr>
          <w:color w:val="231F20"/>
          <w:w w:val="115"/>
        </w:rPr>
        <w:t xml:space="preserve">Графические </w:t>
      </w:r>
      <w:r>
        <w:rPr>
          <w:color w:val="231F20"/>
          <w:w w:val="115"/>
        </w:rPr>
        <w:lastRenderedPageBreak/>
        <w:t>зарисовки карандашами по памяти или на основе наблюдений и фотографий архитектурных достопримечательностей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своего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города.</w:t>
      </w:r>
    </w:p>
    <w:p w:rsidR="00D32D1B" w:rsidRDefault="00A5759D">
      <w:pPr>
        <w:pStyle w:val="a3"/>
        <w:spacing w:line="254" w:lineRule="auto"/>
        <w:ind w:right="116"/>
      </w:pPr>
      <w:r>
        <w:rPr>
          <w:color w:val="231F20"/>
          <w:w w:val="120"/>
        </w:rPr>
        <w:t>Транспорт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городе.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Рисунки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реальных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фантастических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машин.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20"/>
        </w:rPr>
        <w:t>Изображение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лица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человека.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Строение,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пропорции,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взаиморасположение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частей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лица.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Эскиз маски для маскарада: изображение лица — маски пер</w:t>
      </w:r>
      <w:r>
        <w:rPr>
          <w:color w:val="231F20"/>
          <w:w w:val="120"/>
        </w:rPr>
        <w:t>сонажа с ярко выраженным характером. Аппликация из цветной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бумаги.</w:t>
      </w:r>
    </w:p>
    <w:p w:rsidR="00D32D1B" w:rsidRDefault="00A5759D">
      <w:pPr>
        <w:pStyle w:val="2"/>
        <w:spacing w:before="145"/>
        <w:jc w:val="both"/>
      </w:pPr>
      <w:r>
        <w:rPr>
          <w:color w:val="231F20"/>
          <w:spacing w:val="-1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«Живопись»</w:t>
      </w:r>
    </w:p>
    <w:p w:rsidR="00D32D1B" w:rsidRDefault="00A5759D">
      <w:pPr>
        <w:pStyle w:val="a3"/>
        <w:spacing w:before="72" w:line="254" w:lineRule="auto"/>
        <w:jc w:val="right"/>
      </w:pPr>
      <w:r>
        <w:rPr>
          <w:color w:val="231F20"/>
          <w:w w:val="115"/>
        </w:rPr>
        <w:t>Создание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сюжетной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композиции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«В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цирке»,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использование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гуаши</w:t>
      </w:r>
      <w:r>
        <w:rPr>
          <w:color w:val="231F20"/>
          <w:spacing w:val="7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7"/>
          <w:w w:val="115"/>
        </w:rPr>
        <w:t xml:space="preserve"> </w:t>
      </w:r>
      <w:r>
        <w:rPr>
          <w:color w:val="231F20"/>
          <w:w w:val="115"/>
        </w:rPr>
        <w:t>карандаша</w:t>
      </w:r>
      <w:r>
        <w:rPr>
          <w:color w:val="231F20"/>
          <w:spacing w:val="8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7"/>
          <w:w w:val="115"/>
        </w:rPr>
        <w:t xml:space="preserve"> </w:t>
      </w:r>
      <w:r>
        <w:rPr>
          <w:color w:val="231F20"/>
          <w:w w:val="115"/>
        </w:rPr>
        <w:t>акварели</w:t>
      </w:r>
      <w:r>
        <w:rPr>
          <w:color w:val="231F20"/>
          <w:spacing w:val="8"/>
          <w:w w:val="115"/>
        </w:rPr>
        <w:t xml:space="preserve"> </w:t>
      </w:r>
      <w:r>
        <w:rPr>
          <w:color w:val="231F20"/>
          <w:w w:val="115"/>
        </w:rPr>
        <w:t>(по</w:t>
      </w:r>
      <w:r>
        <w:rPr>
          <w:color w:val="231F20"/>
          <w:spacing w:val="7"/>
          <w:w w:val="115"/>
        </w:rPr>
        <w:t xml:space="preserve"> </w:t>
      </w:r>
      <w:r>
        <w:rPr>
          <w:color w:val="231F20"/>
          <w:w w:val="115"/>
        </w:rPr>
        <w:t>памяти</w:t>
      </w:r>
      <w:r>
        <w:rPr>
          <w:color w:val="231F20"/>
          <w:spacing w:val="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8"/>
          <w:w w:val="115"/>
        </w:rPr>
        <w:t xml:space="preserve"> </w:t>
      </w:r>
      <w:r>
        <w:rPr>
          <w:color w:val="231F20"/>
          <w:w w:val="115"/>
        </w:rPr>
        <w:t>представлению).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Художник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театре: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эскиз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занавеса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(или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декораций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сцены)</w:t>
      </w:r>
    </w:p>
    <w:p w:rsidR="00D32D1B" w:rsidRDefault="00A5759D">
      <w:pPr>
        <w:pStyle w:val="a3"/>
        <w:spacing w:line="229" w:lineRule="exact"/>
        <w:ind w:right="0" w:firstLine="0"/>
      </w:pPr>
      <w:r>
        <w:rPr>
          <w:color w:val="231F20"/>
          <w:w w:val="120"/>
        </w:rPr>
        <w:t>для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спектакля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со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сказочным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сюжетом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(сказка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выбору).</w:t>
      </w:r>
    </w:p>
    <w:p w:rsidR="00D32D1B" w:rsidRDefault="00A5759D">
      <w:pPr>
        <w:pStyle w:val="a3"/>
        <w:spacing w:before="13" w:line="254" w:lineRule="auto"/>
      </w:pPr>
      <w:r>
        <w:rPr>
          <w:color w:val="231F20"/>
          <w:w w:val="120"/>
        </w:rPr>
        <w:t>Тематическая композиция «Праздник в городе». Гуашь по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цветной бумаге, возможно совмещение с наклейками в виде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коллажа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аппликации.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Натюрморт из простых предметов с натуры или по представлению. «Натюрморт-автопортрет» из предметов, характеризующих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личность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ученика.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20"/>
        </w:rPr>
        <w:t>Пейзаж в живописи. Передача в пейзаже состояний в природе. Выбор для изображения времени года, времени дня, характера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погоды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особенностей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ландшафта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(лес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поле,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река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озеро);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количество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состояние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неба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изображении.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Портрет человека по памяти и представлению с опорой 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натуру. Выражение в портрете (автопортрете) характера человека, особенностей его личности с использованием выразительных возможностей композиционного размещения в плоскости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листа, особенностей пропорций и мимики лица, характера цветового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решения,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сильного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мягкого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контраста,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включения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композицию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дополнительных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предметов.</w:t>
      </w:r>
    </w:p>
    <w:p w:rsidR="00D32D1B" w:rsidRDefault="00A5759D">
      <w:pPr>
        <w:pStyle w:val="2"/>
        <w:spacing w:before="144"/>
        <w:jc w:val="both"/>
      </w:pPr>
      <w:r>
        <w:rPr>
          <w:color w:val="231F20"/>
          <w:w w:val="95"/>
        </w:rPr>
        <w:t>Модуль</w:t>
      </w:r>
      <w:r>
        <w:rPr>
          <w:color w:val="231F20"/>
          <w:spacing w:val="35"/>
          <w:w w:val="95"/>
        </w:rPr>
        <w:t xml:space="preserve"> </w:t>
      </w:r>
      <w:r>
        <w:rPr>
          <w:color w:val="231F20"/>
          <w:w w:val="95"/>
        </w:rPr>
        <w:t>«Скульптура»</w:t>
      </w:r>
    </w:p>
    <w:p w:rsidR="00D32D1B" w:rsidRDefault="00A5759D">
      <w:pPr>
        <w:pStyle w:val="a3"/>
        <w:spacing w:before="71" w:line="254" w:lineRule="auto"/>
      </w:pPr>
      <w:r>
        <w:rPr>
          <w:color w:val="231F20"/>
          <w:w w:val="115"/>
        </w:rPr>
        <w:t>Создание игрушки из подручного нехудожественного мате-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риала, придание ей одушевлённого образа (добавления деталей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лепных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из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бумаги,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ниток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других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материалов).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20"/>
        </w:rPr>
        <w:t>Лепка сказочного персонажа на основе сюжета известной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сказки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создание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этого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персонажа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путём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бумагопластики.</w:t>
      </w:r>
    </w:p>
    <w:p w:rsidR="00D32D1B" w:rsidRDefault="00A5759D" w:rsidP="00EF641A">
      <w:pPr>
        <w:pStyle w:val="a3"/>
        <w:spacing w:line="254" w:lineRule="auto"/>
      </w:pPr>
      <w:r>
        <w:rPr>
          <w:color w:val="231F20"/>
          <w:w w:val="115"/>
        </w:rPr>
        <w:lastRenderedPageBreak/>
        <w:t>Освоение знаний о видах скульптуры (по назначению) и жанрах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скульптуры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(по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сюжету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изображения).</w:t>
      </w:r>
      <w:r w:rsidR="00EF641A">
        <w:rPr>
          <w:color w:val="231F20"/>
          <w:w w:val="115"/>
        </w:rPr>
        <w:t xml:space="preserve"> </w:t>
      </w:r>
      <w:r>
        <w:rPr>
          <w:color w:val="231F20"/>
          <w:w w:val="120"/>
        </w:rPr>
        <w:t>Лепка эскиза парковой скульптуры. Выражение пластики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движения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скульптуре.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Работа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пластилином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глиной.</w:t>
      </w:r>
    </w:p>
    <w:p w:rsidR="00D32D1B" w:rsidRDefault="00A5759D">
      <w:pPr>
        <w:pStyle w:val="2"/>
      </w:pPr>
      <w:r>
        <w:rPr>
          <w:color w:val="231F20"/>
          <w:w w:val="95"/>
        </w:rPr>
        <w:t>Модуль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«Декоративно-прикладное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искусство»</w:t>
      </w:r>
    </w:p>
    <w:p w:rsidR="00D32D1B" w:rsidRDefault="00A5759D">
      <w:pPr>
        <w:pStyle w:val="a3"/>
        <w:spacing w:before="65" w:line="247" w:lineRule="auto"/>
      </w:pPr>
      <w:r>
        <w:rPr>
          <w:color w:val="231F20"/>
          <w:w w:val="115"/>
        </w:rPr>
        <w:t>Приёмы исполнения орнаментов и выполнение эскизов укра</w:t>
      </w:r>
      <w:r>
        <w:rPr>
          <w:color w:val="231F20"/>
          <w:w w:val="120"/>
        </w:rPr>
        <w:t>шения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посуды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из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дерева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глины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традициях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народных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художественных промыслов Хохломы и Гжели (или в традициях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других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промыслов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выбору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учителя).</w:t>
      </w:r>
    </w:p>
    <w:p w:rsidR="00D32D1B" w:rsidRDefault="00A5759D">
      <w:pPr>
        <w:pStyle w:val="a3"/>
        <w:spacing w:line="247" w:lineRule="auto"/>
      </w:pPr>
      <w:r>
        <w:rPr>
          <w:color w:val="231F20"/>
          <w:w w:val="120"/>
        </w:rPr>
        <w:t>Эскизы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орнаментов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росписи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тканей.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Раппорт.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Трафарет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создание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орнамента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при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помощи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печаток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штампов.</w:t>
      </w:r>
    </w:p>
    <w:p w:rsidR="00D32D1B" w:rsidRDefault="00A5759D">
      <w:pPr>
        <w:pStyle w:val="a3"/>
        <w:spacing w:before="1" w:line="247" w:lineRule="auto"/>
      </w:pPr>
      <w:r>
        <w:rPr>
          <w:color w:val="231F20"/>
          <w:w w:val="115"/>
        </w:rPr>
        <w:t>Эскизы орнамента для росписи платка: симметрия или асим</w:t>
      </w:r>
      <w:r>
        <w:rPr>
          <w:color w:val="231F20"/>
          <w:w w:val="120"/>
        </w:rPr>
        <w:t>метрия построения композиции, статика и динамика узора,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ритмические чередования мотивов, наличие композиционного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центра, роспись по канве. Рассматривание павловопосадских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платков.</w:t>
      </w:r>
    </w:p>
    <w:p w:rsidR="00D32D1B" w:rsidRDefault="00A5759D">
      <w:pPr>
        <w:pStyle w:val="a3"/>
        <w:spacing w:line="247" w:lineRule="auto"/>
      </w:pPr>
      <w:r>
        <w:rPr>
          <w:color w:val="231F20"/>
          <w:w w:val="120"/>
        </w:rPr>
        <w:t>Проектирование (эскизы) декоративных украшений в городе: ажурные ограды, украшения фонарей, скамеек, киосков,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подставок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цветов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др.</w:t>
      </w:r>
    </w:p>
    <w:p w:rsidR="00D32D1B" w:rsidRDefault="00A5759D">
      <w:pPr>
        <w:pStyle w:val="2"/>
      </w:pPr>
      <w:r>
        <w:rPr>
          <w:color w:val="231F20"/>
          <w:spacing w:val="-1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«Архитектура»</w:t>
      </w:r>
    </w:p>
    <w:p w:rsidR="00D32D1B" w:rsidRDefault="00A5759D">
      <w:pPr>
        <w:pStyle w:val="a3"/>
        <w:spacing w:before="65" w:line="247" w:lineRule="auto"/>
      </w:pPr>
      <w:r>
        <w:rPr>
          <w:color w:val="231F20"/>
          <w:w w:val="115"/>
        </w:rPr>
        <w:t>Зарисовки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исторических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памятников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архитектурных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достопримечательностей города или села. Работа по наблюдению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 по памяти, на основе использования фотографий и образных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представлений.</w:t>
      </w:r>
    </w:p>
    <w:p w:rsidR="00D32D1B" w:rsidRDefault="00A5759D" w:rsidP="00EF641A">
      <w:pPr>
        <w:pStyle w:val="a3"/>
        <w:spacing w:before="1" w:line="247" w:lineRule="auto"/>
      </w:pPr>
      <w:r>
        <w:rPr>
          <w:color w:val="231F20"/>
          <w:w w:val="115"/>
        </w:rPr>
        <w:t>Проектирование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садово-паркового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пространства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плоскости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(аппликация,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коллаж)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виде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макета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использованием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бумаги,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картона,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пенопласта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других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подручных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материалов.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Графический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рисунок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 xml:space="preserve">(индивидуально) 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 xml:space="preserve">или 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тематическое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панно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«Образ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моего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города»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(села)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виде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коллективной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работы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(композиционная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склейка-аппликация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рисунков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зданий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других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элементов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городского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пространства,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выполненных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индивидуально).</w:t>
      </w:r>
    </w:p>
    <w:p w:rsidR="00D32D1B" w:rsidRDefault="00A5759D">
      <w:pPr>
        <w:pStyle w:val="2"/>
        <w:spacing w:before="154"/>
      </w:pPr>
      <w:r>
        <w:rPr>
          <w:color w:val="231F20"/>
          <w:w w:val="95"/>
        </w:rPr>
        <w:t>Модуль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«Восприятие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произведений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искусства»</w:t>
      </w:r>
    </w:p>
    <w:p w:rsidR="00D32D1B" w:rsidRDefault="00A5759D">
      <w:pPr>
        <w:pStyle w:val="a3"/>
        <w:spacing w:before="65" w:line="247" w:lineRule="auto"/>
      </w:pPr>
      <w:r>
        <w:rPr>
          <w:color w:val="231F20"/>
          <w:w w:val="115"/>
        </w:rPr>
        <w:t>Иллюстрации в детских книгах и дизайн детской книги. Рассматривание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обсуждение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иллюстраций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известных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российских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иллюстраторов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детских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книг.</w:t>
      </w:r>
    </w:p>
    <w:p w:rsidR="00D32D1B" w:rsidRDefault="00A5759D">
      <w:pPr>
        <w:pStyle w:val="a3"/>
        <w:spacing w:line="247" w:lineRule="auto"/>
      </w:pPr>
      <w:r>
        <w:rPr>
          <w:color w:val="231F20"/>
          <w:w w:val="115"/>
        </w:rPr>
        <w:t>Восприятие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объектов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окружающего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мира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архитектура,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улицы города или села. Памятники архитектуры и архитектурные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достопримечательности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(по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выбору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учителя),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lastRenderedPageBreak/>
        <w:t>их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значение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современном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мире.</w:t>
      </w:r>
    </w:p>
    <w:p w:rsidR="00EF641A" w:rsidRDefault="00A5759D" w:rsidP="00EF641A">
      <w:pPr>
        <w:pStyle w:val="a3"/>
        <w:spacing w:before="1" w:line="247" w:lineRule="auto"/>
        <w:rPr>
          <w:color w:val="231F20"/>
          <w:w w:val="115"/>
        </w:rPr>
      </w:pPr>
      <w:r>
        <w:rPr>
          <w:color w:val="231F20"/>
          <w:w w:val="115"/>
        </w:rPr>
        <w:t>Виртуальное путешествие: памятники архитектуры в Москве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Санкт-Петербурге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(обзор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памятников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выбору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учителя).</w:t>
      </w:r>
    </w:p>
    <w:p w:rsidR="00D32D1B" w:rsidRDefault="00A5759D" w:rsidP="00EF641A">
      <w:pPr>
        <w:pStyle w:val="a3"/>
        <w:spacing w:before="1" w:line="247" w:lineRule="auto"/>
      </w:pPr>
      <w:r>
        <w:rPr>
          <w:color w:val="231F20"/>
          <w:w w:val="120"/>
        </w:rPr>
        <w:t>Художественные музеи. Виртуальные путешествия в художественные музеи: Государственная Третьяковская галерея,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spacing w:val="-1"/>
          <w:w w:val="120"/>
        </w:rPr>
        <w:t xml:space="preserve">Государственный Эрмитаж, Государственный Русский </w:t>
      </w:r>
      <w:r>
        <w:rPr>
          <w:color w:val="231F20"/>
          <w:w w:val="120"/>
        </w:rPr>
        <w:t>музей,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Государственный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музей  изобразительных  искусств  имени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А. С. Пушкина. Экскурсии в местные художественные музеи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и галереи. Виртуальные экскурсии в знаменитые зарубежные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художественные музеи (выбор музеев — за учителем). Осознание значимости и увлекательности посещения музеев; посеще</w:t>
      </w:r>
      <w:r>
        <w:rPr>
          <w:color w:val="231F20"/>
          <w:w w:val="120"/>
        </w:rPr>
        <w:t>ние знаменитого музея как событие; интерес к коллекции музея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искусству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целом.</w:t>
      </w:r>
    </w:p>
    <w:p w:rsidR="00D32D1B" w:rsidRDefault="00A5759D">
      <w:pPr>
        <w:pStyle w:val="a3"/>
        <w:spacing w:before="1" w:line="247" w:lineRule="auto"/>
      </w:pPr>
      <w:r>
        <w:rPr>
          <w:color w:val="231F20"/>
          <w:w w:val="115"/>
        </w:rPr>
        <w:t>Знания о видах пространственных искусств: виды определяются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назначению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произведений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жизни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людей.</w:t>
      </w:r>
    </w:p>
    <w:p w:rsidR="00D32D1B" w:rsidRDefault="00A5759D">
      <w:pPr>
        <w:pStyle w:val="a3"/>
        <w:spacing w:before="1" w:line="247" w:lineRule="auto"/>
      </w:pPr>
      <w:r>
        <w:rPr>
          <w:color w:val="231F20"/>
          <w:w w:val="115"/>
        </w:rPr>
        <w:t>Жанры в изобразительном искусстве — в живописи, графике, скульптуре — определяются предметом изображения; классификация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сравнение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содержания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произведений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сходного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сюжета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(портреты,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пейзажи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др.).</w:t>
      </w:r>
    </w:p>
    <w:p w:rsidR="00D32D1B" w:rsidRDefault="00A5759D">
      <w:pPr>
        <w:pStyle w:val="a3"/>
        <w:spacing w:line="247" w:lineRule="auto"/>
      </w:pPr>
      <w:r>
        <w:rPr>
          <w:color w:val="231F20"/>
          <w:w w:val="115"/>
        </w:rPr>
        <w:t>Представления о произведениях крупнейших отечественных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художников-пейзажистов:</w:t>
      </w:r>
      <w:r>
        <w:rPr>
          <w:color w:val="231F20"/>
          <w:spacing w:val="36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37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37"/>
          <w:w w:val="120"/>
        </w:rPr>
        <w:t xml:space="preserve"> </w:t>
      </w:r>
      <w:r>
        <w:rPr>
          <w:color w:val="231F20"/>
          <w:w w:val="120"/>
        </w:rPr>
        <w:t>Шишкина,</w:t>
      </w:r>
      <w:r>
        <w:rPr>
          <w:color w:val="231F20"/>
          <w:spacing w:val="37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37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37"/>
          <w:w w:val="120"/>
        </w:rPr>
        <w:t xml:space="preserve"> </w:t>
      </w:r>
      <w:r>
        <w:rPr>
          <w:color w:val="231F20"/>
          <w:w w:val="120"/>
        </w:rPr>
        <w:t>Левитана,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А. К. Саврасова, В. Д. Поленова, А. И. Куинджи, И. К. Айвазовского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др.</w:t>
      </w:r>
    </w:p>
    <w:p w:rsidR="00D32D1B" w:rsidRDefault="00A5759D">
      <w:pPr>
        <w:pStyle w:val="a3"/>
        <w:spacing w:before="1" w:line="247" w:lineRule="auto"/>
      </w:pPr>
      <w:r>
        <w:rPr>
          <w:color w:val="231F20"/>
          <w:w w:val="115"/>
        </w:rPr>
        <w:t>Представления о произведениях крупнейших отечественных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портретистов: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В.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Сурикова,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Е.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Репина,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В.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А.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Серова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др.</w:t>
      </w:r>
    </w:p>
    <w:p w:rsidR="00D32D1B" w:rsidRDefault="00A5759D">
      <w:pPr>
        <w:pStyle w:val="2"/>
      </w:pPr>
      <w:r>
        <w:rPr>
          <w:color w:val="231F20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«Азбука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цифровой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графики»</w:t>
      </w:r>
    </w:p>
    <w:p w:rsidR="00D32D1B" w:rsidRDefault="00A5759D">
      <w:pPr>
        <w:pStyle w:val="a3"/>
        <w:spacing w:before="64" w:line="247" w:lineRule="auto"/>
      </w:pPr>
      <w:r>
        <w:rPr>
          <w:color w:val="231F20"/>
          <w:w w:val="115"/>
        </w:rPr>
        <w:t>Построение в графическом редакторе различных по эмоциональному восприятию ритмов расположения пятен на плоскости: покой (статика), разные направления и ритмы движения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(собрались,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разбежались,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догоняют,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улетают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д.).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Вместо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пятен (геометрических фигур) могут быть простые силуэты машинок,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птичек,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облаков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др.</w:t>
      </w:r>
    </w:p>
    <w:p w:rsidR="00D32D1B" w:rsidRDefault="00A5759D">
      <w:pPr>
        <w:pStyle w:val="a3"/>
        <w:spacing w:before="1" w:line="247" w:lineRule="auto"/>
      </w:pPr>
      <w:r>
        <w:rPr>
          <w:color w:val="231F20"/>
          <w:w w:val="115"/>
        </w:rPr>
        <w:t>В графическом редакторе создание рисунка элемента орнамента</w:t>
      </w:r>
      <w:r>
        <w:rPr>
          <w:color w:val="231F20"/>
          <w:spacing w:val="41"/>
          <w:w w:val="115"/>
        </w:rPr>
        <w:t xml:space="preserve"> </w:t>
      </w:r>
      <w:r>
        <w:rPr>
          <w:color w:val="231F20"/>
          <w:w w:val="115"/>
        </w:rPr>
        <w:t>(паттерна),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его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копирование,</w:t>
      </w:r>
      <w:r>
        <w:rPr>
          <w:color w:val="231F20"/>
          <w:spacing w:val="41"/>
          <w:w w:val="115"/>
        </w:rPr>
        <w:t xml:space="preserve"> </w:t>
      </w:r>
      <w:r>
        <w:rPr>
          <w:color w:val="231F20"/>
          <w:w w:val="115"/>
        </w:rPr>
        <w:t>многократное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повторение,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 том числе с поворотами вокруг оси рисунка, и создание орнамента, в основе которого раппорт. Вариативное создание орнаментов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основе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одного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того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же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элемента.</w:t>
      </w:r>
    </w:p>
    <w:p w:rsidR="00D32D1B" w:rsidRDefault="00A5759D">
      <w:pPr>
        <w:pStyle w:val="a3"/>
        <w:spacing w:before="1" w:line="247" w:lineRule="auto"/>
        <w:ind w:right="115"/>
      </w:pPr>
      <w:r>
        <w:rPr>
          <w:color w:val="231F20"/>
          <w:w w:val="115"/>
        </w:rPr>
        <w:t>Изображение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изучение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мимики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лица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  программе  Paint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(или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другом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графическом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редакторе).</w:t>
      </w:r>
    </w:p>
    <w:p w:rsidR="00D32D1B" w:rsidRDefault="00A5759D">
      <w:pPr>
        <w:pStyle w:val="a3"/>
        <w:spacing w:line="247" w:lineRule="auto"/>
      </w:pPr>
      <w:r>
        <w:rPr>
          <w:color w:val="231F20"/>
          <w:w w:val="115"/>
        </w:rPr>
        <w:t>Совмещение с помощью графического редактора векторного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изображения, фотографии и шрифта для создания плаката или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lastRenderedPageBreak/>
        <w:t>поздравительной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открытки.</w:t>
      </w:r>
    </w:p>
    <w:p w:rsidR="00D32D1B" w:rsidRDefault="00A5759D" w:rsidP="00EF641A">
      <w:pPr>
        <w:pStyle w:val="a3"/>
        <w:spacing w:line="247" w:lineRule="auto"/>
      </w:pPr>
      <w:r>
        <w:rPr>
          <w:color w:val="231F20"/>
          <w:w w:val="120"/>
        </w:rPr>
        <w:t>Редактирование фотографий в программе Picture Manager: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изменение яркости, контраста, насыщенности цвета; обрезка,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поворот,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отражение.</w:t>
      </w:r>
      <w:r w:rsidR="00EF641A">
        <w:rPr>
          <w:color w:val="231F20"/>
          <w:w w:val="120"/>
        </w:rPr>
        <w:t xml:space="preserve"> </w:t>
      </w:r>
      <w:r>
        <w:rPr>
          <w:color w:val="231F20"/>
          <w:w w:val="115"/>
        </w:rPr>
        <w:t>Виртуальные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путешествия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главные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художественные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музеи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музеи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местные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(по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выбору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учителя).</w:t>
      </w:r>
    </w:p>
    <w:p w:rsidR="00D32D1B" w:rsidRDefault="00A5759D">
      <w:pPr>
        <w:spacing w:before="162"/>
        <w:ind w:left="118"/>
        <w:rPr>
          <w:rFonts w:ascii="Trebuchet MS" w:hAnsi="Trebuchet MS"/>
        </w:rPr>
      </w:pPr>
      <w:r>
        <w:rPr>
          <w:rFonts w:ascii="Trebuchet MS" w:hAnsi="Trebuchet MS"/>
          <w:color w:val="231F20"/>
        </w:rPr>
        <w:t>4</w:t>
      </w:r>
      <w:r>
        <w:rPr>
          <w:rFonts w:ascii="Trebuchet MS" w:hAnsi="Trebuchet MS"/>
          <w:color w:val="231F20"/>
          <w:spacing w:val="-5"/>
        </w:rPr>
        <w:t xml:space="preserve"> </w:t>
      </w:r>
      <w:r>
        <w:rPr>
          <w:rFonts w:ascii="Trebuchet MS" w:hAnsi="Trebuchet MS"/>
          <w:color w:val="231F20"/>
        </w:rPr>
        <w:t>КЛАСС</w:t>
      </w:r>
      <w:r>
        <w:rPr>
          <w:rFonts w:ascii="Trebuchet MS" w:hAnsi="Trebuchet MS"/>
          <w:color w:val="231F20"/>
          <w:spacing w:val="-4"/>
        </w:rPr>
        <w:t xml:space="preserve"> </w:t>
      </w:r>
      <w:r>
        <w:rPr>
          <w:rFonts w:ascii="Trebuchet MS" w:hAnsi="Trebuchet MS"/>
          <w:color w:val="231F20"/>
        </w:rPr>
        <w:t>(</w:t>
      </w:r>
      <w:r>
        <w:rPr>
          <w:i/>
          <w:color w:val="231F20"/>
        </w:rPr>
        <w:t>34</w:t>
      </w:r>
      <w:r>
        <w:rPr>
          <w:i/>
          <w:color w:val="231F20"/>
          <w:spacing w:val="5"/>
        </w:rPr>
        <w:t xml:space="preserve"> </w:t>
      </w:r>
      <w:r>
        <w:rPr>
          <w:i/>
          <w:color w:val="231F20"/>
        </w:rPr>
        <w:t>ч</w:t>
      </w:r>
      <w:r>
        <w:rPr>
          <w:rFonts w:ascii="Trebuchet MS" w:hAnsi="Trebuchet MS"/>
          <w:color w:val="231F20"/>
        </w:rPr>
        <w:t>)</w:t>
      </w:r>
    </w:p>
    <w:p w:rsidR="00D32D1B" w:rsidRDefault="00A5759D">
      <w:pPr>
        <w:pStyle w:val="2"/>
        <w:spacing w:before="91"/>
      </w:pPr>
      <w:r>
        <w:rPr>
          <w:color w:val="231F20"/>
          <w:spacing w:val="-1"/>
        </w:rPr>
        <w:t>Модуль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1"/>
        </w:rPr>
        <w:t>«Графика»</w:t>
      </w:r>
    </w:p>
    <w:p w:rsidR="00D32D1B" w:rsidRDefault="00A5759D">
      <w:pPr>
        <w:pStyle w:val="a3"/>
        <w:spacing w:before="68" w:line="249" w:lineRule="auto"/>
      </w:pPr>
      <w:r>
        <w:rPr>
          <w:color w:val="231F20"/>
          <w:w w:val="120"/>
        </w:rPr>
        <w:t>Правила линейной и воздушной перспективы: уменьшение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размера изображения по мере удаления от первого плана, смяг</w:t>
      </w:r>
      <w:r>
        <w:rPr>
          <w:color w:val="231F20"/>
          <w:w w:val="120"/>
        </w:rPr>
        <w:t>чения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цветового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тонального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контрастов.</w:t>
      </w:r>
    </w:p>
    <w:p w:rsidR="00D32D1B" w:rsidRDefault="00A5759D">
      <w:pPr>
        <w:pStyle w:val="a3"/>
        <w:spacing w:before="2" w:line="249" w:lineRule="auto"/>
        <w:ind w:right="116"/>
      </w:pPr>
      <w:r>
        <w:rPr>
          <w:color w:val="231F20"/>
          <w:w w:val="115"/>
        </w:rPr>
        <w:t>Рисунок фигуры человека: основные пропорции и взаимоот</w:t>
      </w:r>
      <w:r>
        <w:rPr>
          <w:color w:val="231F20"/>
          <w:w w:val="120"/>
        </w:rPr>
        <w:t>ношение частей фигуры, передача движения фигуры на плоскости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листа: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бег,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ходьба,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сидящая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стоящая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фигуры.</w:t>
      </w:r>
    </w:p>
    <w:p w:rsidR="00D32D1B" w:rsidRDefault="00A5759D">
      <w:pPr>
        <w:pStyle w:val="a3"/>
        <w:spacing w:before="3" w:line="249" w:lineRule="auto"/>
      </w:pPr>
      <w:r>
        <w:rPr>
          <w:color w:val="231F20"/>
          <w:w w:val="120"/>
        </w:rPr>
        <w:t>Графическое изображение героев былин, древних легенд,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сказок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сказаний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разных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народов.</w:t>
      </w:r>
    </w:p>
    <w:p w:rsidR="00D32D1B" w:rsidRDefault="00A5759D">
      <w:pPr>
        <w:pStyle w:val="a3"/>
        <w:spacing w:before="1" w:line="249" w:lineRule="auto"/>
      </w:pPr>
      <w:r>
        <w:rPr>
          <w:color w:val="231F20"/>
          <w:w w:val="115"/>
        </w:rPr>
        <w:t>Изображение города — тематическая графическая композиция; использование карандаша, мелков, фломастеров (смешанная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техника).</w:t>
      </w:r>
    </w:p>
    <w:p w:rsidR="00D32D1B" w:rsidRDefault="00A5759D">
      <w:pPr>
        <w:pStyle w:val="2"/>
        <w:spacing w:before="150"/>
      </w:pPr>
      <w:r>
        <w:rPr>
          <w:color w:val="231F20"/>
          <w:spacing w:val="-1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«Живопись»</w:t>
      </w:r>
    </w:p>
    <w:p w:rsidR="00D32D1B" w:rsidRDefault="00A5759D">
      <w:pPr>
        <w:pStyle w:val="a3"/>
        <w:spacing w:before="67" w:line="249" w:lineRule="auto"/>
      </w:pPr>
      <w:r>
        <w:rPr>
          <w:color w:val="231F20"/>
          <w:w w:val="120"/>
        </w:rPr>
        <w:t>Красота природы разных климатических зон, создание пейзажных композиций (горный, степной, среднерусский ландшафт).</w:t>
      </w:r>
    </w:p>
    <w:p w:rsidR="00D32D1B" w:rsidRDefault="00A5759D">
      <w:pPr>
        <w:pStyle w:val="a3"/>
        <w:spacing w:before="3" w:line="249" w:lineRule="auto"/>
      </w:pPr>
      <w:r>
        <w:rPr>
          <w:color w:val="231F20"/>
          <w:w w:val="115"/>
        </w:rPr>
        <w:t>Портретные изображения человека по представлению и наблюдению с разным содержанием: женский или мужской пор-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трет,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двойной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портрет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матери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ребёнка,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портрет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пожилого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человека, детский портрет или автопортрет, портрет персонажа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представлению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(из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выбранной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культурной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эпохи).</w:t>
      </w:r>
    </w:p>
    <w:p w:rsidR="00D32D1B" w:rsidRDefault="00A5759D">
      <w:pPr>
        <w:pStyle w:val="a3"/>
        <w:spacing w:before="4" w:line="249" w:lineRule="auto"/>
      </w:pPr>
      <w:r>
        <w:rPr>
          <w:color w:val="231F20"/>
          <w:w w:val="115"/>
        </w:rPr>
        <w:t>Тематические многофигурные композиции: коллективно соз</w:t>
      </w:r>
      <w:r>
        <w:rPr>
          <w:color w:val="231F20"/>
          <w:w w:val="120"/>
        </w:rPr>
        <w:t>данные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панно-аппликации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из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индивидуальных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рисунков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вы-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резанных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персонажей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темы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праздников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народов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мира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качестве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иллюстраций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к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сказкам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легендам.</w:t>
      </w:r>
    </w:p>
    <w:p w:rsidR="00D32D1B" w:rsidRDefault="00A5759D">
      <w:pPr>
        <w:pStyle w:val="2"/>
        <w:spacing w:before="150"/>
      </w:pPr>
      <w:r>
        <w:rPr>
          <w:color w:val="231F20"/>
          <w:w w:val="95"/>
        </w:rPr>
        <w:t>Модуль</w:t>
      </w:r>
      <w:r>
        <w:rPr>
          <w:color w:val="231F20"/>
          <w:spacing w:val="35"/>
          <w:w w:val="95"/>
        </w:rPr>
        <w:t xml:space="preserve"> </w:t>
      </w:r>
      <w:r>
        <w:rPr>
          <w:color w:val="231F20"/>
          <w:w w:val="95"/>
        </w:rPr>
        <w:t>«Скульптура»</w:t>
      </w:r>
    </w:p>
    <w:p w:rsidR="00D32D1B" w:rsidRDefault="00A5759D">
      <w:pPr>
        <w:pStyle w:val="a3"/>
        <w:spacing w:before="68" w:line="249" w:lineRule="auto"/>
        <w:ind w:right="116"/>
      </w:pPr>
      <w:r>
        <w:rPr>
          <w:color w:val="231F20"/>
          <w:w w:val="120"/>
        </w:rPr>
        <w:t>Знакомство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со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скульптурными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памятниками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героям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мемориальными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комплексами.</w:t>
      </w:r>
    </w:p>
    <w:p w:rsidR="00D32D1B" w:rsidRDefault="00A5759D">
      <w:pPr>
        <w:pStyle w:val="a3"/>
        <w:spacing w:before="1" w:line="249" w:lineRule="auto"/>
      </w:pPr>
      <w:r>
        <w:rPr>
          <w:color w:val="231F20"/>
          <w:w w:val="120"/>
        </w:rPr>
        <w:t>Создание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эскиза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памятника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народному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герою.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Работа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пластилином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глиной.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Выражение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значительности,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трагизма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победительной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силы.</w:t>
      </w:r>
    </w:p>
    <w:p w:rsidR="00D32D1B" w:rsidRDefault="00A5759D">
      <w:pPr>
        <w:pStyle w:val="2"/>
        <w:spacing w:before="149"/>
      </w:pPr>
      <w:r>
        <w:rPr>
          <w:color w:val="231F20"/>
          <w:w w:val="95"/>
        </w:rPr>
        <w:t>Модуль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«Декоративно-прикладное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искусство»</w:t>
      </w:r>
    </w:p>
    <w:p w:rsidR="00D32D1B" w:rsidRDefault="00A5759D" w:rsidP="00EF641A">
      <w:pPr>
        <w:pStyle w:val="a3"/>
        <w:spacing w:before="68" w:line="249" w:lineRule="auto"/>
      </w:pPr>
      <w:r>
        <w:rPr>
          <w:color w:val="231F20"/>
          <w:w w:val="115"/>
        </w:rPr>
        <w:lastRenderedPageBreak/>
        <w:t>Орнаменты разных народов. Подчинённость орнамента форме и назначению предмета, в художественной обработке которого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он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применяется.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Особенности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символов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изобразитель</w:t>
      </w:r>
      <w:r>
        <w:rPr>
          <w:color w:val="231F20"/>
          <w:w w:val="120"/>
        </w:rPr>
        <w:t>ных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мотивов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орнаментах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разных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народов.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Орнаменты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архитектуре,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тканях,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одежде,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предметах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быта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др.</w:t>
      </w:r>
    </w:p>
    <w:p w:rsidR="00D32D1B" w:rsidRDefault="00A5759D">
      <w:pPr>
        <w:pStyle w:val="a3"/>
        <w:spacing w:before="1" w:line="247" w:lineRule="auto"/>
      </w:pPr>
      <w:r>
        <w:rPr>
          <w:color w:val="231F20"/>
          <w:w w:val="120"/>
        </w:rPr>
        <w:t>Мотивы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назначение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русских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народных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орнаментов.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Деревянная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резьба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роспись,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украшение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наличников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других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эле-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ментов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избы,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вышивка,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декор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головных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уборов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др.</w:t>
      </w:r>
    </w:p>
    <w:p w:rsidR="00D32D1B" w:rsidRDefault="00A5759D">
      <w:pPr>
        <w:pStyle w:val="a3"/>
        <w:spacing w:line="247" w:lineRule="auto"/>
      </w:pPr>
      <w:r>
        <w:rPr>
          <w:color w:val="231F20"/>
          <w:w w:val="115"/>
        </w:rPr>
        <w:t>Орнаментальное украшение каменной архитектуры в памят</w:t>
      </w:r>
      <w:r>
        <w:rPr>
          <w:color w:val="231F20"/>
          <w:w w:val="120"/>
        </w:rPr>
        <w:t>никах русской культуры, каменная резьба, росписи стен, изразцы.</w:t>
      </w:r>
    </w:p>
    <w:p w:rsidR="00D32D1B" w:rsidRDefault="00A5759D">
      <w:pPr>
        <w:pStyle w:val="a3"/>
        <w:spacing w:line="247" w:lineRule="auto"/>
      </w:pPr>
      <w:r>
        <w:rPr>
          <w:color w:val="231F20"/>
          <w:w w:val="115"/>
        </w:rPr>
        <w:t>Народный костюм. Русский народный праздничный костюм,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символы и обереги в его декоре. Головные уборы. Особенности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мужской одежды разных сословий, связь украшения костюма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мужчины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родом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его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занятий.</w:t>
      </w:r>
    </w:p>
    <w:p w:rsidR="00D32D1B" w:rsidRDefault="00A5759D">
      <w:pPr>
        <w:pStyle w:val="a3"/>
        <w:spacing w:before="1"/>
        <w:ind w:left="343" w:right="0" w:firstLine="0"/>
      </w:pPr>
      <w:r>
        <w:rPr>
          <w:color w:val="231F20"/>
          <w:w w:val="120"/>
        </w:rPr>
        <w:t>Женский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мужской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костюмы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традициях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разных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народов.</w:t>
      </w:r>
    </w:p>
    <w:p w:rsidR="00D32D1B" w:rsidRDefault="00A5759D">
      <w:pPr>
        <w:pStyle w:val="a3"/>
        <w:spacing w:before="7"/>
        <w:ind w:right="0" w:firstLine="0"/>
      </w:pPr>
      <w:r>
        <w:rPr>
          <w:color w:val="231F20"/>
          <w:w w:val="115"/>
        </w:rPr>
        <w:t>Своеобразие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одежды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разных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эпох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культур.</w:t>
      </w:r>
    </w:p>
    <w:p w:rsidR="00D32D1B" w:rsidRDefault="00A5759D">
      <w:pPr>
        <w:pStyle w:val="2"/>
        <w:spacing w:before="153"/>
        <w:jc w:val="both"/>
      </w:pPr>
      <w:r>
        <w:rPr>
          <w:color w:val="231F20"/>
          <w:spacing w:val="-1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«Архитектура»</w:t>
      </w:r>
    </w:p>
    <w:p w:rsidR="00D32D1B" w:rsidRDefault="00A5759D">
      <w:pPr>
        <w:pStyle w:val="a3"/>
        <w:spacing w:before="65" w:line="247" w:lineRule="auto"/>
      </w:pPr>
      <w:r>
        <w:rPr>
          <w:color w:val="231F20"/>
          <w:w w:val="120"/>
        </w:rPr>
        <w:t>Конструкция традиционных народных жилищ, их связь с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окружающей природой: дома из дерева, глины, камня; юрта и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её устройство (каркасный дом); изображение традиционных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жилищ.</w:t>
      </w:r>
    </w:p>
    <w:p w:rsidR="00D32D1B" w:rsidRDefault="00A5759D">
      <w:pPr>
        <w:pStyle w:val="a3"/>
        <w:spacing w:before="1" w:line="247" w:lineRule="auto"/>
      </w:pPr>
      <w:r>
        <w:rPr>
          <w:color w:val="231F20"/>
          <w:w w:val="120"/>
        </w:rPr>
        <w:t>Деревянная изба, её конструкция и декор. Моделирование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избы из бумаги или изображение на плоскости в технике апп</w:t>
      </w:r>
      <w:r>
        <w:rPr>
          <w:color w:val="231F20"/>
          <w:w w:val="115"/>
        </w:rPr>
        <w:t>ликации её фасада и традиционного декора. Понимание тесной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связи красоты и пользы, функционального и декоративного в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spacing w:val="-1"/>
          <w:w w:val="120"/>
        </w:rPr>
        <w:t>архитектуре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традиционного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жилого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деревянного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дома.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Разные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виды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изб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надворных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построек.</w:t>
      </w:r>
    </w:p>
    <w:p w:rsidR="00D32D1B" w:rsidRDefault="00A5759D">
      <w:pPr>
        <w:pStyle w:val="a3"/>
        <w:spacing w:line="247" w:lineRule="auto"/>
      </w:pPr>
      <w:r>
        <w:rPr>
          <w:color w:val="231F20"/>
          <w:spacing w:val="-1"/>
          <w:w w:val="120"/>
        </w:rPr>
        <w:t>Конструкция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и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spacing w:val="-1"/>
          <w:w w:val="120"/>
        </w:rPr>
        <w:t>изображение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здания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каменного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собора: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свод,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нефы,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закомары,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глава,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купол.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Роль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собора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организации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жизни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древнего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города,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собор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как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архитектурная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доминанта.</w:t>
      </w:r>
    </w:p>
    <w:p w:rsidR="00D32D1B" w:rsidRDefault="00A5759D">
      <w:pPr>
        <w:pStyle w:val="a3"/>
        <w:spacing w:before="1" w:line="247" w:lineRule="auto"/>
      </w:pPr>
      <w:r>
        <w:rPr>
          <w:color w:val="231F20"/>
          <w:w w:val="120"/>
        </w:rPr>
        <w:t>Традиции архитектурной конструкции храмовых построек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разных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народов.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Изображение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типичной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конструкции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зданий: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древнегреческий храм, готический или романский собор, мечеть,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пагода.</w:t>
      </w:r>
    </w:p>
    <w:p w:rsidR="00D32D1B" w:rsidRDefault="00A5759D">
      <w:pPr>
        <w:pStyle w:val="a3"/>
        <w:spacing w:line="247" w:lineRule="auto"/>
      </w:pPr>
      <w:r>
        <w:rPr>
          <w:color w:val="231F20"/>
          <w:w w:val="115"/>
        </w:rPr>
        <w:t>Освоение образа и структуры архитектурного пространства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древнерусского города. Крепостные стены и башни, торг, посад, главный собор. Красота и мудрость в организации города,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жизнь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городе.</w:t>
      </w:r>
    </w:p>
    <w:p w:rsidR="00D32D1B" w:rsidRDefault="00A5759D">
      <w:pPr>
        <w:pStyle w:val="a3"/>
        <w:spacing w:before="1" w:line="247" w:lineRule="auto"/>
      </w:pPr>
      <w:r>
        <w:rPr>
          <w:color w:val="231F20"/>
          <w:w w:val="120"/>
        </w:rPr>
        <w:lastRenderedPageBreak/>
        <w:t>Понимание значения для современных людей сохранения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культурного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наследия.</w:t>
      </w:r>
    </w:p>
    <w:p w:rsidR="00D32D1B" w:rsidRDefault="00A5759D">
      <w:pPr>
        <w:pStyle w:val="2"/>
        <w:jc w:val="both"/>
      </w:pPr>
      <w:r>
        <w:rPr>
          <w:color w:val="231F20"/>
          <w:w w:val="95"/>
        </w:rPr>
        <w:t>Модуль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«Восприятие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произведений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искусства»</w:t>
      </w:r>
    </w:p>
    <w:p w:rsidR="00D32D1B" w:rsidRDefault="00A5759D" w:rsidP="00EF641A">
      <w:pPr>
        <w:pStyle w:val="a3"/>
        <w:spacing w:before="64" w:line="247" w:lineRule="auto"/>
      </w:pPr>
      <w:r>
        <w:rPr>
          <w:color w:val="231F20"/>
          <w:w w:val="120"/>
        </w:rPr>
        <w:t>Произведения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В.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М.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Васнецова,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Б.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М.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Кустодиева,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А.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М.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Васнецова,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В.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Сурикова,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К.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А.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Коровина,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А.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Г.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Венецианова,</w:t>
      </w:r>
      <w:r w:rsidR="00EF641A">
        <w:rPr>
          <w:color w:val="231F20"/>
          <w:w w:val="120"/>
        </w:rPr>
        <w:t xml:space="preserve"> </w:t>
      </w:r>
      <w:r>
        <w:rPr>
          <w:color w:val="231F20"/>
          <w:w w:val="120"/>
        </w:rPr>
        <w:t>А.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П.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Рябушкина,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Я.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Билибина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темы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истории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традиций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русской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отечественной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культуры.</w:t>
      </w:r>
    </w:p>
    <w:p w:rsidR="00D32D1B" w:rsidRDefault="00A5759D">
      <w:pPr>
        <w:pStyle w:val="a3"/>
        <w:spacing w:before="1" w:line="247" w:lineRule="auto"/>
      </w:pPr>
      <w:r>
        <w:rPr>
          <w:color w:val="231F20"/>
          <w:w w:val="115"/>
        </w:rPr>
        <w:t>Примеры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произведений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великих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европейских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художников: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Леонардо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да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Винчи,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Рафаэля,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Рембрандта,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Пикассо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(и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других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выбору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учителя).</w:t>
      </w:r>
    </w:p>
    <w:p w:rsidR="00D32D1B" w:rsidRDefault="00A5759D">
      <w:pPr>
        <w:pStyle w:val="a3"/>
        <w:spacing w:line="247" w:lineRule="auto"/>
        <w:ind w:right="116"/>
      </w:pPr>
      <w:r>
        <w:rPr>
          <w:color w:val="231F20"/>
          <w:w w:val="115"/>
        </w:rPr>
        <w:t>Памятники</w:t>
      </w:r>
      <w:r>
        <w:rPr>
          <w:color w:val="231F20"/>
          <w:spacing w:val="-8"/>
          <w:w w:val="115"/>
        </w:rPr>
        <w:t xml:space="preserve"> </w:t>
      </w:r>
      <w:r>
        <w:rPr>
          <w:color w:val="231F20"/>
          <w:w w:val="115"/>
        </w:rPr>
        <w:t>древнерусского</w:t>
      </w:r>
      <w:r>
        <w:rPr>
          <w:color w:val="231F20"/>
          <w:spacing w:val="-7"/>
          <w:w w:val="115"/>
        </w:rPr>
        <w:t xml:space="preserve"> </w:t>
      </w:r>
      <w:r>
        <w:rPr>
          <w:color w:val="231F20"/>
          <w:w w:val="115"/>
        </w:rPr>
        <w:t>каменного</w:t>
      </w:r>
      <w:r>
        <w:rPr>
          <w:color w:val="231F20"/>
          <w:spacing w:val="-8"/>
          <w:w w:val="115"/>
        </w:rPr>
        <w:t xml:space="preserve"> </w:t>
      </w:r>
      <w:r>
        <w:rPr>
          <w:color w:val="231F20"/>
          <w:w w:val="115"/>
        </w:rPr>
        <w:t>зодчества:</w:t>
      </w:r>
      <w:r>
        <w:rPr>
          <w:color w:val="231F20"/>
          <w:spacing w:val="-7"/>
          <w:w w:val="115"/>
        </w:rPr>
        <w:t xml:space="preserve"> </w:t>
      </w:r>
      <w:r>
        <w:rPr>
          <w:color w:val="231F20"/>
          <w:w w:val="115"/>
        </w:rPr>
        <w:t>Московский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Кремль, Новгородский детинец, Псковский кром, Казанский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кремль (и другие с учётом местных архитектурных комплексов,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spacing w:val="-1"/>
          <w:w w:val="120"/>
        </w:rPr>
        <w:t xml:space="preserve">в том числе монастырских). Памятники русского </w:t>
      </w:r>
      <w:r>
        <w:rPr>
          <w:color w:val="231F20"/>
          <w:w w:val="120"/>
        </w:rPr>
        <w:t>деревянного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зодчества.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Архитектурный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комплекс на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острове Кижи.</w:t>
      </w:r>
    </w:p>
    <w:p w:rsidR="00D32D1B" w:rsidRDefault="00A5759D">
      <w:pPr>
        <w:pStyle w:val="a3"/>
        <w:spacing w:line="247" w:lineRule="auto"/>
      </w:pPr>
      <w:r>
        <w:rPr>
          <w:color w:val="231F20"/>
          <w:w w:val="115"/>
        </w:rPr>
        <w:t>Художественная культура разных эпох и народов. Представления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архитектурных,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декоративных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изобразительных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произведениях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культуре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Древней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Греции,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других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культур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Древнего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мира.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Архитектурные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памятники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Западной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Европы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Средних веков и эпохи Возрождения. Произведения предметно-пространственной культуры, составляющие истоки, основания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национальных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культур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современном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мире.</w:t>
      </w:r>
    </w:p>
    <w:p w:rsidR="00D32D1B" w:rsidRDefault="00A5759D">
      <w:pPr>
        <w:pStyle w:val="a3"/>
        <w:spacing w:before="1" w:line="247" w:lineRule="auto"/>
      </w:pPr>
      <w:r>
        <w:rPr>
          <w:color w:val="231F20"/>
          <w:w w:val="120"/>
        </w:rPr>
        <w:t>Памятники национальным героям. Памятник К. Минину 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Д.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Пожарскому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скульптора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П.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Мартоса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Москве.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Мемори</w:t>
      </w:r>
      <w:r>
        <w:rPr>
          <w:color w:val="231F20"/>
          <w:w w:val="115"/>
        </w:rPr>
        <w:t>альные ансамбли: Могила Неизвестного Солдата в Москве; па</w:t>
      </w:r>
      <w:r>
        <w:rPr>
          <w:color w:val="231F20"/>
          <w:spacing w:val="-1"/>
          <w:w w:val="120"/>
        </w:rPr>
        <w:t xml:space="preserve">мятник-ансамбль </w:t>
      </w:r>
      <w:r>
        <w:rPr>
          <w:color w:val="231F20"/>
          <w:w w:val="120"/>
        </w:rPr>
        <w:t>«Героям Сталинградской битвы» на Мамаевом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кургане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(и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другие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выбору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учителя).</w:t>
      </w:r>
    </w:p>
    <w:p w:rsidR="00D32D1B" w:rsidRDefault="00A5759D">
      <w:pPr>
        <w:pStyle w:val="2"/>
        <w:spacing w:before="148"/>
        <w:jc w:val="both"/>
      </w:pPr>
      <w:r>
        <w:rPr>
          <w:color w:val="231F20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«Азбука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цифровой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графики»</w:t>
      </w:r>
    </w:p>
    <w:p w:rsidR="00D32D1B" w:rsidRDefault="00A5759D">
      <w:pPr>
        <w:pStyle w:val="a3"/>
        <w:spacing w:before="64" w:line="247" w:lineRule="auto"/>
      </w:pPr>
      <w:r>
        <w:rPr>
          <w:color w:val="231F20"/>
          <w:w w:val="115"/>
        </w:rPr>
        <w:t>Изображение и освоение в программе Paint правил линейной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и воздушной перспективы: изображение линии горизонта 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точки схода, перспективных сокращений, цветовых и тональных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изменений.</w:t>
      </w:r>
    </w:p>
    <w:p w:rsidR="00D32D1B" w:rsidRDefault="00A5759D">
      <w:pPr>
        <w:pStyle w:val="a3"/>
        <w:spacing w:before="1" w:line="247" w:lineRule="auto"/>
      </w:pPr>
      <w:r>
        <w:rPr>
          <w:color w:val="231F20"/>
          <w:w w:val="115"/>
        </w:rPr>
        <w:t>Моделирование в графическом редакторе с помощью инструментов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геометрических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фигур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конструкции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традиционного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крестьянского деревянного дома (избы) и различных вариантов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его устройства. Моделирование конструкции разных видов традиционных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 xml:space="preserve">жилищ </w:t>
      </w:r>
      <w:r>
        <w:rPr>
          <w:color w:val="231F20"/>
          <w:spacing w:val="46"/>
          <w:w w:val="115"/>
        </w:rPr>
        <w:t xml:space="preserve"> </w:t>
      </w:r>
      <w:r>
        <w:rPr>
          <w:color w:val="231F20"/>
          <w:w w:val="115"/>
        </w:rPr>
        <w:t xml:space="preserve">разных 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 xml:space="preserve">народов 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 xml:space="preserve">(юрта, 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 xml:space="preserve">каркасный 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дом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др.,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том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числе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учётом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местных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традиций).</w:t>
      </w:r>
    </w:p>
    <w:p w:rsidR="00D32D1B" w:rsidRDefault="00A5759D">
      <w:pPr>
        <w:pStyle w:val="a3"/>
        <w:spacing w:before="1" w:line="247" w:lineRule="auto"/>
      </w:pPr>
      <w:r>
        <w:rPr>
          <w:color w:val="231F20"/>
          <w:w w:val="115"/>
        </w:rPr>
        <w:lastRenderedPageBreak/>
        <w:t>Моделирование в графическом редакторе с помощью инструментов геометрических фигур конструкций храмовых зданий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культур: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каменный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православный  собор,  готический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романский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собор,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пагода,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мечеть.</w:t>
      </w:r>
    </w:p>
    <w:p w:rsidR="00D32D1B" w:rsidRDefault="00A5759D" w:rsidP="00EF641A">
      <w:pPr>
        <w:pStyle w:val="a3"/>
        <w:spacing w:line="247" w:lineRule="auto"/>
        <w:ind w:right="115"/>
      </w:pPr>
      <w:r>
        <w:rPr>
          <w:color w:val="231F20"/>
          <w:w w:val="115"/>
        </w:rPr>
        <w:t>Построение в графическом редакторе с помощью геометрических фигур или на линейной основе пропорций фигуры человека, изображение различных фаз движения. Создание анимации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схематического движения человека (при соответствующих технических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условиях).</w:t>
      </w:r>
      <w:r w:rsidR="00EF641A">
        <w:rPr>
          <w:color w:val="231F20"/>
          <w:w w:val="115"/>
        </w:rPr>
        <w:t xml:space="preserve"> </w:t>
      </w:r>
      <w:r>
        <w:rPr>
          <w:color w:val="231F20"/>
          <w:w w:val="115"/>
        </w:rPr>
        <w:t>Анимация простого движения нарисованной фигурки: загрузить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две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фазы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движения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фигурки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виртуальный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редактор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GIF-анимации и сохранить простое повторяющееся движение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своего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рисунка.</w:t>
      </w:r>
    </w:p>
    <w:p w:rsidR="00D32D1B" w:rsidRDefault="00A5759D">
      <w:pPr>
        <w:pStyle w:val="a3"/>
        <w:spacing w:before="2" w:line="256" w:lineRule="auto"/>
      </w:pPr>
      <w:r>
        <w:rPr>
          <w:color w:val="231F20"/>
          <w:w w:val="115"/>
        </w:rPr>
        <w:t>Создание компьютерной презентации в программе PowerPoint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тему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архитектуры,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декоративного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изобразительного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искусства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выбранной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эпохи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национальной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культуры.</w:t>
      </w:r>
    </w:p>
    <w:p w:rsidR="00D32D1B" w:rsidRDefault="00A5759D">
      <w:pPr>
        <w:pStyle w:val="a3"/>
        <w:spacing w:before="1" w:line="256" w:lineRule="auto"/>
      </w:pPr>
      <w:r>
        <w:rPr>
          <w:color w:val="231F20"/>
          <w:w w:val="120"/>
        </w:rPr>
        <w:t>Виртуальные тематические путешествия по художественным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музеям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мира.</w:t>
      </w:r>
    </w:p>
    <w:p w:rsidR="00D32D1B" w:rsidRDefault="00D32D1B">
      <w:pPr>
        <w:pStyle w:val="a3"/>
        <w:ind w:left="0" w:right="0" w:firstLine="0"/>
        <w:jc w:val="left"/>
        <w:rPr>
          <w:sz w:val="22"/>
        </w:rPr>
      </w:pPr>
    </w:p>
    <w:p w:rsidR="00D32D1B" w:rsidRDefault="00A5759D">
      <w:pPr>
        <w:pStyle w:val="1"/>
        <w:spacing w:before="174" w:line="268" w:lineRule="exact"/>
      </w:pPr>
      <w:r>
        <w:rPr>
          <w:color w:val="231F20"/>
          <w:w w:val="90"/>
        </w:rPr>
        <w:t>ПЛАНИРУЕМЫЕ</w:t>
      </w:r>
      <w:r>
        <w:rPr>
          <w:color w:val="231F20"/>
          <w:spacing w:val="50"/>
          <w:w w:val="90"/>
        </w:rPr>
        <w:t xml:space="preserve"> </w:t>
      </w:r>
      <w:r>
        <w:rPr>
          <w:color w:val="231F20"/>
          <w:w w:val="90"/>
        </w:rPr>
        <w:t>РЕЗУЛЬТАТЫ</w:t>
      </w:r>
      <w:r>
        <w:rPr>
          <w:color w:val="231F20"/>
          <w:spacing w:val="51"/>
          <w:w w:val="90"/>
        </w:rPr>
        <w:t xml:space="preserve"> </w:t>
      </w:r>
      <w:r>
        <w:rPr>
          <w:color w:val="231F20"/>
          <w:w w:val="90"/>
        </w:rPr>
        <w:t>ОСВОЕНИЯ</w:t>
      </w:r>
    </w:p>
    <w:p w:rsidR="00D32D1B" w:rsidRDefault="00E25B34">
      <w:pPr>
        <w:spacing w:before="14" w:line="204" w:lineRule="auto"/>
        <w:ind w:left="118" w:right="319"/>
        <w:rPr>
          <w:rFonts w:ascii="Tahoma" w:hAnsi="Tahoma"/>
          <w:sz w:val="24"/>
        </w:rPr>
      </w:pPr>
      <w:r>
        <w:pict>
          <v:shape id="_x0000_s1091" style="position:absolute;left:0;text-align:left;margin-left:36.85pt;margin-top:28.45pt;width:317.5pt;height:.1pt;z-index:-15725568;mso-wrap-distance-left:0;mso-wrap-distance-right:0;mso-position-horizontal-relative:page" coordorigin="737,569" coordsize="6350,0" path="m737,569r6350,e" filled="f" strokecolor="#231f20" strokeweight=".5pt">
            <v:path arrowok="t"/>
            <w10:wrap type="topAndBottom" anchorx="page"/>
          </v:shape>
        </w:pict>
      </w:r>
      <w:r w:rsidR="00A5759D">
        <w:rPr>
          <w:rFonts w:ascii="Tahoma" w:hAnsi="Tahoma"/>
          <w:color w:val="231F20"/>
          <w:w w:val="90"/>
          <w:sz w:val="24"/>
        </w:rPr>
        <w:t>УЧЕБНОГО</w:t>
      </w:r>
      <w:r w:rsidR="00A5759D">
        <w:rPr>
          <w:rFonts w:ascii="Tahoma" w:hAnsi="Tahoma"/>
          <w:color w:val="231F20"/>
          <w:spacing w:val="51"/>
          <w:w w:val="90"/>
          <w:sz w:val="24"/>
        </w:rPr>
        <w:t xml:space="preserve"> </w:t>
      </w:r>
      <w:r w:rsidR="00A5759D">
        <w:rPr>
          <w:rFonts w:ascii="Tahoma" w:hAnsi="Tahoma"/>
          <w:color w:val="231F20"/>
          <w:w w:val="90"/>
          <w:sz w:val="24"/>
        </w:rPr>
        <w:t>ПРЕДМЕТА</w:t>
      </w:r>
      <w:r w:rsidR="00A5759D">
        <w:rPr>
          <w:rFonts w:ascii="Tahoma" w:hAnsi="Tahoma"/>
          <w:color w:val="231F20"/>
          <w:spacing w:val="51"/>
          <w:w w:val="90"/>
          <w:sz w:val="24"/>
        </w:rPr>
        <w:t xml:space="preserve"> </w:t>
      </w:r>
      <w:r w:rsidR="00A5759D">
        <w:rPr>
          <w:rFonts w:ascii="Tahoma" w:hAnsi="Tahoma"/>
          <w:color w:val="231F20"/>
          <w:w w:val="90"/>
          <w:sz w:val="24"/>
        </w:rPr>
        <w:t>«ИЗОБРАЗИТЕЛЬНОЕ</w:t>
      </w:r>
      <w:r w:rsidR="00A5759D">
        <w:rPr>
          <w:rFonts w:ascii="Tahoma" w:hAnsi="Tahoma"/>
          <w:color w:val="231F20"/>
          <w:spacing w:val="51"/>
          <w:w w:val="90"/>
          <w:sz w:val="24"/>
        </w:rPr>
        <w:t xml:space="preserve"> </w:t>
      </w:r>
      <w:r w:rsidR="00A5759D">
        <w:rPr>
          <w:rFonts w:ascii="Tahoma" w:hAnsi="Tahoma"/>
          <w:color w:val="231F20"/>
          <w:w w:val="90"/>
          <w:sz w:val="24"/>
        </w:rPr>
        <w:t>ИСКУССТВО»</w:t>
      </w:r>
      <w:r w:rsidR="00A5759D">
        <w:rPr>
          <w:rFonts w:ascii="Tahoma" w:hAnsi="Tahoma"/>
          <w:color w:val="231F20"/>
          <w:spacing w:val="-65"/>
          <w:w w:val="90"/>
          <w:sz w:val="24"/>
        </w:rPr>
        <w:t xml:space="preserve"> </w:t>
      </w:r>
      <w:r w:rsidR="00A5759D">
        <w:rPr>
          <w:rFonts w:ascii="Tahoma" w:hAnsi="Tahoma"/>
          <w:color w:val="231F20"/>
          <w:w w:val="95"/>
          <w:sz w:val="24"/>
        </w:rPr>
        <w:t>НА</w:t>
      </w:r>
      <w:r w:rsidR="00A5759D">
        <w:rPr>
          <w:rFonts w:ascii="Tahoma" w:hAnsi="Tahoma"/>
          <w:color w:val="231F20"/>
          <w:spacing w:val="4"/>
          <w:w w:val="95"/>
          <w:sz w:val="24"/>
        </w:rPr>
        <w:t xml:space="preserve"> </w:t>
      </w:r>
      <w:r w:rsidR="00A5759D">
        <w:rPr>
          <w:rFonts w:ascii="Tahoma" w:hAnsi="Tahoma"/>
          <w:color w:val="231F20"/>
          <w:w w:val="95"/>
          <w:sz w:val="24"/>
        </w:rPr>
        <w:t>УРОВНЕ</w:t>
      </w:r>
      <w:r w:rsidR="00A5759D">
        <w:rPr>
          <w:rFonts w:ascii="Tahoma" w:hAnsi="Tahoma"/>
          <w:color w:val="231F20"/>
          <w:spacing w:val="5"/>
          <w:w w:val="95"/>
          <w:sz w:val="24"/>
        </w:rPr>
        <w:t xml:space="preserve"> </w:t>
      </w:r>
      <w:r w:rsidR="00A5759D">
        <w:rPr>
          <w:rFonts w:ascii="Tahoma" w:hAnsi="Tahoma"/>
          <w:color w:val="231F20"/>
          <w:w w:val="95"/>
          <w:sz w:val="24"/>
        </w:rPr>
        <w:t>НАЧАЛЬНОГО</w:t>
      </w:r>
      <w:r w:rsidR="00A5759D">
        <w:rPr>
          <w:rFonts w:ascii="Tahoma" w:hAnsi="Tahoma"/>
          <w:color w:val="231F20"/>
          <w:spacing w:val="4"/>
          <w:w w:val="95"/>
          <w:sz w:val="24"/>
        </w:rPr>
        <w:t xml:space="preserve"> </w:t>
      </w:r>
      <w:r w:rsidR="00A5759D">
        <w:rPr>
          <w:rFonts w:ascii="Tahoma" w:hAnsi="Tahoma"/>
          <w:color w:val="231F20"/>
          <w:w w:val="95"/>
          <w:sz w:val="24"/>
        </w:rPr>
        <w:t>ОБЩЕГО</w:t>
      </w:r>
      <w:r w:rsidR="00A5759D">
        <w:rPr>
          <w:rFonts w:ascii="Tahoma" w:hAnsi="Tahoma"/>
          <w:color w:val="231F20"/>
          <w:spacing w:val="5"/>
          <w:w w:val="95"/>
          <w:sz w:val="24"/>
        </w:rPr>
        <w:t xml:space="preserve"> </w:t>
      </w:r>
      <w:r w:rsidR="00A5759D">
        <w:rPr>
          <w:rFonts w:ascii="Tahoma" w:hAnsi="Tahoma"/>
          <w:color w:val="231F20"/>
          <w:w w:val="95"/>
          <w:sz w:val="24"/>
        </w:rPr>
        <w:t>ОБРАЗОВАНИЯ</w:t>
      </w:r>
    </w:p>
    <w:p w:rsidR="00D32D1B" w:rsidRDefault="00A5759D">
      <w:pPr>
        <w:pStyle w:val="2"/>
        <w:spacing w:before="194"/>
        <w:ind w:left="118"/>
        <w:rPr>
          <w:rFonts w:ascii="Trebuchet MS" w:hAnsi="Trebuchet MS"/>
        </w:rPr>
      </w:pPr>
      <w:r>
        <w:rPr>
          <w:rFonts w:ascii="Trebuchet MS" w:hAnsi="Trebuchet MS"/>
          <w:color w:val="231F20"/>
          <w:w w:val="90"/>
        </w:rPr>
        <w:t>ЛИЧНОСТНЫЕ</w:t>
      </w:r>
      <w:r>
        <w:rPr>
          <w:rFonts w:ascii="Trebuchet MS" w:hAnsi="Trebuchet MS"/>
          <w:color w:val="231F20"/>
          <w:spacing w:val="21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РЕЗУЛЬТАТЫ</w:t>
      </w:r>
    </w:p>
    <w:p w:rsidR="00D32D1B" w:rsidRDefault="00A5759D">
      <w:pPr>
        <w:pStyle w:val="a3"/>
        <w:spacing w:before="71" w:line="256" w:lineRule="auto"/>
      </w:pPr>
      <w:r>
        <w:rPr>
          <w:color w:val="231F20"/>
          <w:w w:val="115"/>
        </w:rPr>
        <w:t>В центре примерной программы по изобразительному искусству в соответствии с ФГОС начального образования находится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личностное развитие обучающихся, приобщение их к российским традиционным духовным ценностям, а также социализация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личности.</w:t>
      </w:r>
    </w:p>
    <w:p w:rsidR="00D32D1B" w:rsidRDefault="00A5759D">
      <w:pPr>
        <w:pStyle w:val="a3"/>
        <w:spacing w:before="1" w:line="256" w:lineRule="auto"/>
      </w:pPr>
      <w:r>
        <w:rPr>
          <w:color w:val="231F20"/>
          <w:w w:val="115"/>
        </w:rPr>
        <w:t>Программа призвана обеспечить достижение обучающимися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личностных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результатов:</w:t>
      </w:r>
    </w:p>
    <w:p w:rsidR="00D32D1B" w:rsidRDefault="00A5759D">
      <w:pPr>
        <w:pStyle w:val="a3"/>
        <w:spacing w:before="1" w:line="256" w:lineRule="auto"/>
        <w:ind w:right="116"/>
      </w:pPr>
      <w:r>
        <w:rPr>
          <w:color w:val="231F20"/>
          <w:w w:val="115"/>
        </w:rPr>
        <w:t>уважения и ценностного отношения к своей Родине — России;</w:t>
      </w:r>
    </w:p>
    <w:p w:rsidR="00D32D1B" w:rsidRDefault="00A5759D">
      <w:pPr>
        <w:pStyle w:val="a3"/>
        <w:spacing w:before="1" w:line="256" w:lineRule="auto"/>
      </w:pPr>
      <w:r>
        <w:rPr>
          <w:color w:val="231F20"/>
          <w:w w:val="115"/>
        </w:rPr>
        <w:t>ценностно-смысловые ориентации и установки, отражающие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индивидуально-личностные позиции и социально значимые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личностные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качества;</w:t>
      </w:r>
    </w:p>
    <w:p w:rsidR="00D32D1B" w:rsidRDefault="00A5759D">
      <w:pPr>
        <w:pStyle w:val="a3"/>
        <w:spacing w:before="1"/>
        <w:ind w:left="415" w:right="0" w:firstLine="0"/>
      </w:pPr>
      <w:r>
        <w:rPr>
          <w:color w:val="231F20"/>
          <w:w w:val="115"/>
        </w:rPr>
        <w:t>духовно-нравственное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развитие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обучающихся;</w:t>
      </w:r>
    </w:p>
    <w:p w:rsidR="00D32D1B" w:rsidRDefault="00A5759D">
      <w:pPr>
        <w:pStyle w:val="a3"/>
        <w:spacing w:before="16" w:line="256" w:lineRule="auto"/>
        <w:ind w:right="115" w:firstLine="285"/>
      </w:pPr>
      <w:r>
        <w:rPr>
          <w:color w:val="231F20"/>
          <w:w w:val="115"/>
        </w:rPr>
        <w:t>мотивацию к познанию и обучению, готовность к саморазвитию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активному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участию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социально-значимой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деятельности;</w:t>
      </w:r>
    </w:p>
    <w:p w:rsidR="00D32D1B" w:rsidRDefault="00A5759D" w:rsidP="00EF641A">
      <w:pPr>
        <w:pStyle w:val="a3"/>
        <w:spacing w:before="1" w:line="256" w:lineRule="auto"/>
        <w:ind w:left="428" w:hanging="13"/>
      </w:pPr>
      <w:r>
        <w:rPr>
          <w:color w:val="231F20"/>
          <w:w w:val="115"/>
        </w:rPr>
        <w:t>позитивный опыт участия в творческой деятельности;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lastRenderedPageBreak/>
        <w:t>интерес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произведениям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искусства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литературы,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построенным на принципах нравственности и гуманизма, уважительного отношения и интереса к культурным традициям и творчеству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своего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других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народов.</w:t>
      </w:r>
    </w:p>
    <w:p w:rsidR="00D32D1B" w:rsidRDefault="00A5759D" w:rsidP="00EF641A">
      <w:pPr>
        <w:pStyle w:val="a3"/>
        <w:spacing w:before="1" w:line="256" w:lineRule="auto"/>
        <w:ind w:left="116"/>
      </w:pPr>
      <w:r>
        <w:rPr>
          <w:i/>
          <w:color w:val="231F20"/>
          <w:w w:val="115"/>
        </w:rPr>
        <w:t>Патриотическое</w:t>
      </w:r>
      <w:r>
        <w:rPr>
          <w:i/>
          <w:color w:val="231F20"/>
          <w:spacing w:val="1"/>
          <w:w w:val="115"/>
        </w:rPr>
        <w:t xml:space="preserve"> </w:t>
      </w:r>
      <w:r>
        <w:rPr>
          <w:i/>
          <w:color w:val="231F20"/>
          <w:w w:val="115"/>
        </w:rPr>
        <w:t>воспитание</w:t>
      </w:r>
      <w:r>
        <w:rPr>
          <w:i/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осуществляется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через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освоение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школьниками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содержания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традиций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отечественной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культуры, выраженной в её архитектуре, народном, декоративно</w:t>
      </w:r>
      <w:r w:rsidR="00EF641A">
        <w:rPr>
          <w:color w:val="231F20"/>
          <w:w w:val="115"/>
        </w:rPr>
        <w:t>-п</w:t>
      </w:r>
      <w:r>
        <w:rPr>
          <w:color w:val="231F20"/>
          <w:w w:val="115"/>
        </w:rPr>
        <w:t>рикладном и изобразительном искусстве. Урок искусства воспитывает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патриотизм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не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декларативной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форме,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а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процессе</w:t>
      </w:r>
      <w:r w:rsidR="00EF641A">
        <w:rPr>
          <w:color w:val="231F20"/>
          <w:w w:val="115"/>
        </w:rPr>
        <w:t xml:space="preserve"> </w:t>
      </w:r>
      <w:r>
        <w:rPr>
          <w:color w:val="231F20"/>
          <w:w w:val="115"/>
        </w:rPr>
        <w:t>восприятия и освоения в личной художественной деятельности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конкретных знаний о красоте и мудрости, заложенных в куль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турных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традициях.</w:t>
      </w:r>
    </w:p>
    <w:p w:rsidR="00D32D1B" w:rsidRDefault="00A5759D">
      <w:pPr>
        <w:pStyle w:val="a3"/>
        <w:spacing w:line="254" w:lineRule="auto"/>
        <w:ind w:right="113"/>
      </w:pPr>
      <w:r>
        <w:rPr>
          <w:i/>
          <w:color w:val="231F20"/>
          <w:w w:val="115"/>
        </w:rPr>
        <w:t xml:space="preserve">Гражданское воспитание </w:t>
      </w:r>
      <w:r>
        <w:rPr>
          <w:color w:val="231F20"/>
          <w:w w:val="115"/>
        </w:rPr>
        <w:t>формируется через развитие чувства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личной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причастности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жизни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общества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созидающих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качеств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личности,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приобщение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обучающихся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ценностям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отечественной и мировой культуры. Учебный предмет способствует пониманию особенностей жизни разных народов и красоты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национальных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эстетических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идеалов.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Коллективные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творческие работы создают условия для разных форм художественно-творческой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деятельности,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способствуют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пониманию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другого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человека,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становлению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чувства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личной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ответственности.</w:t>
      </w:r>
    </w:p>
    <w:p w:rsidR="00D32D1B" w:rsidRDefault="00A5759D">
      <w:pPr>
        <w:pStyle w:val="a3"/>
        <w:spacing w:line="254" w:lineRule="auto"/>
      </w:pPr>
      <w:r>
        <w:rPr>
          <w:i/>
          <w:color w:val="231F20"/>
          <w:w w:val="115"/>
        </w:rPr>
        <w:t>Духовно-нравственное</w:t>
      </w:r>
      <w:r>
        <w:rPr>
          <w:i/>
          <w:color w:val="231F20"/>
          <w:spacing w:val="1"/>
          <w:w w:val="115"/>
        </w:rPr>
        <w:t xml:space="preserve"> </w:t>
      </w:r>
      <w:r>
        <w:rPr>
          <w:i/>
          <w:color w:val="231F20"/>
          <w:w w:val="115"/>
        </w:rPr>
        <w:t>воспитание</w:t>
      </w:r>
      <w:r>
        <w:rPr>
          <w:i/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является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стержнем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художественного развития обучающегося, приобщения его к искусству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сфере,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концентрирующей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себе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духовно-нравственного поиск человечества. Учебные задания направлены 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развитие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внутреннего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мира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обучающегося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воспитание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эмоционально-образной,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чувственной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сферы.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Занятия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искусством помогают школьнику обрести социально значимые знания. Развитие творческих способностей способствует росту самосознания,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осознания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себя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как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личности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члена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общества.</w:t>
      </w:r>
    </w:p>
    <w:p w:rsidR="00D32D1B" w:rsidRDefault="00A5759D">
      <w:pPr>
        <w:pStyle w:val="a3"/>
        <w:spacing w:line="254" w:lineRule="auto"/>
      </w:pPr>
      <w:r>
        <w:rPr>
          <w:i/>
          <w:color w:val="231F20"/>
          <w:w w:val="115"/>
        </w:rPr>
        <w:t>Эстетическое</w:t>
      </w:r>
      <w:r>
        <w:rPr>
          <w:i/>
          <w:color w:val="231F20"/>
          <w:spacing w:val="1"/>
          <w:w w:val="115"/>
        </w:rPr>
        <w:t xml:space="preserve"> </w:t>
      </w:r>
      <w:r>
        <w:rPr>
          <w:i/>
          <w:color w:val="231F20"/>
          <w:w w:val="115"/>
        </w:rPr>
        <w:t>воспитание</w:t>
      </w:r>
      <w:r>
        <w:rPr>
          <w:i/>
          <w:color w:val="231F20"/>
          <w:spacing w:val="1"/>
          <w:w w:val="115"/>
        </w:rPr>
        <w:t xml:space="preserve"> </w:t>
      </w:r>
      <w:r>
        <w:rPr>
          <w:i/>
          <w:color w:val="231F20"/>
          <w:w w:val="115"/>
        </w:rPr>
        <w:t>—</w:t>
      </w:r>
      <w:r>
        <w:rPr>
          <w:i/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важнейший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компонент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условие развития социально значимых отношений обучающихся,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формирования представлений о прекрасном и безобразном, 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высоком и низком. Эстетическое воспитание способствует формированию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ценностных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ориентаций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школьников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отношении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окружающим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людям,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стремлении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их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пониманию,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а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также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 отношении к семье, природе, труду, искусству, культурному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наследию.</w:t>
      </w:r>
    </w:p>
    <w:p w:rsidR="00D32D1B" w:rsidRDefault="00A5759D">
      <w:pPr>
        <w:pStyle w:val="a3"/>
        <w:spacing w:line="254" w:lineRule="auto"/>
      </w:pPr>
      <w:r>
        <w:rPr>
          <w:i/>
          <w:color w:val="231F20"/>
          <w:w w:val="115"/>
        </w:rPr>
        <w:t xml:space="preserve">Ценности </w:t>
      </w:r>
      <w:r>
        <w:rPr>
          <w:i/>
          <w:color w:val="231F20"/>
          <w:spacing w:val="1"/>
          <w:w w:val="115"/>
        </w:rPr>
        <w:t xml:space="preserve"> </w:t>
      </w:r>
      <w:r>
        <w:rPr>
          <w:i/>
          <w:color w:val="231F20"/>
          <w:w w:val="115"/>
        </w:rPr>
        <w:t xml:space="preserve">познавательной </w:t>
      </w:r>
      <w:r>
        <w:rPr>
          <w:i/>
          <w:color w:val="231F20"/>
          <w:spacing w:val="1"/>
          <w:w w:val="115"/>
        </w:rPr>
        <w:t xml:space="preserve"> </w:t>
      </w:r>
      <w:r>
        <w:rPr>
          <w:i/>
          <w:color w:val="231F20"/>
          <w:w w:val="115"/>
        </w:rPr>
        <w:t xml:space="preserve">деятельности </w:t>
      </w:r>
      <w:r>
        <w:rPr>
          <w:i/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воспитываются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lastRenderedPageBreak/>
        <w:t>как эмоционально окрашенный интерес к жизни людей и природы. Происходит это в процессе развития навыков восприятия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художественной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рефлексии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своих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наблюдений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художественно-творческой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деятельности.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Навыки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исследовательской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деятельности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развиваются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выполнении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культур-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но-исторической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направленности.</w:t>
      </w:r>
    </w:p>
    <w:p w:rsidR="00D32D1B" w:rsidRDefault="00A5759D">
      <w:pPr>
        <w:pStyle w:val="a3"/>
        <w:spacing w:line="252" w:lineRule="auto"/>
      </w:pPr>
      <w:r>
        <w:rPr>
          <w:i/>
          <w:color w:val="231F20"/>
          <w:w w:val="115"/>
        </w:rPr>
        <w:t>Экологическое</w:t>
      </w:r>
      <w:r>
        <w:rPr>
          <w:i/>
          <w:color w:val="231F20"/>
          <w:spacing w:val="1"/>
          <w:w w:val="115"/>
        </w:rPr>
        <w:t xml:space="preserve"> </w:t>
      </w:r>
      <w:r>
        <w:rPr>
          <w:i/>
          <w:color w:val="231F20"/>
          <w:w w:val="115"/>
        </w:rPr>
        <w:t>воспитание</w:t>
      </w:r>
      <w:r>
        <w:rPr>
          <w:i/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происходит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процессе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художественно-эстетического наблюдения природы и её образа в произведениях искусства. Формирование эстетических чувств способствует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активному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неприятию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действий,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приносящих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вред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окружающей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среде.</w:t>
      </w:r>
    </w:p>
    <w:p w:rsidR="00D32D1B" w:rsidRDefault="00A5759D">
      <w:pPr>
        <w:pStyle w:val="a3"/>
        <w:spacing w:before="70" w:line="259" w:lineRule="auto"/>
      </w:pPr>
      <w:r>
        <w:rPr>
          <w:i/>
          <w:color w:val="231F20"/>
          <w:w w:val="115"/>
        </w:rPr>
        <w:t xml:space="preserve">Трудовое воспитание </w:t>
      </w:r>
      <w:r>
        <w:rPr>
          <w:color w:val="231F20"/>
          <w:w w:val="115"/>
        </w:rPr>
        <w:t>осуществляется в процессе личной хуожественно-творческой работы по освоению художественных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материалов и удовлетворения от создания реального, практического продукта. Воспитываются стремление достичь результат,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упорство,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творческая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инициатива,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понимание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эстетики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трудовой деятельности. Важны также умения сотрудничать 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одноклассниками,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работать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команде,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выполнять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коллективную работу — обязательные требования к определённым заданиям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программе.</w:t>
      </w:r>
    </w:p>
    <w:p w:rsidR="00D32D1B" w:rsidRDefault="00A5759D">
      <w:pPr>
        <w:pStyle w:val="2"/>
        <w:spacing w:before="166"/>
        <w:ind w:left="118"/>
        <w:rPr>
          <w:rFonts w:ascii="Trebuchet MS" w:hAnsi="Trebuchet MS"/>
        </w:rPr>
      </w:pPr>
      <w:r>
        <w:rPr>
          <w:rFonts w:ascii="Trebuchet MS" w:hAnsi="Trebuchet MS"/>
          <w:color w:val="231F20"/>
          <w:w w:val="90"/>
        </w:rPr>
        <w:t>МЕТАПРЕДМЕТНЫЕ</w:t>
      </w:r>
      <w:r>
        <w:rPr>
          <w:rFonts w:ascii="Trebuchet MS" w:hAnsi="Trebuchet MS"/>
          <w:color w:val="231F20"/>
          <w:spacing w:val="12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РЕЗУЛЬТАТЫ</w:t>
      </w:r>
    </w:p>
    <w:p w:rsidR="00D32D1B" w:rsidRDefault="00A5759D">
      <w:pPr>
        <w:pStyle w:val="a5"/>
        <w:numPr>
          <w:ilvl w:val="0"/>
          <w:numId w:val="2"/>
        </w:numPr>
        <w:tabs>
          <w:tab w:val="left" w:pos="409"/>
        </w:tabs>
        <w:spacing w:before="100"/>
      </w:pPr>
      <w:r>
        <w:rPr>
          <w:color w:val="231F20"/>
          <w:w w:val="95"/>
        </w:rPr>
        <w:t>Овладение</w:t>
      </w:r>
      <w:r>
        <w:rPr>
          <w:color w:val="231F20"/>
          <w:spacing w:val="24"/>
          <w:w w:val="95"/>
        </w:rPr>
        <w:t xml:space="preserve"> </w:t>
      </w:r>
      <w:r>
        <w:rPr>
          <w:color w:val="231F20"/>
          <w:w w:val="95"/>
        </w:rPr>
        <w:t>универсальными</w:t>
      </w:r>
      <w:r>
        <w:rPr>
          <w:color w:val="231F20"/>
          <w:spacing w:val="25"/>
          <w:w w:val="95"/>
        </w:rPr>
        <w:t xml:space="preserve"> </w:t>
      </w:r>
      <w:r>
        <w:rPr>
          <w:color w:val="231F20"/>
          <w:w w:val="95"/>
        </w:rPr>
        <w:t>познавательными</w:t>
      </w:r>
      <w:r>
        <w:rPr>
          <w:color w:val="231F20"/>
          <w:spacing w:val="25"/>
          <w:w w:val="95"/>
        </w:rPr>
        <w:t xml:space="preserve"> </w:t>
      </w:r>
      <w:r>
        <w:rPr>
          <w:color w:val="231F20"/>
          <w:w w:val="95"/>
        </w:rPr>
        <w:t>действиями</w:t>
      </w:r>
    </w:p>
    <w:p w:rsidR="00D32D1B" w:rsidRDefault="00A5759D">
      <w:pPr>
        <w:pStyle w:val="2"/>
        <w:spacing w:before="117"/>
        <w:rPr>
          <w:rFonts w:ascii="Trebuchet MS" w:hAnsi="Trebuchet MS"/>
        </w:rPr>
      </w:pPr>
      <w:r>
        <w:rPr>
          <w:rFonts w:ascii="Trebuchet MS" w:hAnsi="Trebuchet MS"/>
          <w:color w:val="231F20"/>
          <w:w w:val="90"/>
        </w:rPr>
        <w:t>Пространственные</w:t>
      </w:r>
      <w:r>
        <w:rPr>
          <w:rFonts w:ascii="Trebuchet MS" w:hAnsi="Trebuchet MS"/>
          <w:color w:val="231F20"/>
          <w:spacing w:val="29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представления</w:t>
      </w:r>
      <w:r>
        <w:rPr>
          <w:rFonts w:ascii="Trebuchet MS" w:hAnsi="Trebuchet MS"/>
          <w:color w:val="231F20"/>
          <w:spacing w:val="30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и</w:t>
      </w:r>
      <w:r>
        <w:rPr>
          <w:rFonts w:ascii="Trebuchet MS" w:hAnsi="Trebuchet MS"/>
          <w:color w:val="231F20"/>
          <w:spacing w:val="30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сенсорные</w:t>
      </w:r>
      <w:r>
        <w:rPr>
          <w:rFonts w:ascii="Trebuchet MS" w:hAnsi="Trebuchet MS"/>
          <w:color w:val="231F20"/>
          <w:spacing w:val="30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способности:</w:t>
      </w:r>
    </w:p>
    <w:p w:rsidR="00D32D1B" w:rsidRDefault="00A5759D">
      <w:pPr>
        <w:pStyle w:val="a3"/>
        <w:spacing w:before="73"/>
        <w:ind w:left="343" w:right="0" w:firstLine="0"/>
        <w:jc w:val="left"/>
      </w:pPr>
      <w:r>
        <w:rPr>
          <w:color w:val="231F20"/>
          <w:w w:val="120"/>
        </w:rPr>
        <w:t>характеризовать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форму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предмета,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конструкции;</w:t>
      </w:r>
    </w:p>
    <w:p w:rsidR="00D32D1B" w:rsidRDefault="00A5759D">
      <w:pPr>
        <w:pStyle w:val="a3"/>
        <w:spacing w:before="19" w:line="259" w:lineRule="auto"/>
        <w:ind w:right="0"/>
        <w:jc w:val="left"/>
      </w:pPr>
      <w:r>
        <w:rPr>
          <w:color w:val="231F20"/>
          <w:w w:val="115"/>
        </w:rPr>
        <w:t>выявлять</w:t>
      </w:r>
      <w:r>
        <w:rPr>
          <w:color w:val="231F20"/>
          <w:spacing w:val="50"/>
          <w:w w:val="115"/>
        </w:rPr>
        <w:t xml:space="preserve"> </w:t>
      </w:r>
      <w:r>
        <w:rPr>
          <w:color w:val="231F20"/>
          <w:w w:val="115"/>
        </w:rPr>
        <w:t>доминантные</w:t>
      </w:r>
      <w:r>
        <w:rPr>
          <w:color w:val="231F20"/>
          <w:spacing w:val="50"/>
          <w:w w:val="115"/>
        </w:rPr>
        <w:t xml:space="preserve"> </w:t>
      </w:r>
      <w:r>
        <w:rPr>
          <w:color w:val="231F20"/>
          <w:w w:val="115"/>
        </w:rPr>
        <w:t>черты</w:t>
      </w:r>
      <w:r>
        <w:rPr>
          <w:color w:val="231F20"/>
          <w:spacing w:val="50"/>
          <w:w w:val="115"/>
        </w:rPr>
        <w:t xml:space="preserve"> </w:t>
      </w:r>
      <w:r>
        <w:rPr>
          <w:color w:val="231F20"/>
          <w:w w:val="115"/>
        </w:rPr>
        <w:t>(характерные</w:t>
      </w:r>
      <w:r>
        <w:rPr>
          <w:color w:val="231F20"/>
          <w:spacing w:val="50"/>
          <w:w w:val="115"/>
        </w:rPr>
        <w:t xml:space="preserve"> </w:t>
      </w:r>
      <w:r>
        <w:rPr>
          <w:color w:val="231F20"/>
          <w:w w:val="115"/>
        </w:rPr>
        <w:t>особенности)</w:t>
      </w:r>
      <w:r>
        <w:rPr>
          <w:color w:val="231F20"/>
          <w:spacing w:val="50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визуальном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образе;</w:t>
      </w:r>
    </w:p>
    <w:p w:rsidR="00D32D1B" w:rsidRDefault="00A5759D">
      <w:pPr>
        <w:pStyle w:val="a3"/>
        <w:spacing w:before="2" w:line="259" w:lineRule="auto"/>
        <w:ind w:right="0"/>
        <w:jc w:val="left"/>
      </w:pPr>
      <w:r>
        <w:rPr>
          <w:color w:val="231F20"/>
          <w:w w:val="115"/>
        </w:rPr>
        <w:t>сравнивать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плоскостные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пространственные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объекты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заданным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основаниям;</w:t>
      </w:r>
    </w:p>
    <w:p w:rsidR="00D32D1B" w:rsidRDefault="00A5759D">
      <w:pPr>
        <w:pStyle w:val="a3"/>
        <w:spacing w:before="1" w:line="259" w:lineRule="auto"/>
        <w:ind w:right="109"/>
        <w:jc w:val="left"/>
      </w:pPr>
      <w:r>
        <w:rPr>
          <w:color w:val="231F20"/>
          <w:w w:val="120"/>
        </w:rPr>
        <w:t>находить ассоциативные связи между визуальными образами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разных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форм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предметов;</w:t>
      </w:r>
    </w:p>
    <w:p w:rsidR="00D32D1B" w:rsidRDefault="00A5759D">
      <w:pPr>
        <w:pStyle w:val="a3"/>
        <w:spacing w:before="1" w:line="259" w:lineRule="auto"/>
        <w:ind w:right="0"/>
        <w:jc w:val="left"/>
      </w:pPr>
      <w:r>
        <w:rPr>
          <w:color w:val="231F20"/>
          <w:w w:val="115"/>
        </w:rPr>
        <w:t>сопоставлять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>части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целое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видимом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образе,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предмете,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конструкции;</w:t>
      </w:r>
    </w:p>
    <w:p w:rsidR="00D32D1B" w:rsidRDefault="00A5759D">
      <w:pPr>
        <w:pStyle w:val="a3"/>
        <w:spacing w:before="1" w:line="259" w:lineRule="auto"/>
        <w:ind w:right="0"/>
        <w:jc w:val="left"/>
      </w:pPr>
      <w:r>
        <w:rPr>
          <w:color w:val="231F20"/>
          <w:w w:val="115"/>
        </w:rPr>
        <w:t>анализировать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пропорциональные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отношения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частей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внутри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целого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предметов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между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собой;</w:t>
      </w:r>
    </w:p>
    <w:p w:rsidR="00D32D1B" w:rsidRDefault="00A5759D">
      <w:pPr>
        <w:pStyle w:val="a3"/>
        <w:spacing w:before="2"/>
        <w:ind w:left="343" w:right="0" w:firstLine="0"/>
        <w:jc w:val="left"/>
      </w:pPr>
      <w:r>
        <w:rPr>
          <w:color w:val="231F20"/>
          <w:w w:val="115"/>
        </w:rPr>
        <w:t>обобщать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форму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составной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конструкции;</w:t>
      </w:r>
    </w:p>
    <w:p w:rsidR="00D32D1B" w:rsidRDefault="00A5759D">
      <w:pPr>
        <w:pStyle w:val="a3"/>
        <w:spacing w:before="19" w:line="259" w:lineRule="auto"/>
      </w:pPr>
      <w:r>
        <w:rPr>
          <w:color w:val="231F20"/>
          <w:w w:val="120"/>
        </w:rPr>
        <w:t>выявлять и анализировать ритмические отношения в про</w:t>
      </w:r>
      <w:r>
        <w:rPr>
          <w:color w:val="231F20"/>
          <w:w w:val="115"/>
        </w:rPr>
        <w:t>странстве и в изображении (визуальном образе) на установлен</w:t>
      </w:r>
      <w:r>
        <w:rPr>
          <w:color w:val="231F20"/>
          <w:w w:val="120"/>
        </w:rPr>
        <w:t>ных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основаниях;</w:t>
      </w:r>
    </w:p>
    <w:p w:rsidR="00D32D1B" w:rsidRDefault="00A5759D">
      <w:pPr>
        <w:pStyle w:val="a3"/>
        <w:spacing w:before="2" w:line="259" w:lineRule="auto"/>
      </w:pPr>
      <w:r>
        <w:rPr>
          <w:color w:val="231F20"/>
          <w:w w:val="115"/>
        </w:rPr>
        <w:t>абстрагировать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образ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реальности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построении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плоской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lastRenderedPageBreak/>
        <w:t>композиции;</w:t>
      </w:r>
    </w:p>
    <w:p w:rsidR="00D32D1B" w:rsidRDefault="00A5759D">
      <w:pPr>
        <w:pStyle w:val="a3"/>
        <w:spacing w:before="1" w:line="259" w:lineRule="auto"/>
      </w:pPr>
      <w:r>
        <w:rPr>
          <w:color w:val="231F20"/>
          <w:w w:val="115"/>
        </w:rPr>
        <w:t>соотносить тональные отношения (тёмное — светлое) в пространственных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плоскостных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объектах;</w:t>
      </w:r>
    </w:p>
    <w:p w:rsidR="00D32D1B" w:rsidRDefault="00A5759D">
      <w:pPr>
        <w:pStyle w:val="a3"/>
        <w:spacing w:before="1" w:line="259" w:lineRule="auto"/>
      </w:pPr>
      <w:r>
        <w:rPr>
          <w:color w:val="231F20"/>
          <w:w w:val="115"/>
        </w:rPr>
        <w:t>выявлять и анализировать эмоциональное воздействие цветовых отношений в пространственной среде и плоскостном изображении.</w:t>
      </w:r>
    </w:p>
    <w:p w:rsidR="00D32D1B" w:rsidRDefault="00A5759D">
      <w:pPr>
        <w:pStyle w:val="2"/>
        <w:spacing w:before="162"/>
        <w:rPr>
          <w:rFonts w:ascii="Trebuchet MS" w:hAnsi="Trebuchet MS"/>
        </w:rPr>
      </w:pPr>
      <w:r>
        <w:rPr>
          <w:rFonts w:ascii="Trebuchet MS" w:hAnsi="Trebuchet MS"/>
          <w:color w:val="231F20"/>
          <w:w w:val="90"/>
        </w:rPr>
        <w:t>Базовые</w:t>
      </w:r>
      <w:r>
        <w:rPr>
          <w:rFonts w:ascii="Trebuchet MS" w:hAnsi="Trebuchet MS"/>
          <w:color w:val="231F20"/>
          <w:spacing w:val="23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логические</w:t>
      </w:r>
      <w:r>
        <w:rPr>
          <w:rFonts w:ascii="Trebuchet MS" w:hAnsi="Trebuchet MS"/>
          <w:color w:val="231F20"/>
          <w:spacing w:val="24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и</w:t>
      </w:r>
      <w:r>
        <w:rPr>
          <w:rFonts w:ascii="Trebuchet MS" w:hAnsi="Trebuchet MS"/>
          <w:color w:val="231F20"/>
          <w:spacing w:val="23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исследовательские</w:t>
      </w:r>
      <w:r>
        <w:rPr>
          <w:rFonts w:ascii="Trebuchet MS" w:hAnsi="Trebuchet MS"/>
          <w:color w:val="231F20"/>
          <w:spacing w:val="24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действия:</w:t>
      </w:r>
    </w:p>
    <w:p w:rsidR="00D32D1B" w:rsidRDefault="00A5759D" w:rsidP="00AA460E">
      <w:pPr>
        <w:pStyle w:val="a3"/>
        <w:spacing w:before="73" w:line="259" w:lineRule="auto"/>
      </w:pPr>
      <w:r>
        <w:rPr>
          <w:color w:val="231F20"/>
          <w:w w:val="115"/>
        </w:rPr>
        <w:t>проявлять  исследовательские,  экспериментальные  действия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 процессе освоения выразительных свойств различных художественных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материалов;</w:t>
      </w:r>
      <w:r w:rsidR="00AA460E">
        <w:rPr>
          <w:color w:val="231F20"/>
          <w:w w:val="115"/>
        </w:rPr>
        <w:t xml:space="preserve"> </w:t>
      </w:r>
      <w:r>
        <w:rPr>
          <w:color w:val="231F20"/>
          <w:w w:val="120"/>
        </w:rPr>
        <w:t>проявлять</w:t>
      </w:r>
      <w:r>
        <w:rPr>
          <w:color w:val="231F20"/>
          <w:spacing w:val="23"/>
          <w:w w:val="120"/>
        </w:rPr>
        <w:t xml:space="preserve"> </w:t>
      </w:r>
      <w:r>
        <w:rPr>
          <w:color w:val="231F20"/>
          <w:w w:val="120"/>
        </w:rPr>
        <w:t>творческие</w:t>
      </w:r>
      <w:r>
        <w:rPr>
          <w:color w:val="231F20"/>
          <w:spacing w:val="23"/>
          <w:w w:val="120"/>
        </w:rPr>
        <w:t xml:space="preserve"> </w:t>
      </w:r>
      <w:r>
        <w:rPr>
          <w:color w:val="231F20"/>
          <w:w w:val="120"/>
        </w:rPr>
        <w:t>экспериментальные</w:t>
      </w:r>
      <w:r>
        <w:rPr>
          <w:color w:val="231F20"/>
          <w:spacing w:val="24"/>
          <w:w w:val="120"/>
        </w:rPr>
        <w:t xml:space="preserve"> </w:t>
      </w:r>
      <w:r>
        <w:rPr>
          <w:color w:val="231F20"/>
          <w:w w:val="120"/>
        </w:rPr>
        <w:t>действия</w:t>
      </w:r>
      <w:r>
        <w:rPr>
          <w:color w:val="231F20"/>
          <w:spacing w:val="23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23"/>
          <w:w w:val="120"/>
        </w:rPr>
        <w:t xml:space="preserve"> </w:t>
      </w:r>
      <w:r>
        <w:rPr>
          <w:color w:val="231F20"/>
          <w:w w:val="120"/>
        </w:rPr>
        <w:t>про</w:t>
      </w:r>
      <w:r>
        <w:rPr>
          <w:color w:val="231F20"/>
          <w:w w:val="115"/>
        </w:rPr>
        <w:t>цессе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самостоятельного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выполнения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художественных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заданий;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проявлять</w:t>
      </w:r>
      <w:r>
        <w:rPr>
          <w:color w:val="231F20"/>
          <w:spacing w:val="18"/>
          <w:w w:val="120"/>
        </w:rPr>
        <w:t xml:space="preserve"> </w:t>
      </w:r>
      <w:r>
        <w:rPr>
          <w:color w:val="231F20"/>
          <w:w w:val="120"/>
        </w:rPr>
        <w:t>исследовательские</w:t>
      </w:r>
      <w:r>
        <w:rPr>
          <w:color w:val="231F20"/>
          <w:spacing w:val="18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9"/>
          <w:w w:val="120"/>
        </w:rPr>
        <w:t xml:space="preserve"> </w:t>
      </w:r>
      <w:r>
        <w:rPr>
          <w:color w:val="231F20"/>
          <w:w w:val="120"/>
        </w:rPr>
        <w:t>аналитические</w:t>
      </w:r>
      <w:r>
        <w:rPr>
          <w:color w:val="231F20"/>
          <w:spacing w:val="18"/>
          <w:w w:val="120"/>
        </w:rPr>
        <w:t xml:space="preserve"> </w:t>
      </w:r>
      <w:r>
        <w:rPr>
          <w:color w:val="231F20"/>
          <w:w w:val="120"/>
        </w:rPr>
        <w:t>действия</w:t>
      </w:r>
      <w:r>
        <w:rPr>
          <w:color w:val="231F20"/>
          <w:spacing w:val="18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основе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определённых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учебных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установок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процессе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восприя</w:t>
      </w:r>
      <w:r>
        <w:rPr>
          <w:color w:val="231F20"/>
          <w:w w:val="120"/>
        </w:rPr>
        <w:t>тия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произведений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изобразительного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искусства,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архитектуры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и</w:t>
      </w:r>
      <w:r w:rsidR="00A71689">
        <w:rPr>
          <w:color w:val="231F20"/>
          <w:w w:val="120"/>
        </w:rPr>
        <w:t xml:space="preserve"> </w:t>
      </w:r>
      <w:r>
        <w:rPr>
          <w:color w:val="231F20"/>
          <w:w w:val="115"/>
        </w:rPr>
        <w:t>продуктов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детского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художественного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творчества;</w:t>
      </w:r>
    </w:p>
    <w:p w:rsidR="00D32D1B" w:rsidRDefault="00A5759D">
      <w:pPr>
        <w:pStyle w:val="a3"/>
        <w:spacing w:before="14" w:line="254" w:lineRule="auto"/>
      </w:pPr>
      <w:r>
        <w:rPr>
          <w:color w:val="231F20"/>
          <w:w w:val="115"/>
        </w:rPr>
        <w:t>использовать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наблюдения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получения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особенностях объектов и состояния природы, предметного мира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человека,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городской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среды;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анализировать и оценивать с позиций эстетических категорий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явления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природы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предметно-пространственную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среду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жизни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человека;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формулировать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выводы,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соответствующие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эстетическим,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аналитическим и другим учебным установкам по результатам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проведённого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наблюдения;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использовать знаково-символические средства для составле</w:t>
      </w:r>
      <w:r>
        <w:rPr>
          <w:color w:val="231F20"/>
          <w:w w:val="120"/>
        </w:rPr>
        <w:t>ния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орнаментов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декоративных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композиций;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классифицировать произведения искусства по видам и, соот</w:t>
      </w:r>
      <w:r>
        <w:rPr>
          <w:color w:val="231F20"/>
          <w:w w:val="120"/>
        </w:rPr>
        <w:t>ветственно,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назначению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жизни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людей;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классифицировать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произведения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изобразительного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искусства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жанрам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качестве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инструмента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анализа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содержания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произведений;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20"/>
        </w:rPr>
        <w:t>ставить и использовать вопросы как исследовательский инструмент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познания.</w:t>
      </w:r>
    </w:p>
    <w:p w:rsidR="00D32D1B" w:rsidRDefault="00D32D1B">
      <w:pPr>
        <w:pStyle w:val="a3"/>
        <w:spacing w:before="7"/>
        <w:ind w:left="0" w:right="0" w:firstLine="0"/>
        <w:jc w:val="left"/>
        <w:rPr>
          <w:sz w:val="19"/>
        </w:rPr>
      </w:pPr>
    </w:p>
    <w:p w:rsidR="00D32D1B" w:rsidRDefault="00A5759D">
      <w:pPr>
        <w:ind w:left="343"/>
        <w:jc w:val="both"/>
        <w:rPr>
          <w:rFonts w:ascii="Sitka Text" w:hAnsi="Sitka Text"/>
          <w:b/>
          <w:i/>
          <w:sz w:val="20"/>
        </w:rPr>
      </w:pPr>
      <w:r>
        <w:rPr>
          <w:rFonts w:ascii="Sitka Text" w:hAnsi="Sitka Text"/>
          <w:b/>
          <w:i/>
          <w:color w:val="231F20"/>
          <w:w w:val="110"/>
          <w:sz w:val="20"/>
        </w:rPr>
        <w:t>Работа</w:t>
      </w:r>
      <w:r>
        <w:rPr>
          <w:rFonts w:ascii="Sitka Text" w:hAnsi="Sitka Text"/>
          <w:b/>
          <w:i/>
          <w:color w:val="231F20"/>
          <w:spacing w:val="22"/>
          <w:w w:val="110"/>
          <w:sz w:val="20"/>
        </w:rPr>
        <w:t xml:space="preserve"> </w:t>
      </w:r>
      <w:r>
        <w:rPr>
          <w:rFonts w:ascii="Sitka Text" w:hAnsi="Sitka Text"/>
          <w:b/>
          <w:i/>
          <w:color w:val="231F20"/>
          <w:w w:val="110"/>
          <w:sz w:val="20"/>
        </w:rPr>
        <w:t>с</w:t>
      </w:r>
      <w:r>
        <w:rPr>
          <w:rFonts w:ascii="Sitka Text" w:hAnsi="Sitka Text"/>
          <w:b/>
          <w:i/>
          <w:color w:val="231F20"/>
          <w:spacing w:val="22"/>
          <w:w w:val="110"/>
          <w:sz w:val="20"/>
        </w:rPr>
        <w:t xml:space="preserve"> </w:t>
      </w:r>
      <w:r>
        <w:rPr>
          <w:rFonts w:ascii="Sitka Text" w:hAnsi="Sitka Text"/>
          <w:b/>
          <w:i/>
          <w:color w:val="231F20"/>
          <w:w w:val="110"/>
          <w:sz w:val="20"/>
        </w:rPr>
        <w:t>информацией:</w:t>
      </w:r>
    </w:p>
    <w:p w:rsidR="00D32D1B" w:rsidRDefault="00A5759D">
      <w:pPr>
        <w:pStyle w:val="a3"/>
        <w:spacing w:before="8"/>
        <w:ind w:left="343" w:right="0" w:firstLine="0"/>
      </w:pPr>
      <w:r>
        <w:rPr>
          <w:color w:val="231F20"/>
          <w:w w:val="115"/>
        </w:rPr>
        <w:t>использовать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электронные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образовательные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ресурсы;</w:t>
      </w:r>
    </w:p>
    <w:p w:rsidR="00D32D1B" w:rsidRDefault="00A5759D">
      <w:pPr>
        <w:pStyle w:val="a3"/>
        <w:spacing w:before="14" w:line="254" w:lineRule="auto"/>
        <w:ind w:right="116"/>
      </w:pPr>
      <w:r>
        <w:rPr>
          <w:color w:val="231F20"/>
          <w:w w:val="115"/>
        </w:rPr>
        <w:t>уметь работать с электронными учебниками и учебными пособиями;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выбирать источник для получения информации: поисковые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lastRenderedPageBreak/>
        <w:t>системы Интернета, цифровые электронные средства, справочники,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художественные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альбомы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детские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книги;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анализировать, интерпретировать, обобщать и систематизи</w:t>
      </w:r>
      <w:r>
        <w:rPr>
          <w:color w:val="231F20"/>
          <w:spacing w:val="-1"/>
          <w:w w:val="120"/>
        </w:rPr>
        <w:t xml:space="preserve">ровать информацию, </w:t>
      </w:r>
      <w:r>
        <w:rPr>
          <w:color w:val="231F20"/>
          <w:w w:val="120"/>
        </w:rPr>
        <w:t>представленную в произведениях искусства,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текстах,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таблицах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схемах;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самостоятельно готовить информацию на заданную или выбранную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тему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представлять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её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различных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видах: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рисунках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эскизах,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электронных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презентациях;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осуществлять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виртуальные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путешествия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архитектурным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памятникам,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отечественные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художественные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музеи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зарубежные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художественные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музеи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(галереи)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основе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установок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квестов,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предложенных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учителем;</w:t>
      </w:r>
    </w:p>
    <w:p w:rsidR="00D32D1B" w:rsidRDefault="00A5759D">
      <w:pPr>
        <w:pStyle w:val="a3"/>
        <w:spacing w:before="70" w:line="254" w:lineRule="auto"/>
      </w:pPr>
      <w:r>
        <w:rPr>
          <w:color w:val="231F20"/>
          <w:w w:val="115"/>
        </w:rPr>
        <w:t>соблюдать правила информационной безопасности при работе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сети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Интернет.</w:t>
      </w:r>
    </w:p>
    <w:p w:rsidR="00D32D1B" w:rsidRDefault="00A5759D">
      <w:pPr>
        <w:pStyle w:val="2"/>
        <w:numPr>
          <w:ilvl w:val="0"/>
          <w:numId w:val="2"/>
        </w:numPr>
        <w:tabs>
          <w:tab w:val="left" w:pos="402"/>
        </w:tabs>
        <w:ind w:left="401" w:hanging="285"/>
      </w:pPr>
      <w:r>
        <w:rPr>
          <w:color w:val="231F20"/>
          <w:w w:val="95"/>
        </w:rPr>
        <w:t>Овладение</w:t>
      </w:r>
      <w:r>
        <w:rPr>
          <w:color w:val="231F20"/>
          <w:spacing w:val="38"/>
          <w:w w:val="95"/>
        </w:rPr>
        <w:t xml:space="preserve"> </w:t>
      </w:r>
      <w:r>
        <w:rPr>
          <w:color w:val="231F20"/>
          <w:w w:val="95"/>
        </w:rPr>
        <w:t>универсальными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коммуникативными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действиями</w:t>
      </w:r>
    </w:p>
    <w:p w:rsidR="00D32D1B" w:rsidRDefault="00A5759D">
      <w:pPr>
        <w:pStyle w:val="a3"/>
        <w:spacing w:before="71" w:line="254" w:lineRule="auto"/>
        <w:ind w:left="343" w:firstLine="0"/>
      </w:pPr>
      <w:r>
        <w:rPr>
          <w:color w:val="231F20"/>
          <w:w w:val="115"/>
        </w:rPr>
        <w:t>Обучающиеся должны овладеть следующими действиями: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понимать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искусство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качестве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особого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языка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общения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—</w:t>
      </w:r>
    </w:p>
    <w:p w:rsidR="00D32D1B" w:rsidRDefault="00A5759D">
      <w:pPr>
        <w:pStyle w:val="a3"/>
        <w:spacing w:line="254" w:lineRule="auto"/>
        <w:ind w:firstLine="0"/>
      </w:pPr>
      <w:r>
        <w:rPr>
          <w:color w:val="231F20"/>
          <w:w w:val="115"/>
        </w:rPr>
        <w:t>межличностного (автор — зритель), между поколениями, между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народами;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вести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диалог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участвовать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дискуссии,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проявляя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уважительное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отношение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оппонентам,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сопоставлять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свои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суждения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 суждениями участников общения, выявляя и корректно отстаивая свои позиции в оценке и понимании обсуждаемого явления;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находить общее решение и разрешать конфликты на основе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общих позиций и учёта интересов в процессе совместной художественной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деятельности;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демонстрировать и объяснять результаты своего творческого,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художественного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исследовательского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опыта;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анализировать произведения детского художественного творчества с позиций их содержания и в соответствии с учебной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задачей,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поставленной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учителем;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20"/>
        </w:rPr>
        <w:t>признавать своё и чужое право на ошибку, развивать свои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способности сопереживать, понимать намерения и переживания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свои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других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людей;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взаимодействовать,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сотрудничать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процессе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коллективной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работы,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принимать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цель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совместной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деятельности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строить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действия по её достижению, договариваться, выполнять поручения, подчиняться, ответственно относиться к своей задаче 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достижению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общего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результата.</w:t>
      </w:r>
    </w:p>
    <w:p w:rsidR="00D32D1B" w:rsidRDefault="00A5759D">
      <w:pPr>
        <w:pStyle w:val="2"/>
        <w:numPr>
          <w:ilvl w:val="0"/>
          <w:numId w:val="2"/>
        </w:numPr>
        <w:tabs>
          <w:tab w:val="left" w:pos="400"/>
        </w:tabs>
        <w:spacing w:before="142"/>
        <w:ind w:left="399" w:hanging="283"/>
      </w:pPr>
      <w:r>
        <w:rPr>
          <w:color w:val="231F20"/>
          <w:w w:val="95"/>
        </w:rPr>
        <w:lastRenderedPageBreak/>
        <w:t>Овладение</w:t>
      </w:r>
      <w:r>
        <w:rPr>
          <w:color w:val="231F20"/>
          <w:spacing w:val="34"/>
          <w:w w:val="95"/>
        </w:rPr>
        <w:t xml:space="preserve"> </w:t>
      </w:r>
      <w:r>
        <w:rPr>
          <w:color w:val="231F20"/>
          <w:w w:val="95"/>
        </w:rPr>
        <w:t>универсальными</w:t>
      </w:r>
      <w:r>
        <w:rPr>
          <w:color w:val="231F20"/>
          <w:spacing w:val="35"/>
          <w:w w:val="95"/>
        </w:rPr>
        <w:t xml:space="preserve"> </w:t>
      </w:r>
      <w:r>
        <w:rPr>
          <w:color w:val="231F20"/>
          <w:w w:val="95"/>
        </w:rPr>
        <w:t>регулятивными</w:t>
      </w:r>
      <w:r>
        <w:rPr>
          <w:color w:val="231F20"/>
          <w:spacing w:val="35"/>
          <w:w w:val="95"/>
        </w:rPr>
        <w:t xml:space="preserve"> </w:t>
      </w:r>
      <w:r>
        <w:rPr>
          <w:color w:val="231F20"/>
          <w:w w:val="95"/>
        </w:rPr>
        <w:t>действиями</w:t>
      </w:r>
    </w:p>
    <w:p w:rsidR="00D32D1B" w:rsidRDefault="00A5759D" w:rsidP="00A71689">
      <w:pPr>
        <w:pStyle w:val="a3"/>
        <w:spacing w:before="72" w:line="254" w:lineRule="auto"/>
        <w:ind w:left="343" w:right="115" w:firstLine="0"/>
      </w:pPr>
      <w:r>
        <w:rPr>
          <w:color w:val="231F20"/>
          <w:w w:val="115"/>
        </w:rPr>
        <w:t>Обучающиеся должны овладеть следующими действиями: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внимательно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относиться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выполнять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учебные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задачи,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поставленные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учителем;</w:t>
      </w:r>
    </w:p>
    <w:p w:rsidR="00D32D1B" w:rsidRDefault="00A5759D">
      <w:pPr>
        <w:pStyle w:val="a3"/>
        <w:spacing w:before="13" w:line="254" w:lineRule="auto"/>
      </w:pPr>
      <w:r>
        <w:rPr>
          <w:color w:val="231F20"/>
          <w:w w:val="115"/>
        </w:rPr>
        <w:t>соблюдать последовательность учебных действий при выполнении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задания;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уметь организовывать своё рабочее место для практической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работы, сохраняя порядок в окружающем пространстве и бережно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относясь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используемым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материалам;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20"/>
        </w:rPr>
        <w:t>соотносить свои действия с планируемыми результатами,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spacing w:val="-1"/>
          <w:w w:val="120"/>
        </w:rPr>
        <w:t xml:space="preserve">осуществлять </w:t>
      </w:r>
      <w:r>
        <w:rPr>
          <w:color w:val="231F20"/>
          <w:w w:val="120"/>
        </w:rPr>
        <w:t>контроль своей деятельности в процессе достижения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результата.</w:t>
      </w:r>
    </w:p>
    <w:p w:rsidR="00D32D1B" w:rsidRDefault="00D32D1B">
      <w:pPr>
        <w:rPr>
          <w:rFonts w:ascii="Trebuchet MS" w:hAnsi="Trebuchet MS"/>
          <w:sz w:val="18"/>
        </w:rPr>
      </w:pPr>
    </w:p>
    <w:p w:rsidR="00D32D1B" w:rsidRDefault="00A5759D">
      <w:pPr>
        <w:pStyle w:val="2"/>
        <w:spacing w:before="67"/>
        <w:ind w:left="118"/>
        <w:rPr>
          <w:rFonts w:ascii="Trebuchet MS" w:hAnsi="Trebuchet MS"/>
        </w:rPr>
      </w:pPr>
      <w:r>
        <w:rPr>
          <w:rFonts w:ascii="Trebuchet MS" w:hAnsi="Trebuchet MS"/>
          <w:color w:val="231F20"/>
          <w:w w:val="90"/>
        </w:rPr>
        <w:t>ПРЕДМЕТНЫЕ</w:t>
      </w:r>
      <w:r>
        <w:rPr>
          <w:rFonts w:ascii="Trebuchet MS" w:hAnsi="Trebuchet MS"/>
          <w:color w:val="231F20"/>
          <w:spacing w:val="21"/>
          <w:w w:val="90"/>
        </w:rPr>
        <w:t xml:space="preserve"> </w:t>
      </w:r>
      <w:r>
        <w:rPr>
          <w:rFonts w:ascii="Trebuchet MS" w:hAnsi="Trebuchet MS"/>
          <w:color w:val="231F20"/>
          <w:w w:val="90"/>
        </w:rPr>
        <w:t>РЕЗУЛЬТАТЫ</w:t>
      </w:r>
    </w:p>
    <w:p w:rsidR="00D32D1B" w:rsidRDefault="00A5759D">
      <w:pPr>
        <w:pStyle w:val="a3"/>
        <w:spacing w:before="70" w:line="256" w:lineRule="auto"/>
      </w:pPr>
      <w:r>
        <w:rPr>
          <w:color w:val="231F20"/>
          <w:w w:val="115"/>
        </w:rPr>
        <w:t>Предметные результаты сформулированы по годам обучения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основе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модульного</w:t>
      </w:r>
      <w:r>
        <w:rPr>
          <w:color w:val="231F20"/>
          <w:spacing w:val="40"/>
          <w:w w:val="115"/>
        </w:rPr>
        <w:t xml:space="preserve"> </w:t>
      </w:r>
      <w:r>
        <w:rPr>
          <w:color w:val="231F20"/>
          <w:w w:val="115"/>
        </w:rPr>
        <w:t>построения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содержания</w:t>
      </w:r>
      <w:r>
        <w:rPr>
          <w:color w:val="231F20"/>
          <w:spacing w:val="40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соответствии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 Приложением № 8 к Федеральному государственному образовательному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стандарту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начального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общего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образования,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утверждённому приказом Министерства просвещения Российской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Федерации.</w:t>
      </w:r>
    </w:p>
    <w:p w:rsidR="00D32D1B" w:rsidRDefault="00A5759D">
      <w:pPr>
        <w:pStyle w:val="2"/>
        <w:spacing w:before="154"/>
        <w:ind w:left="118"/>
        <w:rPr>
          <w:rFonts w:ascii="Trebuchet MS" w:hAnsi="Trebuchet MS"/>
        </w:rPr>
      </w:pPr>
      <w:bookmarkStart w:id="4" w:name="_TOC_250004"/>
      <w:r>
        <w:rPr>
          <w:rFonts w:ascii="Trebuchet MS" w:hAnsi="Trebuchet MS"/>
          <w:color w:val="231F20"/>
          <w:w w:val="95"/>
        </w:rPr>
        <w:t>1</w:t>
      </w:r>
      <w:r>
        <w:rPr>
          <w:rFonts w:ascii="Trebuchet MS" w:hAnsi="Trebuchet MS"/>
          <w:color w:val="231F20"/>
          <w:spacing w:val="-6"/>
          <w:w w:val="95"/>
        </w:rPr>
        <w:t xml:space="preserve"> </w:t>
      </w:r>
      <w:bookmarkEnd w:id="4"/>
      <w:r>
        <w:rPr>
          <w:rFonts w:ascii="Trebuchet MS" w:hAnsi="Trebuchet MS"/>
          <w:color w:val="231F20"/>
          <w:w w:val="95"/>
        </w:rPr>
        <w:t>КЛАСС</w:t>
      </w:r>
    </w:p>
    <w:p w:rsidR="00D32D1B" w:rsidRDefault="00A5759D">
      <w:pPr>
        <w:spacing w:before="96"/>
        <w:ind w:left="117"/>
        <w:rPr>
          <w:rFonts w:ascii="Tahoma" w:hAnsi="Tahoma"/>
        </w:rPr>
      </w:pPr>
      <w:r>
        <w:rPr>
          <w:rFonts w:ascii="Tahoma" w:hAnsi="Tahoma"/>
          <w:color w:val="231F20"/>
          <w:spacing w:val="-1"/>
        </w:rPr>
        <w:t>Модуль</w:t>
      </w:r>
      <w:r>
        <w:rPr>
          <w:rFonts w:ascii="Tahoma" w:hAnsi="Tahoma"/>
          <w:color w:val="231F20"/>
          <w:spacing w:val="-16"/>
        </w:rPr>
        <w:t xml:space="preserve"> </w:t>
      </w:r>
      <w:r>
        <w:rPr>
          <w:rFonts w:ascii="Tahoma" w:hAnsi="Tahoma"/>
          <w:color w:val="231F20"/>
          <w:spacing w:val="-1"/>
        </w:rPr>
        <w:t>«Графика»</w:t>
      </w:r>
    </w:p>
    <w:p w:rsidR="00D32D1B" w:rsidRDefault="00A5759D">
      <w:pPr>
        <w:pStyle w:val="a3"/>
        <w:spacing w:before="72" w:line="256" w:lineRule="auto"/>
      </w:pPr>
      <w:r>
        <w:rPr>
          <w:color w:val="231F20"/>
          <w:w w:val="115"/>
        </w:rPr>
        <w:t>Осваивать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навыки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применения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свойств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простых  графических материалов в самостоятельной творческой работе в условиях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урока.</w:t>
      </w:r>
    </w:p>
    <w:p w:rsidR="00D32D1B" w:rsidRDefault="00A5759D">
      <w:pPr>
        <w:pStyle w:val="a3"/>
        <w:spacing w:line="256" w:lineRule="auto"/>
      </w:pPr>
      <w:r>
        <w:rPr>
          <w:color w:val="231F20"/>
          <w:w w:val="115"/>
        </w:rPr>
        <w:t>Приобретать первичный опыт в создании графического рисунка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основе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знакомства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средствами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изобразительного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языка.</w:t>
      </w:r>
    </w:p>
    <w:p w:rsidR="00D32D1B" w:rsidRDefault="00A5759D">
      <w:pPr>
        <w:pStyle w:val="a3"/>
        <w:spacing w:line="256" w:lineRule="auto"/>
        <w:ind w:left="116"/>
      </w:pPr>
      <w:r>
        <w:rPr>
          <w:color w:val="231F20"/>
          <w:w w:val="115"/>
        </w:rPr>
        <w:t>Приобретать опыт аналитического наблюдения формы пред-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мета, опыт обобщения и геометризации наблюдаемой формы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как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основы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обучения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рисунку.</w:t>
      </w:r>
    </w:p>
    <w:p w:rsidR="00D32D1B" w:rsidRDefault="00A5759D">
      <w:pPr>
        <w:pStyle w:val="a3"/>
        <w:spacing w:line="256" w:lineRule="auto"/>
        <w:ind w:left="116"/>
      </w:pPr>
      <w:r>
        <w:rPr>
          <w:color w:val="231F20"/>
          <w:w w:val="115"/>
        </w:rPr>
        <w:t>Приобретать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опыт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создания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рисунка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простого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(плоского)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предмета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натуры.</w:t>
      </w:r>
    </w:p>
    <w:p w:rsidR="00D32D1B" w:rsidRDefault="00A5759D">
      <w:pPr>
        <w:pStyle w:val="a3"/>
        <w:spacing w:line="256" w:lineRule="auto"/>
        <w:ind w:left="116"/>
      </w:pPr>
      <w:r>
        <w:rPr>
          <w:color w:val="231F20"/>
          <w:spacing w:val="-1"/>
          <w:w w:val="120"/>
        </w:rPr>
        <w:t>Учиться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spacing w:val="-1"/>
          <w:w w:val="120"/>
        </w:rPr>
        <w:t>анализировать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соотношения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пропорций,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визуально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сравнивать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пространственные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величины.</w:t>
      </w:r>
    </w:p>
    <w:p w:rsidR="00D32D1B" w:rsidRDefault="00A5759D">
      <w:pPr>
        <w:pStyle w:val="a3"/>
        <w:spacing w:line="256" w:lineRule="auto"/>
        <w:ind w:left="116"/>
      </w:pPr>
      <w:r>
        <w:rPr>
          <w:color w:val="231F20"/>
          <w:w w:val="120"/>
        </w:rPr>
        <w:t>Приобретать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первичные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знания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навыки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композиционного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расположения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изображения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листе.</w:t>
      </w:r>
    </w:p>
    <w:p w:rsidR="00D32D1B" w:rsidRDefault="00A5759D">
      <w:pPr>
        <w:pStyle w:val="a3"/>
        <w:spacing w:line="256" w:lineRule="auto"/>
        <w:ind w:left="116"/>
      </w:pPr>
      <w:r>
        <w:rPr>
          <w:color w:val="231F20"/>
          <w:w w:val="120"/>
        </w:rPr>
        <w:t>Уметь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выбирать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вертикальный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горизонтальный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формат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листа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выполнения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соответствующих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задач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рисунка.</w:t>
      </w:r>
    </w:p>
    <w:p w:rsidR="00D32D1B" w:rsidRDefault="00A5759D">
      <w:pPr>
        <w:pStyle w:val="a3"/>
        <w:spacing w:line="256" w:lineRule="auto"/>
        <w:ind w:left="116" w:right="111"/>
      </w:pPr>
      <w:r>
        <w:rPr>
          <w:color w:val="231F20"/>
          <w:w w:val="115"/>
        </w:rPr>
        <w:lastRenderedPageBreak/>
        <w:t>Воспринимать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учебную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задачу,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поставленную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учителем,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решать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её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своей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практической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художественной  деятельности.</w:t>
      </w:r>
    </w:p>
    <w:p w:rsidR="00D32D1B" w:rsidRDefault="00A5759D">
      <w:pPr>
        <w:pStyle w:val="a3"/>
        <w:spacing w:line="256" w:lineRule="auto"/>
        <w:ind w:left="116"/>
      </w:pPr>
      <w:r>
        <w:rPr>
          <w:color w:val="231F20"/>
          <w:w w:val="115"/>
        </w:rPr>
        <w:t>Уметь обсуждать результаты своей практической работы 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работы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товарищей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позиций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соответствия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поставленной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учебной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задаче,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позиций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выраженного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рисунке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содержания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 графических средств его выражения (в рамках программного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материала).</w:t>
      </w:r>
    </w:p>
    <w:p w:rsidR="00D32D1B" w:rsidRDefault="00A5759D">
      <w:pPr>
        <w:pStyle w:val="2"/>
        <w:spacing w:before="120"/>
      </w:pPr>
      <w:r>
        <w:rPr>
          <w:color w:val="231F20"/>
          <w:spacing w:val="-1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«Живопись»</w:t>
      </w:r>
    </w:p>
    <w:p w:rsidR="00D32D1B" w:rsidRDefault="00A5759D">
      <w:pPr>
        <w:pStyle w:val="a3"/>
        <w:spacing w:before="73" w:line="256" w:lineRule="auto"/>
      </w:pPr>
      <w:r>
        <w:rPr>
          <w:color w:val="231F20"/>
          <w:w w:val="120"/>
        </w:rPr>
        <w:t>Осваивать навыки работы красками «гуашь» в условиях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урока.</w:t>
      </w:r>
    </w:p>
    <w:p w:rsidR="00D32D1B" w:rsidRDefault="00A5759D">
      <w:pPr>
        <w:pStyle w:val="a3"/>
        <w:spacing w:line="256" w:lineRule="auto"/>
      </w:pPr>
      <w:r>
        <w:rPr>
          <w:color w:val="231F20"/>
          <w:w w:val="120"/>
        </w:rPr>
        <w:t>Знать три основных цвета; обсуждать и называть ассоциативные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представления,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которые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рождает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каждый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цвет.</w:t>
      </w:r>
    </w:p>
    <w:p w:rsidR="00D32D1B" w:rsidRDefault="00A5759D">
      <w:pPr>
        <w:pStyle w:val="a3"/>
        <w:spacing w:before="70" w:line="259" w:lineRule="auto"/>
        <w:ind w:right="111"/>
      </w:pPr>
      <w:r>
        <w:rPr>
          <w:color w:val="231F20"/>
          <w:w w:val="115"/>
        </w:rPr>
        <w:t>Осознавать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эмоциональное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звучание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цвета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уметь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формулировать своё мнение с опорой на опыт жизненных ассоциаций.</w:t>
      </w:r>
    </w:p>
    <w:p w:rsidR="00D32D1B" w:rsidRDefault="00A5759D">
      <w:pPr>
        <w:pStyle w:val="a3"/>
        <w:spacing w:before="3" w:line="259" w:lineRule="auto"/>
      </w:pPr>
      <w:r>
        <w:rPr>
          <w:color w:val="231F20"/>
          <w:w w:val="120"/>
        </w:rPr>
        <w:t>Приобретать опыт экспериментирования, исследования результатов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смешения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красок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получения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нового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цвета.</w:t>
      </w:r>
    </w:p>
    <w:p w:rsidR="00D32D1B" w:rsidRDefault="00A5759D">
      <w:pPr>
        <w:pStyle w:val="a3"/>
        <w:spacing w:before="2" w:line="259" w:lineRule="auto"/>
      </w:pPr>
      <w:r>
        <w:rPr>
          <w:color w:val="231F20"/>
          <w:w w:val="115"/>
        </w:rPr>
        <w:t>Вести творческую работу на заданную тему с опорой на зрительные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впечатления,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организованные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педагогом.</w:t>
      </w:r>
    </w:p>
    <w:p w:rsidR="00D32D1B" w:rsidRDefault="00A5759D">
      <w:pPr>
        <w:pStyle w:val="2"/>
        <w:spacing w:before="149"/>
      </w:pPr>
      <w:r>
        <w:rPr>
          <w:color w:val="231F20"/>
          <w:w w:val="95"/>
        </w:rPr>
        <w:t>Модуль</w:t>
      </w:r>
      <w:r>
        <w:rPr>
          <w:color w:val="231F20"/>
          <w:spacing w:val="35"/>
          <w:w w:val="95"/>
        </w:rPr>
        <w:t xml:space="preserve"> </w:t>
      </w:r>
      <w:r>
        <w:rPr>
          <w:color w:val="231F20"/>
          <w:w w:val="95"/>
        </w:rPr>
        <w:t>«Скульптура»</w:t>
      </w:r>
    </w:p>
    <w:p w:rsidR="00D32D1B" w:rsidRDefault="00A5759D">
      <w:pPr>
        <w:pStyle w:val="a3"/>
        <w:spacing w:before="77" w:line="259" w:lineRule="auto"/>
      </w:pPr>
      <w:r>
        <w:rPr>
          <w:color w:val="231F20"/>
          <w:w w:val="120"/>
        </w:rPr>
        <w:t>Приобретать опыт аналитического наблюдения, поиска вы</w:t>
      </w:r>
      <w:r>
        <w:rPr>
          <w:color w:val="231F20"/>
          <w:w w:val="115"/>
        </w:rPr>
        <w:t>разительных образных объёмных форм в природе (облака, кам</w:t>
      </w:r>
      <w:r>
        <w:rPr>
          <w:color w:val="231F20"/>
          <w:w w:val="120"/>
        </w:rPr>
        <w:t>ни,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коряги,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формы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плодов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др.).</w:t>
      </w:r>
    </w:p>
    <w:p w:rsidR="00D32D1B" w:rsidRDefault="00A5759D">
      <w:pPr>
        <w:pStyle w:val="a3"/>
        <w:spacing w:before="3" w:line="259" w:lineRule="auto"/>
        <w:ind w:right="115"/>
      </w:pPr>
      <w:r>
        <w:rPr>
          <w:color w:val="231F20"/>
          <w:w w:val="120"/>
        </w:rPr>
        <w:t>Осваивать первичные приёмы лепки из пластилина, приобретать представления о целостной форме в объёмном изображении.</w:t>
      </w:r>
    </w:p>
    <w:p w:rsidR="00D32D1B" w:rsidRDefault="00A5759D">
      <w:pPr>
        <w:pStyle w:val="a3"/>
        <w:spacing w:before="3" w:line="259" w:lineRule="auto"/>
      </w:pPr>
      <w:r>
        <w:rPr>
          <w:color w:val="231F20"/>
          <w:w w:val="115"/>
        </w:rPr>
        <w:t>Овладевать первичными навыками бумагопластики — созда</w:t>
      </w:r>
      <w:r>
        <w:rPr>
          <w:color w:val="231F20"/>
          <w:w w:val="120"/>
        </w:rPr>
        <w:t>ния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объёмных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форм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из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бумаги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путём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её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складывания,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надрезания,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закручивания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др.</w:t>
      </w:r>
    </w:p>
    <w:p w:rsidR="00D32D1B" w:rsidRDefault="00A5759D">
      <w:pPr>
        <w:pStyle w:val="2"/>
        <w:spacing w:before="150"/>
      </w:pPr>
      <w:r>
        <w:rPr>
          <w:color w:val="231F20"/>
          <w:w w:val="95"/>
        </w:rPr>
        <w:t>Модуль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«Декоративно-прикладное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искусство»</w:t>
      </w:r>
    </w:p>
    <w:p w:rsidR="00D32D1B" w:rsidRDefault="00A5759D">
      <w:pPr>
        <w:pStyle w:val="a3"/>
        <w:spacing w:before="77" w:line="259" w:lineRule="auto"/>
      </w:pPr>
      <w:r>
        <w:rPr>
          <w:color w:val="231F20"/>
          <w:w w:val="115"/>
        </w:rPr>
        <w:t>Уметь рассматривать и эстетически характеризовать различные примеры узоров в природе (в условиях урока на основе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фотографий); приводить примеры, сопоставлять и искать ассоциации с орнаментами в произведениях декоративно-прикладного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искусства.</w:t>
      </w:r>
    </w:p>
    <w:p w:rsidR="00D32D1B" w:rsidRDefault="00A5759D">
      <w:pPr>
        <w:pStyle w:val="a3"/>
        <w:spacing w:before="5" w:line="259" w:lineRule="auto"/>
      </w:pPr>
      <w:r>
        <w:rPr>
          <w:color w:val="231F20"/>
          <w:w w:val="120"/>
        </w:rPr>
        <w:t>Различать виды орнаментов по изобразительным мотивам: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растительные,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геометрические,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анималистические.</w:t>
      </w:r>
    </w:p>
    <w:p w:rsidR="00D32D1B" w:rsidRDefault="00A5759D">
      <w:pPr>
        <w:pStyle w:val="a3"/>
        <w:spacing w:before="2" w:line="259" w:lineRule="auto"/>
        <w:ind w:right="116"/>
      </w:pPr>
      <w:r>
        <w:rPr>
          <w:color w:val="231F20"/>
          <w:w w:val="115"/>
        </w:rPr>
        <w:lastRenderedPageBreak/>
        <w:t>Учиться использовать правила симметрии в своей художественной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деятельности.</w:t>
      </w:r>
    </w:p>
    <w:p w:rsidR="00D32D1B" w:rsidRDefault="00A5759D">
      <w:pPr>
        <w:pStyle w:val="a3"/>
        <w:spacing w:before="3" w:line="259" w:lineRule="auto"/>
        <w:ind w:right="112"/>
      </w:pPr>
      <w:r>
        <w:rPr>
          <w:color w:val="231F20"/>
          <w:w w:val="120"/>
        </w:rPr>
        <w:t>Приобретать опыт создания орнаментальной декоративной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композиции (стилизованной: декоративный цветок или птица).</w:t>
      </w:r>
    </w:p>
    <w:p w:rsidR="00D32D1B" w:rsidRDefault="00A5759D">
      <w:pPr>
        <w:pStyle w:val="a3"/>
        <w:spacing w:before="3" w:line="259" w:lineRule="auto"/>
      </w:pPr>
      <w:r>
        <w:rPr>
          <w:color w:val="231F20"/>
          <w:w w:val="115"/>
        </w:rPr>
        <w:t>Приобретать знания о значении и назначении украшений 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жизни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людей.</w:t>
      </w:r>
    </w:p>
    <w:p w:rsidR="00D32D1B" w:rsidRDefault="00A5759D">
      <w:pPr>
        <w:pStyle w:val="a3"/>
        <w:spacing w:before="2" w:line="259" w:lineRule="auto"/>
      </w:pPr>
      <w:r>
        <w:rPr>
          <w:color w:val="231F20"/>
          <w:w w:val="115"/>
        </w:rPr>
        <w:t>Приобретать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представления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глиняных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игрушках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отечественных народных художественных промыслов (дымковская,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каргопольская игрушки или по выбору учителя с учётом местных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промыслов)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опыт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практической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художественной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деятельности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мотивам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игрушки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выбранного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промысла.</w:t>
      </w:r>
    </w:p>
    <w:p w:rsidR="00D32D1B" w:rsidRDefault="00A5759D">
      <w:pPr>
        <w:pStyle w:val="a3"/>
        <w:spacing w:before="5" w:line="259" w:lineRule="auto"/>
        <w:ind w:right="116"/>
      </w:pPr>
      <w:r>
        <w:rPr>
          <w:color w:val="231F20"/>
          <w:w w:val="115"/>
        </w:rPr>
        <w:t>Иметь опыт и соответствующие возрасту навыки подготовки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оформления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общего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праздника.</w:t>
      </w:r>
    </w:p>
    <w:p w:rsidR="00D32D1B" w:rsidRDefault="00A5759D">
      <w:pPr>
        <w:pStyle w:val="2"/>
        <w:spacing w:before="74"/>
      </w:pPr>
      <w:r>
        <w:rPr>
          <w:color w:val="231F20"/>
          <w:spacing w:val="-1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«Архитектура»</w:t>
      </w:r>
    </w:p>
    <w:p w:rsidR="00D32D1B" w:rsidRDefault="00A5759D">
      <w:pPr>
        <w:pStyle w:val="a3"/>
        <w:spacing w:before="70" w:line="252" w:lineRule="auto"/>
      </w:pPr>
      <w:r>
        <w:rPr>
          <w:color w:val="231F20"/>
          <w:w w:val="115"/>
        </w:rPr>
        <w:t>Рассматривать различные произведения архитектуры в окру</w:t>
      </w:r>
      <w:r>
        <w:rPr>
          <w:color w:val="231F20"/>
          <w:w w:val="120"/>
        </w:rPr>
        <w:t>жающем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мире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(по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фотографиям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условиях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урока);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анализиро</w:t>
      </w:r>
      <w:r>
        <w:rPr>
          <w:color w:val="231F20"/>
          <w:w w:val="115"/>
        </w:rPr>
        <w:t>вать и характеризовать особенности и составные части рассма</w:t>
      </w:r>
      <w:r>
        <w:rPr>
          <w:color w:val="231F20"/>
          <w:w w:val="120"/>
        </w:rPr>
        <w:t>триваемых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зданий.</w:t>
      </w:r>
    </w:p>
    <w:p w:rsidR="00D32D1B" w:rsidRDefault="00A5759D">
      <w:pPr>
        <w:pStyle w:val="a3"/>
        <w:spacing w:before="2" w:line="252" w:lineRule="auto"/>
      </w:pPr>
      <w:r>
        <w:rPr>
          <w:color w:val="231F20"/>
          <w:w w:val="115"/>
        </w:rPr>
        <w:t>Осваивать приёмы конструирования из бумаги, складывания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объёмных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простых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геометрических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тел.</w:t>
      </w:r>
    </w:p>
    <w:p w:rsidR="00D32D1B" w:rsidRDefault="00A5759D">
      <w:pPr>
        <w:pStyle w:val="a3"/>
        <w:spacing w:before="1" w:line="252" w:lineRule="auto"/>
      </w:pPr>
      <w:r>
        <w:rPr>
          <w:color w:val="231F20"/>
          <w:w w:val="115"/>
        </w:rPr>
        <w:t>Приобретать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опыт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пространственного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макетирования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(сказочный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город)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форме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коллективной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игровой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деятельности.</w:t>
      </w:r>
    </w:p>
    <w:p w:rsidR="00D32D1B" w:rsidRDefault="00A5759D">
      <w:pPr>
        <w:pStyle w:val="a3"/>
        <w:spacing w:before="1" w:line="252" w:lineRule="auto"/>
      </w:pPr>
      <w:r>
        <w:rPr>
          <w:color w:val="231F20"/>
          <w:w w:val="115"/>
        </w:rPr>
        <w:t>Приобретать представления о конструктивной основе любого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предмета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первичные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навыки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анализа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его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строения.</w:t>
      </w:r>
    </w:p>
    <w:p w:rsidR="00D32D1B" w:rsidRDefault="00A5759D">
      <w:pPr>
        <w:pStyle w:val="2"/>
      </w:pPr>
      <w:r>
        <w:rPr>
          <w:color w:val="231F20"/>
          <w:w w:val="95"/>
        </w:rPr>
        <w:t>Модуль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«Восприятие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произведений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искусства»</w:t>
      </w:r>
    </w:p>
    <w:p w:rsidR="00D32D1B" w:rsidRDefault="00A5759D">
      <w:pPr>
        <w:pStyle w:val="a3"/>
        <w:spacing w:before="70" w:line="252" w:lineRule="auto"/>
      </w:pPr>
      <w:r>
        <w:rPr>
          <w:color w:val="231F20"/>
          <w:w w:val="120"/>
        </w:rPr>
        <w:t>Приобретать умения рассматривать, анализировать детские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рисунки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позиций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содержания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сюжета,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настроения,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композиции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(расположения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листе),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цвета,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а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также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соответствия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учебной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задаче,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поставленной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учителем.</w:t>
      </w:r>
    </w:p>
    <w:p w:rsidR="00D32D1B" w:rsidRDefault="00A5759D">
      <w:pPr>
        <w:pStyle w:val="a3"/>
        <w:spacing w:before="2" w:line="252" w:lineRule="auto"/>
      </w:pPr>
      <w:r>
        <w:rPr>
          <w:color w:val="231F20"/>
          <w:w w:val="115"/>
        </w:rPr>
        <w:t>Приобретать опыт эстетического наблюдения природы на основе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эмоциональных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впечатлений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учётом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учебных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задач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визуальной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установки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учителя.</w:t>
      </w:r>
    </w:p>
    <w:p w:rsidR="00D32D1B" w:rsidRDefault="00A5759D">
      <w:pPr>
        <w:pStyle w:val="a3"/>
        <w:spacing w:before="2" w:line="252" w:lineRule="auto"/>
      </w:pPr>
      <w:r>
        <w:rPr>
          <w:color w:val="231F20"/>
          <w:w w:val="115"/>
        </w:rPr>
        <w:t>Приобретать опыт художественного наблюдения предметной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среды жизни человека в зависимости от поставленной аналитической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эстетической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задачи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(установки).</w:t>
      </w:r>
    </w:p>
    <w:p w:rsidR="00D32D1B" w:rsidRDefault="00A5759D">
      <w:pPr>
        <w:pStyle w:val="a3"/>
        <w:spacing w:before="1" w:line="252" w:lineRule="auto"/>
      </w:pPr>
      <w:r>
        <w:rPr>
          <w:color w:val="231F20"/>
          <w:w w:val="115"/>
        </w:rPr>
        <w:t>Осваивать опыт эстетического восприятия и аналитического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lastRenderedPageBreak/>
        <w:t>наблюдения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архитектурных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построек.</w:t>
      </w:r>
    </w:p>
    <w:p w:rsidR="00D32D1B" w:rsidRDefault="00A5759D">
      <w:pPr>
        <w:pStyle w:val="a3"/>
        <w:spacing w:before="1" w:line="252" w:lineRule="auto"/>
      </w:pPr>
      <w:r>
        <w:rPr>
          <w:color w:val="231F20"/>
          <w:w w:val="115"/>
        </w:rPr>
        <w:t>Осваивать опыт эстетического, эмоционального общения со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станковой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картиной,  понимать  значение  зрительских  умений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51"/>
          <w:w w:val="115"/>
        </w:rPr>
        <w:t xml:space="preserve"> </w:t>
      </w:r>
      <w:r>
        <w:rPr>
          <w:color w:val="231F20"/>
          <w:w w:val="115"/>
        </w:rPr>
        <w:t>специальных</w:t>
      </w:r>
      <w:r>
        <w:rPr>
          <w:color w:val="231F20"/>
          <w:spacing w:val="52"/>
          <w:w w:val="115"/>
        </w:rPr>
        <w:t xml:space="preserve"> </w:t>
      </w:r>
      <w:r>
        <w:rPr>
          <w:color w:val="231F20"/>
          <w:w w:val="115"/>
        </w:rPr>
        <w:t>знаний;</w:t>
      </w:r>
      <w:r>
        <w:rPr>
          <w:color w:val="231F20"/>
          <w:spacing w:val="51"/>
          <w:w w:val="115"/>
        </w:rPr>
        <w:t xml:space="preserve"> </w:t>
      </w:r>
      <w:r>
        <w:rPr>
          <w:color w:val="231F20"/>
          <w:w w:val="115"/>
        </w:rPr>
        <w:t>приобретать</w:t>
      </w:r>
      <w:r>
        <w:rPr>
          <w:color w:val="231F20"/>
          <w:spacing w:val="52"/>
          <w:w w:val="115"/>
        </w:rPr>
        <w:t xml:space="preserve"> </w:t>
      </w:r>
      <w:r>
        <w:rPr>
          <w:color w:val="231F20"/>
          <w:w w:val="115"/>
        </w:rPr>
        <w:t>опыт</w:t>
      </w:r>
      <w:r>
        <w:rPr>
          <w:color w:val="231F20"/>
          <w:spacing w:val="52"/>
          <w:w w:val="115"/>
        </w:rPr>
        <w:t xml:space="preserve"> </w:t>
      </w:r>
      <w:r>
        <w:rPr>
          <w:color w:val="231F20"/>
          <w:w w:val="115"/>
        </w:rPr>
        <w:t>восприятия</w:t>
      </w:r>
      <w:r>
        <w:rPr>
          <w:color w:val="231F20"/>
          <w:spacing w:val="51"/>
          <w:w w:val="115"/>
        </w:rPr>
        <w:t xml:space="preserve"> </w:t>
      </w:r>
      <w:r>
        <w:rPr>
          <w:color w:val="231F20"/>
          <w:w w:val="115"/>
        </w:rPr>
        <w:t>картин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со сказочным сюжетом (В. М. Васнецова, М. А. Врубеля и других  художников  по  выбору  учителя),  а  также  произведений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ярко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выраженным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эмоциональным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настроением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(например,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натюрморты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В.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Ван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Гога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А.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Матисса).</w:t>
      </w:r>
    </w:p>
    <w:p w:rsidR="00D32D1B" w:rsidRDefault="00A5759D">
      <w:pPr>
        <w:pStyle w:val="a3"/>
        <w:spacing w:before="4" w:line="252" w:lineRule="auto"/>
      </w:pPr>
      <w:r>
        <w:rPr>
          <w:color w:val="231F20"/>
          <w:w w:val="115"/>
        </w:rPr>
        <w:t>Осваивать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новый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опыт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восприятия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художественных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иллюстраций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детских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книгах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отношения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ним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соответствии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учебной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установкой.</w:t>
      </w:r>
    </w:p>
    <w:p w:rsidR="00D32D1B" w:rsidRDefault="00A5759D">
      <w:pPr>
        <w:pStyle w:val="2"/>
        <w:spacing w:before="148"/>
      </w:pPr>
      <w:r>
        <w:rPr>
          <w:color w:val="231F20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«Азбука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цифровой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графики»</w:t>
      </w:r>
    </w:p>
    <w:p w:rsidR="00D32D1B" w:rsidRDefault="00A5759D">
      <w:pPr>
        <w:pStyle w:val="a3"/>
        <w:spacing w:before="70" w:line="252" w:lineRule="auto"/>
      </w:pPr>
      <w:r>
        <w:rPr>
          <w:color w:val="231F20"/>
          <w:w w:val="115"/>
        </w:rPr>
        <w:t>Приобретать опыт создания фотографий с целью эстетического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целенаправленного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наблюдения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природы.</w:t>
      </w:r>
    </w:p>
    <w:p w:rsidR="00D32D1B" w:rsidRDefault="00A5759D">
      <w:pPr>
        <w:pStyle w:val="a3"/>
        <w:spacing w:before="1" w:line="252" w:lineRule="auto"/>
      </w:pPr>
      <w:r>
        <w:rPr>
          <w:color w:val="231F20"/>
          <w:w w:val="115"/>
        </w:rPr>
        <w:t>Приобретать опыт обсуждения фотографий с точки зрения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того, с какой целью сделан снимок, насколько значимо его содержание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какова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композиция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кадре.</w:t>
      </w:r>
    </w:p>
    <w:p w:rsidR="00A71689" w:rsidRDefault="00A71689">
      <w:pPr>
        <w:pStyle w:val="2"/>
        <w:spacing w:before="67"/>
        <w:ind w:left="118"/>
        <w:rPr>
          <w:rFonts w:ascii="Trebuchet MS" w:hAnsi="Trebuchet MS"/>
          <w:color w:val="231F20"/>
          <w:w w:val="95"/>
        </w:rPr>
      </w:pPr>
      <w:bookmarkStart w:id="5" w:name="_TOC_250003"/>
    </w:p>
    <w:p w:rsidR="00D32D1B" w:rsidRDefault="00A5759D">
      <w:pPr>
        <w:pStyle w:val="2"/>
        <w:spacing w:before="67"/>
        <w:ind w:left="118"/>
        <w:rPr>
          <w:rFonts w:ascii="Trebuchet MS" w:hAnsi="Trebuchet MS"/>
        </w:rPr>
      </w:pPr>
      <w:r>
        <w:rPr>
          <w:rFonts w:ascii="Trebuchet MS" w:hAnsi="Trebuchet MS"/>
          <w:color w:val="231F20"/>
          <w:w w:val="95"/>
        </w:rPr>
        <w:t>2</w:t>
      </w:r>
      <w:r>
        <w:rPr>
          <w:rFonts w:ascii="Trebuchet MS" w:hAnsi="Trebuchet MS"/>
          <w:color w:val="231F20"/>
          <w:spacing w:val="-6"/>
          <w:w w:val="95"/>
        </w:rPr>
        <w:t xml:space="preserve"> </w:t>
      </w:r>
      <w:bookmarkEnd w:id="5"/>
      <w:r>
        <w:rPr>
          <w:rFonts w:ascii="Trebuchet MS" w:hAnsi="Trebuchet MS"/>
          <w:color w:val="231F20"/>
          <w:w w:val="95"/>
        </w:rPr>
        <w:t>КЛАСС</w:t>
      </w:r>
    </w:p>
    <w:p w:rsidR="00D32D1B" w:rsidRDefault="00A5759D">
      <w:pPr>
        <w:spacing w:before="96"/>
        <w:ind w:left="117"/>
        <w:rPr>
          <w:rFonts w:ascii="Tahoma" w:hAnsi="Tahoma"/>
        </w:rPr>
      </w:pPr>
      <w:r>
        <w:rPr>
          <w:rFonts w:ascii="Tahoma" w:hAnsi="Tahoma"/>
          <w:color w:val="231F20"/>
          <w:spacing w:val="-1"/>
        </w:rPr>
        <w:t>Модуль</w:t>
      </w:r>
      <w:r>
        <w:rPr>
          <w:rFonts w:ascii="Tahoma" w:hAnsi="Tahoma"/>
          <w:color w:val="231F20"/>
          <w:spacing w:val="-16"/>
        </w:rPr>
        <w:t xml:space="preserve"> </w:t>
      </w:r>
      <w:r>
        <w:rPr>
          <w:rFonts w:ascii="Tahoma" w:hAnsi="Tahoma"/>
          <w:color w:val="231F20"/>
          <w:spacing w:val="-1"/>
        </w:rPr>
        <w:t>«Графика»</w:t>
      </w:r>
    </w:p>
    <w:p w:rsidR="00D32D1B" w:rsidRDefault="00A5759D">
      <w:pPr>
        <w:pStyle w:val="a3"/>
        <w:spacing w:before="73" w:line="256" w:lineRule="auto"/>
      </w:pPr>
      <w:r>
        <w:rPr>
          <w:color w:val="231F20"/>
          <w:spacing w:val="-1"/>
          <w:w w:val="120"/>
        </w:rPr>
        <w:t xml:space="preserve">Осваивать </w:t>
      </w:r>
      <w:r>
        <w:rPr>
          <w:color w:val="231F20"/>
          <w:w w:val="120"/>
        </w:rPr>
        <w:t>особенности и приёмы работы новыми графиче</w:t>
      </w:r>
      <w:r>
        <w:rPr>
          <w:color w:val="231F20"/>
          <w:spacing w:val="-1"/>
          <w:w w:val="120"/>
        </w:rPr>
        <w:t>скими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spacing w:val="-1"/>
          <w:w w:val="120"/>
        </w:rPr>
        <w:t>художественными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материалами;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осваивать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выразительные свойства твёрдых, сухих, мягких и жидких графических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материалов.</w:t>
      </w:r>
    </w:p>
    <w:p w:rsidR="00D32D1B" w:rsidRDefault="00A5759D">
      <w:pPr>
        <w:pStyle w:val="a3"/>
        <w:spacing w:line="256" w:lineRule="auto"/>
      </w:pPr>
      <w:r>
        <w:rPr>
          <w:color w:val="231F20"/>
          <w:w w:val="120"/>
        </w:rPr>
        <w:t>Приобретать навыки изображения на основе разной по характеру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способу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наложения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линии.</w:t>
      </w:r>
    </w:p>
    <w:p w:rsidR="00D32D1B" w:rsidRDefault="00A5759D">
      <w:pPr>
        <w:pStyle w:val="a3"/>
        <w:spacing w:line="256" w:lineRule="auto"/>
      </w:pPr>
      <w:r>
        <w:rPr>
          <w:color w:val="231F20"/>
          <w:w w:val="115"/>
        </w:rPr>
        <w:t>Овладевать понятием «ритм» и навыками ритмической организации изображения как необходимой композиционной основы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выражения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содержания.</w:t>
      </w:r>
    </w:p>
    <w:p w:rsidR="00D32D1B" w:rsidRDefault="00A5759D">
      <w:pPr>
        <w:pStyle w:val="a3"/>
        <w:spacing w:line="256" w:lineRule="auto"/>
      </w:pPr>
      <w:r>
        <w:rPr>
          <w:color w:val="231F20"/>
          <w:w w:val="115"/>
        </w:rPr>
        <w:t>Осваивать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навык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визуального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сравнения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пространственных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величин, приобретать умения соотносить пропорции в рисунках птиц и животных (с опорой на зрительские впечатления 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анализ).</w:t>
      </w:r>
    </w:p>
    <w:p w:rsidR="00D32D1B" w:rsidRDefault="00A5759D">
      <w:pPr>
        <w:pStyle w:val="a3"/>
        <w:spacing w:line="256" w:lineRule="auto"/>
      </w:pPr>
      <w:r>
        <w:rPr>
          <w:color w:val="231F20"/>
          <w:w w:val="115"/>
        </w:rPr>
        <w:t>Приобретать умение вести рисунок с натуры, видеть пропорции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объекта,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расположение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пространстве;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располагать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изображение на листе, соблюдая этапы ведения рисунка, осваивая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навык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штриховки.</w:t>
      </w:r>
    </w:p>
    <w:p w:rsidR="00D32D1B" w:rsidRDefault="00A5759D">
      <w:pPr>
        <w:pStyle w:val="2"/>
        <w:spacing w:before="129"/>
      </w:pPr>
      <w:r>
        <w:rPr>
          <w:color w:val="231F20"/>
          <w:spacing w:val="-1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«Живопись»</w:t>
      </w:r>
    </w:p>
    <w:p w:rsidR="00D32D1B" w:rsidRDefault="00A5759D">
      <w:pPr>
        <w:pStyle w:val="a3"/>
        <w:spacing w:before="72" w:line="256" w:lineRule="auto"/>
      </w:pPr>
      <w:r>
        <w:rPr>
          <w:color w:val="231F20"/>
          <w:w w:val="115"/>
        </w:rPr>
        <w:lastRenderedPageBreak/>
        <w:t>Осваивать навыки работы цветом, навыки смешения красок,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пастозное плотное и прозрачное нанесение краски; осваивать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разный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характер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мазков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движений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кистью,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навыки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создания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выразительной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фактуры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кроющие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качества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гуаши.</w:t>
      </w:r>
    </w:p>
    <w:p w:rsidR="00D32D1B" w:rsidRDefault="00A5759D">
      <w:pPr>
        <w:pStyle w:val="a3"/>
        <w:spacing w:line="256" w:lineRule="auto"/>
      </w:pPr>
      <w:r>
        <w:rPr>
          <w:color w:val="231F20"/>
          <w:w w:val="115"/>
        </w:rPr>
        <w:t>Приобретать опыт работы акварельной краской и понимать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особенности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работы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прозрачной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краской.</w:t>
      </w:r>
    </w:p>
    <w:p w:rsidR="00D32D1B" w:rsidRDefault="00A5759D">
      <w:pPr>
        <w:pStyle w:val="a3"/>
        <w:spacing w:line="256" w:lineRule="auto"/>
        <w:ind w:right="116"/>
      </w:pPr>
      <w:r>
        <w:rPr>
          <w:color w:val="231F20"/>
          <w:w w:val="115"/>
        </w:rPr>
        <w:t>Знать названия основных и составных цветов и способы получения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разных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оттенков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составного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цвета.</w:t>
      </w:r>
    </w:p>
    <w:p w:rsidR="00D32D1B" w:rsidRDefault="00A5759D">
      <w:pPr>
        <w:pStyle w:val="a3"/>
        <w:spacing w:line="256" w:lineRule="auto"/>
      </w:pPr>
      <w:r>
        <w:rPr>
          <w:color w:val="231F20"/>
          <w:w w:val="120"/>
        </w:rPr>
        <w:t>Различать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сравнивать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тёмные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светлые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оттенки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цвета;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осваивать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смешение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цветных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красок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белой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чёрной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(для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изменения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тона).</w:t>
      </w:r>
    </w:p>
    <w:p w:rsidR="00D32D1B" w:rsidRDefault="00A5759D">
      <w:pPr>
        <w:pStyle w:val="a3"/>
        <w:spacing w:line="256" w:lineRule="auto"/>
      </w:pPr>
      <w:r>
        <w:rPr>
          <w:color w:val="231F20"/>
          <w:w w:val="120"/>
        </w:rPr>
        <w:t>Знать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о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делении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цветов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тёплые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холодные;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уметь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различать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сравнивать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тёплые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холодные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оттенки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цвета.</w:t>
      </w:r>
    </w:p>
    <w:p w:rsidR="00D32D1B" w:rsidRDefault="00A5759D">
      <w:pPr>
        <w:pStyle w:val="a3"/>
        <w:spacing w:line="256" w:lineRule="auto"/>
      </w:pPr>
      <w:r>
        <w:rPr>
          <w:color w:val="231F20"/>
          <w:w w:val="115"/>
        </w:rPr>
        <w:t>Осваивать эмоциональную выразительность цвета: цвет звон</w:t>
      </w:r>
      <w:r>
        <w:rPr>
          <w:color w:val="231F20"/>
          <w:w w:val="120"/>
        </w:rPr>
        <w:t>кий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яркий,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радостный;</w:t>
      </w:r>
      <w:r>
        <w:rPr>
          <w:color w:val="231F20"/>
          <w:spacing w:val="36"/>
          <w:w w:val="120"/>
        </w:rPr>
        <w:t xml:space="preserve"> </w:t>
      </w:r>
      <w:r>
        <w:rPr>
          <w:color w:val="231F20"/>
          <w:w w:val="120"/>
        </w:rPr>
        <w:t>цвет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мягкий,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«глухой»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36"/>
          <w:w w:val="120"/>
        </w:rPr>
        <w:t xml:space="preserve"> </w:t>
      </w:r>
      <w:r>
        <w:rPr>
          <w:color w:val="231F20"/>
          <w:w w:val="120"/>
        </w:rPr>
        <w:t>мрачный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др.</w:t>
      </w:r>
    </w:p>
    <w:p w:rsidR="00D32D1B" w:rsidRDefault="00A5759D">
      <w:pPr>
        <w:pStyle w:val="a3"/>
        <w:spacing w:line="256" w:lineRule="auto"/>
      </w:pPr>
      <w:r>
        <w:rPr>
          <w:color w:val="231F20"/>
          <w:w w:val="115"/>
        </w:rPr>
        <w:t>Приобретать опыт создания пейзажей, передающих разные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состояния погоды (туман, грозу и др.) на основе изменения тонального звучания цвета; приобретать опыт передачи разного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цветового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состояния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моря.</w:t>
      </w:r>
    </w:p>
    <w:p w:rsidR="00D32D1B" w:rsidRDefault="00A5759D">
      <w:pPr>
        <w:pStyle w:val="a3"/>
        <w:spacing w:before="70" w:line="254" w:lineRule="auto"/>
      </w:pPr>
      <w:r>
        <w:rPr>
          <w:color w:val="231F20"/>
          <w:w w:val="115"/>
        </w:rPr>
        <w:t>Уметь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изображении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сказочных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персонажей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выразить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характер (герои сказок добрые и злые, нежные и грозные); обсуждать,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объяснять,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какими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художественными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средствами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удалось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показать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характер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сказочных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персонажей.</w:t>
      </w:r>
    </w:p>
    <w:p w:rsidR="00D32D1B" w:rsidRDefault="00A5759D">
      <w:pPr>
        <w:pStyle w:val="2"/>
        <w:spacing w:before="146"/>
      </w:pPr>
      <w:r>
        <w:rPr>
          <w:color w:val="231F20"/>
          <w:w w:val="95"/>
        </w:rPr>
        <w:t>Модуль</w:t>
      </w:r>
      <w:r>
        <w:rPr>
          <w:color w:val="231F20"/>
          <w:spacing w:val="35"/>
          <w:w w:val="95"/>
        </w:rPr>
        <w:t xml:space="preserve"> </w:t>
      </w:r>
      <w:r>
        <w:rPr>
          <w:color w:val="231F20"/>
          <w:w w:val="95"/>
        </w:rPr>
        <w:t>«Скульптура»</w:t>
      </w:r>
    </w:p>
    <w:p w:rsidR="00D32D1B" w:rsidRDefault="00A5759D">
      <w:pPr>
        <w:pStyle w:val="a3"/>
        <w:spacing w:before="72" w:line="254" w:lineRule="auto"/>
      </w:pPr>
      <w:r>
        <w:rPr>
          <w:color w:val="231F20"/>
          <w:w w:val="115"/>
        </w:rPr>
        <w:t>Познакомиться с традиционными игрушками одного из народных художественных промыслов; освоить приёмы и последовательность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лепки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игрушки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традициях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выбранного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промысла;</w:t>
      </w:r>
      <w:r>
        <w:rPr>
          <w:color w:val="231F20"/>
          <w:spacing w:val="40"/>
          <w:w w:val="115"/>
        </w:rPr>
        <w:t xml:space="preserve"> </w:t>
      </w:r>
      <w:r>
        <w:rPr>
          <w:color w:val="231F20"/>
          <w:w w:val="115"/>
        </w:rPr>
        <w:t>выполнить</w:t>
      </w:r>
      <w:r>
        <w:rPr>
          <w:color w:val="231F20"/>
          <w:spacing w:val="40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40"/>
          <w:w w:val="115"/>
        </w:rPr>
        <w:t xml:space="preserve"> </w:t>
      </w:r>
      <w:r>
        <w:rPr>
          <w:color w:val="231F20"/>
          <w:w w:val="115"/>
        </w:rPr>
        <w:t>технике</w:t>
      </w:r>
      <w:r>
        <w:rPr>
          <w:color w:val="231F20"/>
          <w:spacing w:val="40"/>
          <w:w w:val="115"/>
        </w:rPr>
        <w:t xml:space="preserve"> </w:t>
      </w:r>
      <w:r>
        <w:rPr>
          <w:color w:val="231F20"/>
          <w:w w:val="115"/>
        </w:rPr>
        <w:t>лепки</w:t>
      </w:r>
      <w:r>
        <w:rPr>
          <w:color w:val="231F20"/>
          <w:spacing w:val="40"/>
          <w:w w:val="115"/>
        </w:rPr>
        <w:t xml:space="preserve"> </w:t>
      </w:r>
      <w:r>
        <w:rPr>
          <w:color w:val="231F20"/>
          <w:w w:val="115"/>
        </w:rPr>
        <w:t>фигурку</w:t>
      </w:r>
      <w:r>
        <w:rPr>
          <w:color w:val="231F20"/>
          <w:spacing w:val="40"/>
          <w:w w:val="115"/>
        </w:rPr>
        <w:t xml:space="preserve"> </w:t>
      </w:r>
      <w:r>
        <w:rPr>
          <w:color w:val="231F20"/>
          <w:w w:val="115"/>
        </w:rPr>
        <w:t>сказочного</w:t>
      </w:r>
      <w:r>
        <w:rPr>
          <w:color w:val="231F20"/>
          <w:spacing w:val="40"/>
          <w:w w:val="115"/>
        </w:rPr>
        <w:t xml:space="preserve"> </w:t>
      </w:r>
      <w:r>
        <w:rPr>
          <w:color w:val="231F20"/>
          <w:w w:val="115"/>
        </w:rPr>
        <w:t>зверя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по мотивам традиций выбранного промысла (по выбору: филимоновская,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абашевская,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каргопольская,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дымковская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игрушки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учётом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местных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промыслов).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Знать об изменениях скульптурного образа при осмотре произведения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разных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сторон.</w:t>
      </w:r>
    </w:p>
    <w:p w:rsidR="00D32D1B" w:rsidRDefault="00A5759D">
      <w:pPr>
        <w:pStyle w:val="a3"/>
        <w:spacing w:line="254" w:lineRule="auto"/>
      </w:pPr>
      <w:r>
        <w:rPr>
          <w:color w:val="231F20"/>
          <w:spacing w:val="-1"/>
          <w:w w:val="120"/>
        </w:rPr>
        <w:t>Приобретать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в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процессе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лепки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из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пластилина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опыт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передачи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движения цельной лепной формы и разного характера движения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этой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формы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(изображения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зверушки).</w:t>
      </w:r>
    </w:p>
    <w:p w:rsidR="00D32D1B" w:rsidRDefault="00A5759D">
      <w:pPr>
        <w:pStyle w:val="2"/>
        <w:spacing w:before="144"/>
      </w:pPr>
      <w:r>
        <w:rPr>
          <w:color w:val="231F20"/>
          <w:w w:val="95"/>
        </w:rPr>
        <w:t>Модуль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«Декоративно-прикладное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искусство»</w:t>
      </w:r>
    </w:p>
    <w:p w:rsidR="00D32D1B" w:rsidRDefault="00A5759D">
      <w:pPr>
        <w:pStyle w:val="a3"/>
        <w:spacing w:before="72" w:line="254" w:lineRule="auto"/>
      </w:pPr>
      <w:r>
        <w:rPr>
          <w:color w:val="231F20"/>
          <w:w w:val="115"/>
        </w:rPr>
        <w:t xml:space="preserve">Рассматривать, анализировать и эстетически оценивать </w:t>
      </w:r>
      <w:r>
        <w:rPr>
          <w:color w:val="231F20"/>
          <w:w w:val="115"/>
        </w:rPr>
        <w:lastRenderedPageBreak/>
        <w:t>разнообразие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форм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природе,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воспринимаемых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как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узоры.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Сравнивать, сопоставлять природные явления — узоры (кап</w:t>
      </w:r>
      <w:r>
        <w:rPr>
          <w:color w:val="231F20"/>
          <w:w w:val="120"/>
        </w:rPr>
        <w:t>ли, снежинки, паутинки, роса на листьях, серёжки во время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цветения деревьев и др.) — с рукотворными произведениями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декоративного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искусства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(кружево,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шитьё,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ювелирные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изделия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др.).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Приобретать опыт выполнения эскиза геометрического орнамента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кружева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вышивки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основе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природных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мотивов.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Осваивать приёмы орнаментального оформления сказочных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глиняных зверушек, созданных по мотивам народного художественного промысла (по выбору: филимоновская, абашевская,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каргопольская,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дымковская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игрушки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учётом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местных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промыслов).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Приобретать опыт преобразования бытовых подручных нехудожественных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материалов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художественные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изображения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поделки.</w:t>
      </w:r>
    </w:p>
    <w:p w:rsidR="00D32D1B" w:rsidRDefault="00A5759D" w:rsidP="00A71689">
      <w:pPr>
        <w:pStyle w:val="a3"/>
        <w:spacing w:line="254" w:lineRule="auto"/>
      </w:pPr>
      <w:r>
        <w:rPr>
          <w:color w:val="231F20"/>
          <w:w w:val="115"/>
        </w:rPr>
        <w:t>Рассматривать, анализировать, сравнивать украшения человека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примерах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иллюстраций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народным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сказкам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лучших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художников-иллюстраторов (например, И. Я. Билибина), когда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украшения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не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только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соответствуют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народным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традициям,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но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выражают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характер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персонажа;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учиться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понимать,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что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укра</w:t>
      </w:r>
      <w:r>
        <w:rPr>
          <w:color w:val="231F20"/>
          <w:w w:val="120"/>
        </w:rPr>
        <w:t>шения</w:t>
      </w:r>
      <w:r>
        <w:rPr>
          <w:color w:val="231F20"/>
          <w:spacing w:val="19"/>
          <w:w w:val="120"/>
        </w:rPr>
        <w:t xml:space="preserve"> </w:t>
      </w:r>
      <w:r>
        <w:rPr>
          <w:color w:val="231F20"/>
          <w:w w:val="120"/>
        </w:rPr>
        <w:t>человека</w:t>
      </w:r>
      <w:r>
        <w:rPr>
          <w:color w:val="231F20"/>
          <w:spacing w:val="19"/>
          <w:w w:val="120"/>
        </w:rPr>
        <w:t xml:space="preserve"> </w:t>
      </w:r>
      <w:r>
        <w:rPr>
          <w:color w:val="231F20"/>
          <w:w w:val="120"/>
        </w:rPr>
        <w:t>рассказывают</w:t>
      </w:r>
      <w:r>
        <w:rPr>
          <w:color w:val="231F20"/>
          <w:spacing w:val="19"/>
          <w:w w:val="120"/>
        </w:rPr>
        <w:t xml:space="preserve"> </w:t>
      </w:r>
      <w:r>
        <w:rPr>
          <w:color w:val="231F20"/>
          <w:w w:val="120"/>
        </w:rPr>
        <w:t>о</w:t>
      </w:r>
      <w:r>
        <w:rPr>
          <w:color w:val="231F20"/>
          <w:spacing w:val="19"/>
          <w:w w:val="120"/>
        </w:rPr>
        <w:t xml:space="preserve"> </w:t>
      </w:r>
      <w:r>
        <w:rPr>
          <w:color w:val="231F20"/>
          <w:w w:val="120"/>
        </w:rPr>
        <w:t>нём,</w:t>
      </w:r>
      <w:r>
        <w:rPr>
          <w:color w:val="231F20"/>
          <w:spacing w:val="20"/>
          <w:w w:val="120"/>
        </w:rPr>
        <w:t xml:space="preserve"> </w:t>
      </w:r>
      <w:r>
        <w:rPr>
          <w:color w:val="231F20"/>
          <w:w w:val="120"/>
        </w:rPr>
        <w:t>выявляют</w:t>
      </w:r>
      <w:r>
        <w:rPr>
          <w:color w:val="231F20"/>
          <w:spacing w:val="19"/>
          <w:w w:val="120"/>
        </w:rPr>
        <w:t xml:space="preserve"> </w:t>
      </w:r>
      <w:r>
        <w:rPr>
          <w:color w:val="231F20"/>
          <w:w w:val="120"/>
        </w:rPr>
        <w:t>особенности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его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характера,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его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представления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о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красоте.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20"/>
        </w:rPr>
        <w:t>Приобретать опыт выполнения красками рисунков украшений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народных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былинных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персонажей.</w:t>
      </w:r>
    </w:p>
    <w:p w:rsidR="00D32D1B" w:rsidRDefault="00A5759D">
      <w:pPr>
        <w:pStyle w:val="2"/>
        <w:spacing w:before="146"/>
      </w:pPr>
      <w:r>
        <w:rPr>
          <w:color w:val="231F20"/>
          <w:spacing w:val="-1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«Архитектура»</w:t>
      </w:r>
    </w:p>
    <w:p w:rsidR="00D32D1B" w:rsidRDefault="00A5759D">
      <w:pPr>
        <w:pStyle w:val="a3"/>
        <w:spacing w:before="72" w:line="254" w:lineRule="auto"/>
        <w:ind w:right="116"/>
      </w:pPr>
      <w:r>
        <w:rPr>
          <w:color w:val="231F20"/>
          <w:w w:val="115"/>
        </w:rPr>
        <w:t>Осваивать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приёмы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создания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объёмных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предметов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из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бумаги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объёмного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декорирования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предметов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из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бумаги.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Участвовать в коллективной работе по построению из бумаги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пространственного макета сказочного города или детской площадки.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Рассматривать,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характеризовать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конструкцию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архитектурных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строений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фотографиям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условиях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урока),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указывая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составные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части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их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пропорциональные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соотношения.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Осваивать понимание образа здания, то есть его эмоционального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воздействия.</w:t>
      </w:r>
    </w:p>
    <w:p w:rsidR="00D32D1B" w:rsidRDefault="00A5759D">
      <w:pPr>
        <w:pStyle w:val="a3"/>
        <w:spacing w:line="254" w:lineRule="auto"/>
        <w:ind w:firstLine="279"/>
      </w:pPr>
      <w:r>
        <w:rPr>
          <w:color w:val="231F20"/>
          <w:w w:val="115"/>
        </w:rPr>
        <w:t>Рассматривать, приводить примеры и обсуждать вид разных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жилищ,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домиков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сказочных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героев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иллюстрациях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известных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lastRenderedPageBreak/>
        <w:t>художников детской книги, развивая фантазию и внимание к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архитектурным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постройкам.</w:t>
      </w:r>
    </w:p>
    <w:p w:rsidR="00D32D1B" w:rsidRDefault="00A5759D">
      <w:pPr>
        <w:pStyle w:val="a3"/>
        <w:spacing w:line="254" w:lineRule="auto"/>
        <w:ind w:right="116"/>
      </w:pPr>
      <w:r>
        <w:rPr>
          <w:color w:val="231F20"/>
          <w:w w:val="120"/>
        </w:rPr>
        <w:t>Приобретать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опыт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сочинения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изображения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жилья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раз</w:t>
      </w:r>
      <w:r>
        <w:rPr>
          <w:color w:val="231F20"/>
          <w:w w:val="115"/>
        </w:rPr>
        <w:t>ных по своему характеру героев литературных и народных ска</w:t>
      </w:r>
      <w:r>
        <w:rPr>
          <w:color w:val="231F20"/>
          <w:w w:val="120"/>
        </w:rPr>
        <w:t>зок.</w:t>
      </w:r>
    </w:p>
    <w:p w:rsidR="00D32D1B" w:rsidRDefault="00A5759D">
      <w:pPr>
        <w:pStyle w:val="2"/>
        <w:spacing w:before="143"/>
      </w:pPr>
      <w:r>
        <w:rPr>
          <w:color w:val="231F20"/>
          <w:w w:val="95"/>
        </w:rPr>
        <w:t>Модуль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«Восприятие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произведений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искусства»</w:t>
      </w:r>
    </w:p>
    <w:p w:rsidR="00D32D1B" w:rsidRDefault="00A5759D">
      <w:pPr>
        <w:pStyle w:val="a3"/>
        <w:spacing w:before="72" w:line="254" w:lineRule="auto"/>
      </w:pPr>
      <w:r>
        <w:rPr>
          <w:color w:val="231F20"/>
          <w:w w:val="115"/>
        </w:rPr>
        <w:t>Обсуждать примеры детского художественного творчества 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точки зрения выражения в них содержания, настроения, расположения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изображения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листе,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цвета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других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средств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худо</w:t>
      </w:r>
      <w:r>
        <w:rPr>
          <w:color w:val="231F20"/>
          <w:spacing w:val="-1"/>
          <w:w w:val="120"/>
        </w:rPr>
        <w:t>жественной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выразительности,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а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также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ответа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поставленную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учебную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задачу.</w:t>
      </w:r>
    </w:p>
    <w:p w:rsidR="00D32D1B" w:rsidRDefault="00A5759D">
      <w:pPr>
        <w:pStyle w:val="a3"/>
        <w:spacing w:line="254" w:lineRule="auto"/>
        <w:ind w:right="116"/>
      </w:pPr>
      <w:r>
        <w:rPr>
          <w:color w:val="231F20"/>
          <w:w w:val="115"/>
        </w:rPr>
        <w:t>Осваивать</w:t>
      </w:r>
      <w:r>
        <w:rPr>
          <w:color w:val="231F20"/>
          <w:spacing w:val="-14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-14"/>
          <w:w w:val="115"/>
        </w:rPr>
        <w:t xml:space="preserve"> </w:t>
      </w:r>
      <w:r>
        <w:rPr>
          <w:color w:val="231F20"/>
          <w:w w:val="115"/>
        </w:rPr>
        <w:t>развивать</w:t>
      </w:r>
      <w:r>
        <w:rPr>
          <w:color w:val="231F20"/>
          <w:spacing w:val="-13"/>
          <w:w w:val="115"/>
        </w:rPr>
        <w:t xml:space="preserve"> </w:t>
      </w:r>
      <w:r>
        <w:rPr>
          <w:color w:val="231F20"/>
          <w:w w:val="115"/>
        </w:rPr>
        <w:t>умения</w:t>
      </w:r>
      <w:r>
        <w:rPr>
          <w:color w:val="231F20"/>
          <w:spacing w:val="-14"/>
          <w:w w:val="115"/>
        </w:rPr>
        <w:t xml:space="preserve"> </w:t>
      </w:r>
      <w:r>
        <w:rPr>
          <w:color w:val="231F20"/>
          <w:w w:val="115"/>
        </w:rPr>
        <w:t>вести</w:t>
      </w:r>
      <w:r>
        <w:rPr>
          <w:color w:val="231F20"/>
          <w:spacing w:val="-14"/>
          <w:w w:val="115"/>
        </w:rPr>
        <w:t xml:space="preserve"> </w:t>
      </w:r>
      <w:r>
        <w:rPr>
          <w:color w:val="231F20"/>
          <w:w w:val="115"/>
        </w:rPr>
        <w:t>эстетическое</w:t>
      </w:r>
      <w:r>
        <w:rPr>
          <w:color w:val="231F20"/>
          <w:spacing w:val="-13"/>
          <w:w w:val="115"/>
        </w:rPr>
        <w:t xml:space="preserve"> </w:t>
      </w:r>
      <w:r>
        <w:rPr>
          <w:color w:val="231F20"/>
          <w:w w:val="115"/>
        </w:rPr>
        <w:t>наблюдение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явлений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природы,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а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также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потребность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таком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наблюдении.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Приобретать опыт эстетического наблюдения и художественного анализа произведений декоративного искусства и их орнаментальной организации (кружево, шитьё, резьба и роспись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дереву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ткани,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чеканка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др.).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Приобретать опыт восприятия, эстетического анализа произведений отечественных художников-пейзажистов (И. И. Леви</w:t>
      </w:r>
      <w:r>
        <w:rPr>
          <w:color w:val="231F20"/>
          <w:w w:val="120"/>
        </w:rPr>
        <w:t>тана,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36"/>
          <w:w w:val="120"/>
        </w:rPr>
        <w:t xml:space="preserve"> </w:t>
      </w:r>
      <w:r>
        <w:rPr>
          <w:color w:val="231F20"/>
          <w:w w:val="120"/>
        </w:rPr>
        <w:t>Шишкина,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К.</w:t>
      </w:r>
      <w:r>
        <w:rPr>
          <w:color w:val="231F20"/>
          <w:spacing w:val="36"/>
          <w:w w:val="120"/>
        </w:rPr>
        <w:t xml:space="preserve"> </w:t>
      </w:r>
      <w:r>
        <w:rPr>
          <w:color w:val="231F20"/>
          <w:w w:val="120"/>
        </w:rPr>
        <w:t>Айвазовского,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А.</w:t>
      </w:r>
      <w:r>
        <w:rPr>
          <w:color w:val="231F20"/>
          <w:spacing w:val="36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Куинджи,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Н. П. Крымова и других по выбору учителя), а также художников-анималистов (В. В. Ватагина, Е. И. Чарушина и других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выбору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учителя).</w:t>
      </w:r>
    </w:p>
    <w:p w:rsidR="00D32D1B" w:rsidRDefault="00A5759D">
      <w:pPr>
        <w:pStyle w:val="a3"/>
        <w:spacing w:before="70" w:line="249" w:lineRule="auto"/>
      </w:pPr>
      <w:r>
        <w:rPr>
          <w:color w:val="231F20"/>
          <w:w w:val="115"/>
        </w:rPr>
        <w:t>Приобретать опыт восприятия, эстетического анализа произведений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живописи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западноевропейских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художников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активным,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ярким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выражением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настроения  (В.  Ван  Гога,  К.  Моне,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А.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Матисса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других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выбору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учителя).</w:t>
      </w:r>
    </w:p>
    <w:p w:rsidR="00D32D1B" w:rsidRDefault="00A5759D">
      <w:pPr>
        <w:pStyle w:val="a3"/>
        <w:spacing w:before="4" w:line="249" w:lineRule="auto"/>
      </w:pPr>
      <w:r>
        <w:rPr>
          <w:color w:val="231F20"/>
          <w:w w:val="120"/>
        </w:rPr>
        <w:t>Знать имена и узнавать наиболее известные произведения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художников И. И. Левитана, И. И. Шишкина, И. К. Айвазовского,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В.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М.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Васнецова,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В.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В.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Ватагина,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Е.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Чарушина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(и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других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выбору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учителя).</w:t>
      </w:r>
    </w:p>
    <w:p w:rsidR="00D32D1B" w:rsidRDefault="00A5759D">
      <w:pPr>
        <w:pStyle w:val="2"/>
        <w:spacing w:before="149"/>
        <w:jc w:val="both"/>
      </w:pPr>
      <w:r>
        <w:rPr>
          <w:color w:val="231F20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«Азбука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цифровой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графики»</w:t>
      </w:r>
    </w:p>
    <w:p w:rsidR="00D32D1B" w:rsidRDefault="00A5759D">
      <w:pPr>
        <w:pStyle w:val="a3"/>
        <w:spacing w:before="68" w:line="249" w:lineRule="auto"/>
      </w:pPr>
      <w:r>
        <w:rPr>
          <w:color w:val="231F20"/>
          <w:w w:val="115"/>
        </w:rPr>
        <w:t>Осваивать возможности изображения с помощью разных видов линий в программе Paint (или другом графическом редакторе).</w:t>
      </w:r>
    </w:p>
    <w:p w:rsidR="00D32D1B" w:rsidRDefault="00A5759D">
      <w:pPr>
        <w:pStyle w:val="a3"/>
        <w:spacing w:before="3" w:line="249" w:lineRule="auto"/>
      </w:pPr>
      <w:r>
        <w:rPr>
          <w:color w:val="231F20"/>
          <w:w w:val="115"/>
        </w:rPr>
        <w:t>Осваивать приёмы трансформации и копирования геометри</w:t>
      </w:r>
      <w:r>
        <w:rPr>
          <w:color w:val="231F20"/>
          <w:w w:val="120"/>
        </w:rPr>
        <w:t>ческих фигур в программе Paint, а также построения из них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простых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рисунков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орнаментов.</w:t>
      </w:r>
    </w:p>
    <w:p w:rsidR="00D32D1B" w:rsidRDefault="00A5759D">
      <w:pPr>
        <w:pStyle w:val="a3"/>
        <w:spacing w:before="2" w:line="249" w:lineRule="auto"/>
      </w:pPr>
      <w:r>
        <w:rPr>
          <w:color w:val="231F20"/>
          <w:w w:val="115"/>
        </w:rPr>
        <w:t xml:space="preserve">Осваивать в компьютерном редакторе (например, Paint) </w:t>
      </w:r>
      <w:r>
        <w:rPr>
          <w:color w:val="231F20"/>
          <w:w w:val="115"/>
        </w:rPr>
        <w:lastRenderedPageBreak/>
        <w:t>инструменты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техники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карандаш,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кисточка,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ластик,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заливка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 др. — и создавать простые рисунки или композиции (например,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образ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дерева).</w:t>
      </w:r>
    </w:p>
    <w:p w:rsidR="00D32D1B" w:rsidRDefault="00A5759D" w:rsidP="00A71689">
      <w:pPr>
        <w:pStyle w:val="a3"/>
        <w:spacing w:before="3" w:line="249" w:lineRule="auto"/>
      </w:pPr>
      <w:r>
        <w:rPr>
          <w:color w:val="231F20"/>
          <w:w w:val="115"/>
        </w:rPr>
        <w:t>Осваивать композиционное построение кадра при фотографировании: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расположение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объекта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кадре,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масштаб,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доминанта.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Участвовать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обсуждении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композиционного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построения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кадра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фотографии.</w:t>
      </w:r>
    </w:p>
    <w:p w:rsidR="00D32D1B" w:rsidRDefault="00A5759D">
      <w:pPr>
        <w:pStyle w:val="2"/>
        <w:spacing w:before="170"/>
        <w:ind w:left="118"/>
        <w:jc w:val="both"/>
        <w:rPr>
          <w:rFonts w:ascii="Trebuchet MS" w:hAnsi="Trebuchet MS"/>
        </w:rPr>
      </w:pPr>
      <w:bookmarkStart w:id="6" w:name="_TOC_250002"/>
      <w:r>
        <w:rPr>
          <w:rFonts w:ascii="Trebuchet MS" w:hAnsi="Trebuchet MS"/>
          <w:color w:val="231F20"/>
          <w:w w:val="95"/>
        </w:rPr>
        <w:t>3</w:t>
      </w:r>
      <w:r>
        <w:rPr>
          <w:rFonts w:ascii="Trebuchet MS" w:hAnsi="Trebuchet MS"/>
          <w:color w:val="231F20"/>
          <w:spacing w:val="-6"/>
          <w:w w:val="95"/>
        </w:rPr>
        <w:t xml:space="preserve"> </w:t>
      </w:r>
      <w:bookmarkEnd w:id="6"/>
      <w:r>
        <w:rPr>
          <w:rFonts w:ascii="Trebuchet MS" w:hAnsi="Trebuchet MS"/>
          <w:color w:val="231F20"/>
          <w:w w:val="95"/>
        </w:rPr>
        <w:t>КЛАСС</w:t>
      </w:r>
    </w:p>
    <w:p w:rsidR="00D32D1B" w:rsidRDefault="00A5759D">
      <w:pPr>
        <w:spacing w:before="91"/>
        <w:ind w:left="117"/>
        <w:jc w:val="both"/>
        <w:rPr>
          <w:rFonts w:ascii="Tahoma" w:hAnsi="Tahoma"/>
        </w:rPr>
      </w:pPr>
      <w:r>
        <w:rPr>
          <w:rFonts w:ascii="Tahoma" w:hAnsi="Tahoma"/>
          <w:color w:val="231F20"/>
          <w:spacing w:val="-1"/>
        </w:rPr>
        <w:t>Модуль</w:t>
      </w:r>
      <w:r>
        <w:rPr>
          <w:rFonts w:ascii="Tahoma" w:hAnsi="Tahoma"/>
          <w:color w:val="231F20"/>
          <w:spacing w:val="-16"/>
        </w:rPr>
        <w:t xml:space="preserve"> </w:t>
      </w:r>
      <w:r>
        <w:rPr>
          <w:rFonts w:ascii="Tahoma" w:hAnsi="Tahoma"/>
          <w:color w:val="231F20"/>
          <w:spacing w:val="-1"/>
        </w:rPr>
        <w:t>«Графика»</w:t>
      </w:r>
    </w:p>
    <w:p w:rsidR="00D32D1B" w:rsidRDefault="00A5759D">
      <w:pPr>
        <w:pStyle w:val="a3"/>
        <w:spacing w:before="68" w:line="249" w:lineRule="auto"/>
      </w:pPr>
      <w:r>
        <w:rPr>
          <w:color w:val="231F20"/>
          <w:w w:val="115"/>
        </w:rPr>
        <w:t>Приобретать представление о художественном оформлении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книги,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 xml:space="preserve">о 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 xml:space="preserve">дизайне 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 xml:space="preserve">книги, 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 xml:space="preserve">многообразии 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 xml:space="preserve">форм 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 xml:space="preserve">детских 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книг,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работе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художников-иллюстраторов.</w:t>
      </w:r>
    </w:p>
    <w:p w:rsidR="00D32D1B" w:rsidRDefault="00A5759D">
      <w:pPr>
        <w:pStyle w:val="a3"/>
        <w:spacing w:before="2" w:line="249" w:lineRule="auto"/>
      </w:pPr>
      <w:r>
        <w:rPr>
          <w:color w:val="231F20"/>
          <w:w w:val="115"/>
        </w:rPr>
        <w:t>Получать опыт создания эскиза книжки-игрушки на выбран</w:t>
      </w:r>
      <w:r>
        <w:rPr>
          <w:color w:val="231F20"/>
          <w:w w:val="120"/>
        </w:rPr>
        <w:t>ный сюжет: рисунок обложки с соединением шрифта (текста)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и изображения, рисунок заглавной буквицы, создание иллюстраций,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размещение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текста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иллюстраций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развороте.</w:t>
      </w:r>
    </w:p>
    <w:p w:rsidR="00D32D1B" w:rsidRDefault="00A5759D">
      <w:pPr>
        <w:pStyle w:val="a3"/>
        <w:spacing w:before="4" w:line="249" w:lineRule="auto"/>
      </w:pPr>
      <w:r>
        <w:rPr>
          <w:color w:val="231F20"/>
          <w:w w:val="115"/>
        </w:rPr>
        <w:t>Узнавать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искусстве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шрифта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образных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(изобразительных) возможностях надписи, о работе художника над шрифтовой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композицией.</w:t>
      </w:r>
    </w:p>
    <w:p w:rsidR="00D32D1B" w:rsidRDefault="00A5759D">
      <w:pPr>
        <w:pStyle w:val="a3"/>
        <w:spacing w:before="2" w:line="249" w:lineRule="auto"/>
      </w:pPr>
      <w:r>
        <w:rPr>
          <w:color w:val="231F20"/>
          <w:w w:val="115"/>
        </w:rPr>
        <w:t>Создавать практическую творческую работу — поздравительную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открытку,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совмещая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ней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шрифт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изображение.</w:t>
      </w:r>
    </w:p>
    <w:p w:rsidR="00D32D1B" w:rsidRDefault="00A5759D">
      <w:pPr>
        <w:pStyle w:val="a3"/>
        <w:spacing w:before="2" w:line="249" w:lineRule="auto"/>
        <w:ind w:left="343" w:firstLine="0"/>
      </w:pPr>
      <w:r>
        <w:rPr>
          <w:color w:val="231F20"/>
          <w:w w:val="115"/>
        </w:rPr>
        <w:t>Узнавать о работе художников над плакатами и афишами.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Выполнять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творческую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композицию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эскиз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афиши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вы-</w:t>
      </w:r>
    </w:p>
    <w:p w:rsidR="00D32D1B" w:rsidRDefault="00A5759D">
      <w:pPr>
        <w:pStyle w:val="a3"/>
        <w:spacing w:before="1"/>
        <w:ind w:right="0" w:firstLine="0"/>
      </w:pPr>
      <w:r>
        <w:rPr>
          <w:color w:val="231F20"/>
          <w:w w:val="120"/>
        </w:rPr>
        <w:t>бранному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спектаклю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фильму.</w:t>
      </w:r>
    </w:p>
    <w:p w:rsidR="00D32D1B" w:rsidRDefault="00A5759D">
      <w:pPr>
        <w:pStyle w:val="a3"/>
        <w:spacing w:before="70" w:line="254" w:lineRule="auto"/>
        <w:ind w:right="0"/>
        <w:jc w:val="left"/>
      </w:pPr>
      <w:r>
        <w:rPr>
          <w:color w:val="231F20"/>
          <w:w w:val="115"/>
        </w:rPr>
        <w:t>Узнавать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основные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пропорции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лица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человека,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взаимное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расположение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частей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лица.</w:t>
      </w:r>
    </w:p>
    <w:p w:rsidR="00D32D1B" w:rsidRDefault="00A5759D">
      <w:pPr>
        <w:pStyle w:val="a3"/>
        <w:spacing w:line="230" w:lineRule="exact"/>
        <w:ind w:left="343" w:right="0" w:firstLine="0"/>
        <w:jc w:val="left"/>
      </w:pPr>
      <w:r>
        <w:rPr>
          <w:color w:val="231F20"/>
          <w:w w:val="115"/>
        </w:rPr>
        <w:t>Приобретать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опыт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рисования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портрета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(лица)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человека.</w:t>
      </w:r>
    </w:p>
    <w:p w:rsidR="00D32D1B" w:rsidRDefault="00A5759D">
      <w:pPr>
        <w:pStyle w:val="a3"/>
        <w:spacing w:before="14" w:line="254" w:lineRule="auto"/>
        <w:ind w:right="0"/>
        <w:jc w:val="left"/>
      </w:pPr>
      <w:r>
        <w:rPr>
          <w:color w:val="231F20"/>
          <w:w w:val="120"/>
        </w:rPr>
        <w:t>Создавать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маску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сказочного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персонажа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ярко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выраженным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характером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лица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(для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карнавала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спектакля).</w:t>
      </w:r>
    </w:p>
    <w:p w:rsidR="00D32D1B" w:rsidRDefault="00A5759D">
      <w:pPr>
        <w:pStyle w:val="2"/>
        <w:spacing w:before="146"/>
      </w:pPr>
      <w:r>
        <w:rPr>
          <w:color w:val="231F20"/>
          <w:spacing w:val="-1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«Живопись»</w:t>
      </w:r>
    </w:p>
    <w:p w:rsidR="00D32D1B" w:rsidRDefault="00A5759D">
      <w:pPr>
        <w:pStyle w:val="a3"/>
        <w:spacing w:before="72" w:line="254" w:lineRule="auto"/>
      </w:pPr>
      <w:r>
        <w:rPr>
          <w:color w:val="231F20"/>
          <w:w w:val="115"/>
        </w:rPr>
        <w:t>Осваивать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приёмы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создания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живописной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композиции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(натюрморта)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наблюдению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натуры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представлению.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20"/>
        </w:rPr>
        <w:t>Рассматривать, эстетически анализировать сюжет и композицию, эмоциональное настроение в натюрмортах известных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отечественных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художников.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Приобретать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опыт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создания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 xml:space="preserve">творческой  живописной  работы — натюрморта с ярко выраженным настроением или </w:t>
      </w:r>
      <w:r>
        <w:rPr>
          <w:color w:val="231F20"/>
          <w:w w:val="115"/>
        </w:rPr>
        <w:lastRenderedPageBreak/>
        <w:t>«натюрморта-автопортрета».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Изображать красками портрет человека с опорой на натуру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представлению.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20"/>
        </w:rPr>
        <w:t>Создавать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пейзаж,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передавая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нём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активное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состояние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природы.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Приобрести представление о деятельности художника в театре.</w:t>
      </w:r>
    </w:p>
    <w:p w:rsidR="00D32D1B" w:rsidRDefault="00A5759D">
      <w:pPr>
        <w:pStyle w:val="a3"/>
        <w:spacing w:line="254" w:lineRule="auto"/>
        <w:ind w:right="116"/>
      </w:pPr>
      <w:r>
        <w:rPr>
          <w:color w:val="231F20"/>
          <w:w w:val="120"/>
        </w:rPr>
        <w:t>Создать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красками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эскиз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занавеса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эскиз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декораций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к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выбранному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сюжету.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Познакомиться с работой художников по оформлению праздников.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Выполнить тематическую композицию «Праздник в городе»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основе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наблюдений,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памяти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представлению.</w:t>
      </w:r>
    </w:p>
    <w:p w:rsidR="00D32D1B" w:rsidRDefault="00A5759D">
      <w:pPr>
        <w:pStyle w:val="2"/>
        <w:spacing w:before="143"/>
      </w:pPr>
      <w:r>
        <w:rPr>
          <w:color w:val="231F20"/>
          <w:w w:val="95"/>
        </w:rPr>
        <w:t>Модуль</w:t>
      </w:r>
      <w:r>
        <w:rPr>
          <w:color w:val="231F20"/>
          <w:spacing w:val="35"/>
          <w:w w:val="95"/>
        </w:rPr>
        <w:t xml:space="preserve"> </w:t>
      </w:r>
      <w:r>
        <w:rPr>
          <w:color w:val="231F20"/>
          <w:w w:val="95"/>
        </w:rPr>
        <w:t>«Скульптура»</w:t>
      </w:r>
    </w:p>
    <w:p w:rsidR="00D32D1B" w:rsidRDefault="00A5759D">
      <w:pPr>
        <w:pStyle w:val="a3"/>
        <w:spacing w:before="71" w:line="254" w:lineRule="auto"/>
      </w:pPr>
      <w:r>
        <w:rPr>
          <w:color w:val="231F20"/>
          <w:w w:val="115"/>
        </w:rPr>
        <w:t>Приобрести опыт творческой работы: лепка сказочного персонажа на основе сюжета известной сказки (или создание этого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персонажа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технике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бумагопластики,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выбору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учителя).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Учиться создавать игрушку из подручного нехудожественного материала путём добавления к ней необходимых деталей 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тем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самым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«одушевления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образа».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20"/>
        </w:rPr>
        <w:t>Узнавать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о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видах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скульптуры: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скульптурные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памятники,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spacing w:val="-1"/>
          <w:w w:val="120"/>
        </w:rPr>
        <w:t>парковая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скульптура,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мелкая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пластика,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рельеф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(виды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рельефа).</w:t>
      </w:r>
    </w:p>
    <w:p w:rsidR="00D32D1B" w:rsidRDefault="00A5759D">
      <w:pPr>
        <w:pStyle w:val="a3"/>
        <w:spacing w:line="230" w:lineRule="exact"/>
        <w:ind w:left="343" w:right="0" w:firstLine="0"/>
      </w:pPr>
      <w:r>
        <w:rPr>
          <w:color w:val="231F20"/>
          <w:w w:val="120"/>
        </w:rPr>
        <w:t>Приобретать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опыт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лепки эскиза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парковой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скульптуры.</w:t>
      </w:r>
    </w:p>
    <w:p w:rsidR="00D32D1B" w:rsidRDefault="00A5759D">
      <w:pPr>
        <w:pStyle w:val="2"/>
        <w:spacing w:before="159"/>
      </w:pPr>
      <w:r>
        <w:rPr>
          <w:color w:val="231F20"/>
          <w:w w:val="95"/>
        </w:rPr>
        <w:t>Модуль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«Декоративно-прикладное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искусство»</w:t>
      </w:r>
    </w:p>
    <w:p w:rsidR="00D32D1B" w:rsidRDefault="00A5759D">
      <w:pPr>
        <w:pStyle w:val="a3"/>
        <w:spacing w:before="72" w:line="254" w:lineRule="auto"/>
        <w:ind w:right="116"/>
      </w:pPr>
      <w:r>
        <w:rPr>
          <w:color w:val="231F20"/>
          <w:w w:val="115"/>
        </w:rPr>
        <w:t>Узнавать о создании глиняной и деревянной посуды: народные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художественные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промыслы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Гжель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Хохлома.</w:t>
      </w:r>
    </w:p>
    <w:p w:rsidR="00D32D1B" w:rsidRDefault="00A5759D">
      <w:pPr>
        <w:pStyle w:val="a3"/>
        <w:spacing w:before="70" w:line="254" w:lineRule="auto"/>
      </w:pPr>
      <w:r>
        <w:rPr>
          <w:color w:val="231F20"/>
          <w:w w:val="115"/>
        </w:rPr>
        <w:t>Знакомиться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приёмами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исполнения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традиционных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орнаментов,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украшающих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посуду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Гжели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Хохломы;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осваивать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простые кистевые приёмы, свойственные этим промыслам; выполнить эскизы орнаментов, украшающих посуду (по мотивам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выбранного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художественного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промысла).</w:t>
      </w:r>
    </w:p>
    <w:p w:rsidR="00D32D1B" w:rsidRDefault="00A5759D">
      <w:pPr>
        <w:pStyle w:val="a3"/>
        <w:spacing w:line="254" w:lineRule="auto"/>
        <w:ind w:right="116"/>
      </w:pPr>
      <w:r>
        <w:rPr>
          <w:color w:val="231F20"/>
          <w:w w:val="115"/>
        </w:rPr>
        <w:t>Узнать о сетчатых видах орнаментов и их применении в росписи тканей, стен и др.; уметь рассуждать с опорой на зрительный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материал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о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видах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симметрии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сетчатом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орнаменте.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Осваивать навыки создания орнаментов при помощи штампов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трафаретов.</w:t>
      </w:r>
    </w:p>
    <w:p w:rsidR="00D32D1B" w:rsidRDefault="00A5759D">
      <w:pPr>
        <w:pStyle w:val="a3"/>
        <w:spacing w:line="254" w:lineRule="auto"/>
        <w:ind w:right="116"/>
      </w:pPr>
      <w:r>
        <w:rPr>
          <w:color w:val="231F20"/>
          <w:w w:val="120"/>
        </w:rPr>
        <w:t>Получить опыт создания композиции орнамента в квадрате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lastRenderedPageBreak/>
        <w:t>(в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качестве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эскиза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росписи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женского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платка).</w:t>
      </w:r>
    </w:p>
    <w:p w:rsidR="00D32D1B" w:rsidRDefault="00A5759D">
      <w:pPr>
        <w:pStyle w:val="2"/>
        <w:spacing w:before="145"/>
      </w:pPr>
      <w:r>
        <w:rPr>
          <w:color w:val="231F20"/>
          <w:spacing w:val="-1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«Архитектура»</w:t>
      </w:r>
    </w:p>
    <w:p w:rsidR="00D32D1B" w:rsidRDefault="00A5759D">
      <w:pPr>
        <w:pStyle w:val="a3"/>
        <w:spacing w:before="71" w:line="254" w:lineRule="auto"/>
      </w:pPr>
      <w:r>
        <w:rPr>
          <w:color w:val="231F20"/>
          <w:w w:val="115"/>
        </w:rPr>
        <w:t>Выполнить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зарисовки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творческие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рисунки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памяти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по представлению на тему исторических памятников или архитектурных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достопримечательностей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своего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города.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Создать эскиз макета паркового пространства или участвовать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коллективной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работе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созданию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такого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макета.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20"/>
        </w:rPr>
        <w:t>Создать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виде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рисунков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объёмных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аппликаций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из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цвет</w:t>
      </w:r>
      <w:r>
        <w:rPr>
          <w:color w:val="231F20"/>
          <w:w w:val="115"/>
        </w:rPr>
        <w:t>ной бумаги эскизы разнообразных малых архитектурных форм,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наполняющих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городское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пространство.</w:t>
      </w:r>
    </w:p>
    <w:p w:rsidR="00D32D1B" w:rsidRDefault="00A5759D">
      <w:pPr>
        <w:pStyle w:val="a3"/>
        <w:spacing w:line="254" w:lineRule="auto"/>
        <w:ind w:right="115"/>
      </w:pPr>
      <w:r>
        <w:rPr>
          <w:color w:val="231F20"/>
          <w:w w:val="115"/>
        </w:rPr>
        <w:t>Придумать и нарисовать (или выполнить в технике бумагопластики)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транспортное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средство.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Выполнить творческий рисунок — создать образ своего города или села или участвовать в коллективной работе по созданию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образа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своего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города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села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(в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виде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коллажа).</w:t>
      </w:r>
    </w:p>
    <w:p w:rsidR="00D32D1B" w:rsidRDefault="00A5759D">
      <w:pPr>
        <w:pStyle w:val="2"/>
        <w:spacing w:before="144"/>
      </w:pPr>
      <w:r>
        <w:rPr>
          <w:color w:val="231F20"/>
          <w:w w:val="95"/>
        </w:rPr>
        <w:t>Модуль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«Восприятие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произведений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искусства»</w:t>
      </w:r>
    </w:p>
    <w:p w:rsidR="00D32D1B" w:rsidRDefault="00A5759D">
      <w:pPr>
        <w:pStyle w:val="a3"/>
        <w:spacing w:before="72" w:line="254" w:lineRule="auto"/>
      </w:pPr>
      <w:r>
        <w:rPr>
          <w:color w:val="231F20"/>
          <w:w w:val="115"/>
        </w:rPr>
        <w:t>Рассматривать и обсуждать содержание работы художника,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ценностно и эстетически относиться к иллюстрациям известных отечественных художников детских книг, получая различную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визуально-образную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информацию;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знать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имена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нескольких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художников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детской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книги.</w:t>
      </w:r>
    </w:p>
    <w:p w:rsidR="00D32D1B" w:rsidRDefault="00A5759D">
      <w:pPr>
        <w:pStyle w:val="a3"/>
        <w:spacing w:line="254" w:lineRule="auto"/>
        <w:ind w:right="116"/>
      </w:pPr>
      <w:r>
        <w:rPr>
          <w:color w:val="231F20"/>
          <w:w w:val="115"/>
        </w:rPr>
        <w:t>Рассматривать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анализировать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архитектурные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постройки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spacing w:val="-1"/>
          <w:w w:val="115"/>
        </w:rPr>
        <w:t>своего</w:t>
      </w:r>
      <w:r>
        <w:rPr>
          <w:color w:val="231F20"/>
          <w:spacing w:val="-13"/>
          <w:w w:val="115"/>
        </w:rPr>
        <w:t xml:space="preserve"> </w:t>
      </w:r>
      <w:r>
        <w:rPr>
          <w:color w:val="231F20"/>
          <w:spacing w:val="-1"/>
          <w:w w:val="115"/>
        </w:rPr>
        <w:t>города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spacing w:val="-1"/>
          <w:w w:val="115"/>
        </w:rPr>
        <w:t>(села),</w:t>
      </w:r>
      <w:r>
        <w:rPr>
          <w:color w:val="231F20"/>
          <w:spacing w:val="-13"/>
          <w:w w:val="115"/>
        </w:rPr>
        <w:t xml:space="preserve"> </w:t>
      </w:r>
      <w:r>
        <w:rPr>
          <w:color w:val="231F20"/>
          <w:w w:val="115"/>
        </w:rPr>
        <w:t>характерные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особенности</w:t>
      </w:r>
      <w:r>
        <w:rPr>
          <w:color w:val="231F20"/>
          <w:spacing w:val="-13"/>
          <w:w w:val="115"/>
        </w:rPr>
        <w:t xml:space="preserve"> </w:t>
      </w:r>
      <w:r>
        <w:rPr>
          <w:color w:val="231F20"/>
          <w:w w:val="115"/>
        </w:rPr>
        <w:t>улиц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-13"/>
          <w:w w:val="115"/>
        </w:rPr>
        <w:t xml:space="preserve"> </w:t>
      </w:r>
      <w:r>
        <w:rPr>
          <w:color w:val="231F20"/>
          <w:w w:val="115"/>
        </w:rPr>
        <w:t>площадей,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выделять центральные по архитектуре здания и обсуждать 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архитектурные</w:t>
      </w:r>
      <w:r>
        <w:rPr>
          <w:color w:val="231F20"/>
          <w:spacing w:val="-9"/>
          <w:w w:val="115"/>
        </w:rPr>
        <w:t xml:space="preserve"> </w:t>
      </w:r>
      <w:r>
        <w:rPr>
          <w:color w:val="231F20"/>
          <w:w w:val="115"/>
        </w:rPr>
        <w:t>особенности;</w:t>
      </w:r>
      <w:r>
        <w:rPr>
          <w:color w:val="231F20"/>
          <w:spacing w:val="-9"/>
          <w:w w:val="115"/>
        </w:rPr>
        <w:t xml:space="preserve"> </w:t>
      </w:r>
      <w:r>
        <w:rPr>
          <w:color w:val="231F20"/>
          <w:w w:val="115"/>
        </w:rPr>
        <w:t>приобретать</w:t>
      </w:r>
      <w:r>
        <w:rPr>
          <w:color w:val="231F20"/>
          <w:spacing w:val="-9"/>
          <w:w w:val="115"/>
        </w:rPr>
        <w:t xml:space="preserve"> </w:t>
      </w:r>
      <w:r>
        <w:rPr>
          <w:color w:val="231F20"/>
          <w:w w:val="115"/>
        </w:rPr>
        <w:t>представления,</w:t>
      </w:r>
      <w:r>
        <w:rPr>
          <w:color w:val="231F20"/>
          <w:spacing w:val="-8"/>
          <w:w w:val="115"/>
        </w:rPr>
        <w:t xml:space="preserve"> </w:t>
      </w:r>
      <w:r>
        <w:rPr>
          <w:color w:val="231F20"/>
          <w:w w:val="115"/>
        </w:rPr>
        <w:t>аналитический и эмоциональный опыт восприятия наиболее известных памятников архитектуры Москвы и Санкт-Петербурга (для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жителей регионов на основе фотографий, телепередач и виртуальных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путешествий),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уметь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обсуждать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увиденные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памятники.</w:t>
      </w:r>
    </w:p>
    <w:p w:rsidR="00D32D1B" w:rsidRDefault="00A5759D">
      <w:pPr>
        <w:pStyle w:val="a3"/>
        <w:spacing w:before="70" w:line="254" w:lineRule="auto"/>
      </w:pPr>
      <w:r>
        <w:rPr>
          <w:color w:val="231F20"/>
          <w:w w:val="120"/>
        </w:rPr>
        <w:t>Знать и уметь объяснять назначение основных видов про</w:t>
      </w:r>
      <w:r>
        <w:rPr>
          <w:color w:val="231F20"/>
          <w:w w:val="115"/>
        </w:rPr>
        <w:t>странственных искусств: изобразительных видов искусства —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живописи, графики, скульптуры; архитектуры, дизайна, декоративно-прикладных видов искусства, а также деятельности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художника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кино,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театре,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празднике.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Знать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уметь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называть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основные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жанры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живописи,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графики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скульптуры,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определяемые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предметом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изображения.</w:t>
      </w:r>
    </w:p>
    <w:p w:rsidR="00D32D1B" w:rsidRDefault="00A5759D">
      <w:pPr>
        <w:pStyle w:val="a3"/>
        <w:spacing w:line="254" w:lineRule="auto"/>
        <w:ind w:right="113"/>
      </w:pPr>
      <w:r>
        <w:rPr>
          <w:color w:val="231F20"/>
          <w:w w:val="115"/>
        </w:rPr>
        <w:t>Знать имена крупнейших отечественных художников-</w:t>
      </w:r>
      <w:r>
        <w:rPr>
          <w:color w:val="231F20"/>
          <w:w w:val="115"/>
        </w:rPr>
        <w:lastRenderedPageBreak/>
        <w:t>пейза</w:t>
      </w:r>
      <w:r>
        <w:rPr>
          <w:color w:val="231F20"/>
          <w:w w:val="120"/>
        </w:rPr>
        <w:t>жистов:</w:t>
      </w:r>
      <w:r>
        <w:rPr>
          <w:color w:val="231F20"/>
          <w:spacing w:val="42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43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43"/>
          <w:w w:val="120"/>
        </w:rPr>
        <w:t xml:space="preserve"> </w:t>
      </w:r>
      <w:r>
        <w:rPr>
          <w:color w:val="231F20"/>
          <w:w w:val="120"/>
        </w:rPr>
        <w:t>Шишкина,</w:t>
      </w:r>
      <w:r>
        <w:rPr>
          <w:color w:val="231F20"/>
          <w:spacing w:val="42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43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43"/>
          <w:w w:val="120"/>
        </w:rPr>
        <w:t xml:space="preserve"> </w:t>
      </w:r>
      <w:r>
        <w:rPr>
          <w:color w:val="231F20"/>
          <w:w w:val="120"/>
        </w:rPr>
        <w:t>Левитана,</w:t>
      </w:r>
      <w:r>
        <w:rPr>
          <w:color w:val="231F20"/>
          <w:spacing w:val="43"/>
          <w:w w:val="120"/>
        </w:rPr>
        <w:t xml:space="preserve"> </w:t>
      </w:r>
      <w:r>
        <w:rPr>
          <w:color w:val="231F20"/>
          <w:w w:val="120"/>
        </w:rPr>
        <w:t>А.</w:t>
      </w:r>
      <w:r>
        <w:rPr>
          <w:color w:val="231F20"/>
          <w:spacing w:val="42"/>
          <w:w w:val="120"/>
        </w:rPr>
        <w:t xml:space="preserve"> </w:t>
      </w:r>
      <w:r>
        <w:rPr>
          <w:color w:val="231F20"/>
          <w:w w:val="120"/>
        </w:rPr>
        <w:t>К.</w:t>
      </w:r>
      <w:r>
        <w:rPr>
          <w:color w:val="231F20"/>
          <w:spacing w:val="43"/>
          <w:w w:val="120"/>
        </w:rPr>
        <w:t xml:space="preserve"> </w:t>
      </w:r>
      <w:r>
        <w:rPr>
          <w:color w:val="231F20"/>
          <w:w w:val="120"/>
        </w:rPr>
        <w:t>Саврасова,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В. Д. Поленова, А. И. Куинджи, И. К. Айвазовского и других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(по выбору учителя), приобретать представления об их произведениях.</w:t>
      </w:r>
    </w:p>
    <w:p w:rsidR="00D32D1B" w:rsidRDefault="00A5759D">
      <w:pPr>
        <w:pStyle w:val="a3"/>
        <w:spacing w:line="254" w:lineRule="auto"/>
        <w:ind w:right="112"/>
      </w:pPr>
      <w:r>
        <w:rPr>
          <w:color w:val="231F20"/>
          <w:w w:val="115"/>
        </w:rPr>
        <w:t>Осуществлять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виртуальные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интерактивные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путешествия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художественные музеи, участвовать в исследовательских квестах,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обсуждении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впечатлений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 xml:space="preserve">от 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 xml:space="preserve">виртуальных 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путешествий.</w:t>
      </w:r>
    </w:p>
    <w:p w:rsidR="00D32D1B" w:rsidRDefault="00A5759D">
      <w:pPr>
        <w:pStyle w:val="a3"/>
        <w:spacing w:line="254" w:lineRule="auto"/>
        <w:ind w:right="111"/>
      </w:pPr>
      <w:r>
        <w:rPr>
          <w:color w:val="231F20"/>
          <w:w w:val="120"/>
        </w:rPr>
        <w:t>Знать  имена  крупнейших  отечественных  портретистов: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В. И. Сурикова, И. Е. Репина, В. А. Серова и других (по выбору учителя), приобретать представления об их произведениях.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20"/>
        </w:rPr>
        <w:t>Понимать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значение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музеев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называть,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указывать,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где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находятся и чему посвящены их коллекции: Государственная Тре</w:t>
      </w:r>
      <w:r>
        <w:rPr>
          <w:color w:val="231F20"/>
          <w:w w:val="115"/>
        </w:rPr>
        <w:t>тьяковская галерея, Государственный Эрмитаж, Государствен</w:t>
      </w:r>
      <w:r>
        <w:rPr>
          <w:color w:val="231F20"/>
          <w:spacing w:val="-1"/>
          <w:w w:val="120"/>
        </w:rPr>
        <w:t>ный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Русский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музей,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Государственный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музей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изобразительных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искусств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имени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А.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С.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Пушкина.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Знать, что в России много замечательных художественных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музеев,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иметь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представление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коллекциях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своих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региональных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музеев.</w:t>
      </w:r>
    </w:p>
    <w:p w:rsidR="00D32D1B" w:rsidRDefault="00A5759D">
      <w:pPr>
        <w:pStyle w:val="2"/>
        <w:spacing w:before="142"/>
      </w:pPr>
      <w:r>
        <w:rPr>
          <w:color w:val="231F20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«Азбука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цифровой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графики»</w:t>
      </w:r>
    </w:p>
    <w:p w:rsidR="00D32D1B" w:rsidRDefault="00A5759D">
      <w:pPr>
        <w:pStyle w:val="a3"/>
        <w:spacing w:before="71" w:line="254" w:lineRule="auto"/>
      </w:pPr>
      <w:r>
        <w:rPr>
          <w:color w:val="231F20"/>
          <w:w w:val="115"/>
        </w:rPr>
        <w:t>Осваивать приёмы работы в графическом редакторе с линиями,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геометрическими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фигурами,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инструментами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традиционного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рисования.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20"/>
        </w:rPr>
        <w:t>Применять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получаемые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навыки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усвоения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определённых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учебных тем, например: исследования свойств ритма и построения ритмических композиций, составления орнаментов путём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различных повторений рисунка узора, простого повторения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(раппорт), экспериментируя на свойствах симметрии; создание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паттернов.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Осваивать с помощью создания схемы лица человека его конструкцию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пропорции;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осваивать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помощью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графического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редактора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схематическое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изменение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мимики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лица.</w:t>
      </w:r>
    </w:p>
    <w:p w:rsidR="00D32D1B" w:rsidRDefault="00A5759D" w:rsidP="00FA093C">
      <w:pPr>
        <w:pStyle w:val="a3"/>
        <w:spacing w:before="70" w:line="249" w:lineRule="auto"/>
      </w:pPr>
      <w:r>
        <w:rPr>
          <w:color w:val="231F20"/>
          <w:w w:val="115"/>
        </w:rPr>
        <w:t>Осваивать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приёмы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соединения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шрифта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векторного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изобра</w:t>
      </w:r>
      <w:r>
        <w:rPr>
          <w:color w:val="231F20"/>
          <w:w w:val="120"/>
        </w:rPr>
        <w:t>жения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при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создании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поздравительных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открыток,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афиши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др.</w:t>
      </w:r>
    </w:p>
    <w:p w:rsidR="00D32D1B" w:rsidRDefault="00A5759D">
      <w:pPr>
        <w:pStyle w:val="a3"/>
        <w:spacing w:before="2" w:line="249" w:lineRule="auto"/>
      </w:pPr>
      <w:r>
        <w:rPr>
          <w:color w:val="231F20"/>
          <w:w w:val="120"/>
        </w:rPr>
        <w:t>Осваивать</w:t>
      </w:r>
      <w:r>
        <w:rPr>
          <w:color w:val="231F20"/>
          <w:spacing w:val="24"/>
          <w:w w:val="120"/>
        </w:rPr>
        <w:t xml:space="preserve"> </w:t>
      </w:r>
      <w:r>
        <w:rPr>
          <w:color w:val="231F20"/>
          <w:w w:val="120"/>
        </w:rPr>
        <w:t>приёмы</w:t>
      </w:r>
      <w:r>
        <w:rPr>
          <w:color w:val="231F20"/>
          <w:spacing w:val="25"/>
          <w:w w:val="120"/>
        </w:rPr>
        <w:t xml:space="preserve"> </w:t>
      </w:r>
      <w:r>
        <w:rPr>
          <w:color w:val="231F20"/>
          <w:w w:val="120"/>
        </w:rPr>
        <w:t>редактирования</w:t>
      </w:r>
      <w:r>
        <w:rPr>
          <w:color w:val="231F20"/>
          <w:spacing w:val="24"/>
          <w:w w:val="120"/>
        </w:rPr>
        <w:t xml:space="preserve"> </w:t>
      </w:r>
      <w:r>
        <w:rPr>
          <w:color w:val="231F20"/>
          <w:w w:val="120"/>
        </w:rPr>
        <w:t>цифровых</w:t>
      </w:r>
      <w:r>
        <w:rPr>
          <w:color w:val="231F20"/>
          <w:spacing w:val="25"/>
          <w:w w:val="120"/>
        </w:rPr>
        <w:t xml:space="preserve"> </w:t>
      </w:r>
      <w:r>
        <w:rPr>
          <w:color w:val="231F20"/>
          <w:w w:val="120"/>
        </w:rPr>
        <w:t>фотографий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с помощью компьютерной программы Picture Manager (или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spacing w:val="-1"/>
          <w:w w:val="120"/>
        </w:rPr>
        <w:t>другой):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изменение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яркости,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контраста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насыщенности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цвета;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обрезка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изображения,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поворот,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отражение.</w:t>
      </w:r>
    </w:p>
    <w:p w:rsidR="00D32D1B" w:rsidRDefault="00A5759D">
      <w:pPr>
        <w:pStyle w:val="a3"/>
        <w:spacing w:before="3" w:line="249" w:lineRule="auto"/>
      </w:pPr>
      <w:r>
        <w:rPr>
          <w:color w:val="231F20"/>
          <w:w w:val="115"/>
        </w:rPr>
        <w:lastRenderedPageBreak/>
        <w:t>Осуществлять виртуальные путешествия в отечественные художественные музеи и, возможно, знаменитые зарубежные художественные музеи на основе установок и квестов, предложенных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учителем.</w:t>
      </w:r>
    </w:p>
    <w:p w:rsidR="00D32D1B" w:rsidRDefault="00A5759D">
      <w:pPr>
        <w:pStyle w:val="2"/>
        <w:spacing w:before="164"/>
        <w:ind w:left="118"/>
        <w:rPr>
          <w:rFonts w:ascii="Trebuchet MS" w:hAnsi="Trebuchet MS"/>
        </w:rPr>
      </w:pPr>
      <w:bookmarkStart w:id="7" w:name="_TOC_250001"/>
      <w:r>
        <w:rPr>
          <w:rFonts w:ascii="Trebuchet MS" w:hAnsi="Trebuchet MS"/>
          <w:color w:val="231F20"/>
          <w:w w:val="95"/>
        </w:rPr>
        <w:t>4</w:t>
      </w:r>
      <w:r>
        <w:rPr>
          <w:rFonts w:ascii="Trebuchet MS" w:hAnsi="Trebuchet MS"/>
          <w:color w:val="231F20"/>
          <w:spacing w:val="-6"/>
          <w:w w:val="95"/>
        </w:rPr>
        <w:t xml:space="preserve"> </w:t>
      </w:r>
      <w:bookmarkEnd w:id="7"/>
      <w:r>
        <w:rPr>
          <w:rFonts w:ascii="Trebuchet MS" w:hAnsi="Trebuchet MS"/>
          <w:color w:val="231F20"/>
          <w:w w:val="95"/>
        </w:rPr>
        <w:t>КЛАСС</w:t>
      </w:r>
    </w:p>
    <w:p w:rsidR="00D32D1B" w:rsidRDefault="00A5759D">
      <w:pPr>
        <w:spacing w:before="91"/>
        <w:ind w:left="117"/>
        <w:rPr>
          <w:rFonts w:ascii="Tahoma" w:hAnsi="Tahoma"/>
        </w:rPr>
      </w:pPr>
      <w:r>
        <w:rPr>
          <w:rFonts w:ascii="Tahoma" w:hAnsi="Tahoma"/>
          <w:color w:val="231F20"/>
          <w:spacing w:val="-1"/>
        </w:rPr>
        <w:t>Модуль</w:t>
      </w:r>
      <w:r>
        <w:rPr>
          <w:rFonts w:ascii="Tahoma" w:hAnsi="Tahoma"/>
          <w:color w:val="231F20"/>
          <w:spacing w:val="-16"/>
        </w:rPr>
        <w:t xml:space="preserve"> </w:t>
      </w:r>
      <w:r>
        <w:rPr>
          <w:rFonts w:ascii="Tahoma" w:hAnsi="Tahoma"/>
          <w:color w:val="231F20"/>
          <w:spacing w:val="-1"/>
        </w:rPr>
        <w:t>«Графика»</w:t>
      </w:r>
    </w:p>
    <w:p w:rsidR="00D32D1B" w:rsidRDefault="00A5759D" w:rsidP="00FA093C">
      <w:pPr>
        <w:pStyle w:val="a3"/>
        <w:spacing w:before="67" w:line="249" w:lineRule="auto"/>
      </w:pPr>
      <w:r>
        <w:rPr>
          <w:color w:val="231F20"/>
          <w:w w:val="120"/>
        </w:rPr>
        <w:t>Осваивать</w:t>
      </w:r>
      <w:r>
        <w:rPr>
          <w:color w:val="231F20"/>
          <w:spacing w:val="28"/>
          <w:w w:val="120"/>
        </w:rPr>
        <w:t xml:space="preserve"> </w:t>
      </w:r>
      <w:r>
        <w:rPr>
          <w:color w:val="231F20"/>
          <w:w w:val="120"/>
        </w:rPr>
        <w:t>правила</w:t>
      </w:r>
      <w:r>
        <w:rPr>
          <w:color w:val="231F20"/>
          <w:spacing w:val="28"/>
          <w:w w:val="120"/>
        </w:rPr>
        <w:t xml:space="preserve"> </w:t>
      </w:r>
      <w:r>
        <w:rPr>
          <w:color w:val="231F20"/>
          <w:w w:val="120"/>
        </w:rPr>
        <w:t>линейной</w:t>
      </w:r>
      <w:r>
        <w:rPr>
          <w:color w:val="231F20"/>
          <w:spacing w:val="28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28"/>
          <w:w w:val="120"/>
        </w:rPr>
        <w:t xml:space="preserve"> </w:t>
      </w:r>
      <w:r>
        <w:rPr>
          <w:color w:val="231F20"/>
          <w:w w:val="120"/>
        </w:rPr>
        <w:t>воздушной</w:t>
      </w:r>
      <w:r>
        <w:rPr>
          <w:color w:val="231F20"/>
          <w:spacing w:val="28"/>
          <w:w w:val="120"/>
        </w:rPr>
        <w:t xml:space="preserve"> </w:t>
      </w:r>
      <w:r>
        <w:rPr>
          <w:color w:val="231F20"/>
          <w:w w:val="120"/>
        </w:rPr>
        <w:t>перспективы</w:t>
      </w:r>
      <w:r>
        <w:rPr>
          <w:color w:val="231F20"/>
          <w:spacing w:val="28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применять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своей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практической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творческой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деятельности.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Изучать основные пропорции фигуры человека, пропорциональные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отношения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отдельных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частей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фигуры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учиться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применять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эти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знания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своих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рисунках.</w:t>
      </w:r>
    </w:p>
    <w:p w:rsidR="00D32D1B" w:rsidRDefault="00A5759D">
      <w:pPr>
        <w:pStyle w:val="a3"/>
        <w:spacing w:before="10" w:line="249" w:lineRule="auto"/>
        <w:ind w:right="116"/>
      </w:pPr>
      <w:r>
        <w:rPr>
          <w:color w:val="231F20"/>
          <w:w w:val="115"/>
        </w:rPr>
        <w:t>Приобретать представление о традиционных одеждах разных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народов и представление о красоте человека в разных культурах; применять эти знания в изображении персонажей сказаний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легенд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просто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представителей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народов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разных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культур.</w:t>
      </w:r>
    </w:p>
    <w:p w:rsidR="00D32D1B" w:rsidRDefault="00A5759D">
      <w:pPr>
        <w:pStyle w:val="a3"/>
        <w:spacing w:before="3" w:line="249" w:lineRule="auto"/>
      </w:pPr>
      <w:r>
        <w:rPr>
          <w:color w:val="231F20"/>
          <w:w w:val="120"/>
        </w:rPr>
        <w:t>Создавать зарисовки памятников отечественной и мировой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архитектуры.</w:t>
      </w:r>
    </w:p>
    <w:p w:rsidR="00D32D1B" w:rsidRDefault="00A5759D">
      <w:pPr>
        <w:pStyle w:val="2"/>
        <w:spacing w:before="148"/>
        <w:jc w:val="both"/>
      </w:pPr>
      <w:r>
        <w:rPr>
          <w:color w:val="231F20"/>
          <w:spacing w:val="-1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«Живопись»</w:t>
      </w:r>
    </w:p>
    <w:p w:rsidR="00D32D1B" w:rsidRDefault="00A5759D">
      <w:pPr>
        <w:pStyle w:val="a3"/>
        <w:spacing w:before="68" w:line="249" w:lineRule="auto"/>
      </w:pPr>
      <w:r>
        <w:rPr>
          <w:color w:val="231F20"/>
          <w:w w:val="120"/>
        </w:rPr>
        <w:t>Выполнять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живописное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изображение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пейзажей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разных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климатических зон (пейзаж гор, пейзаж степной или пустынной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зоны,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пейзаж,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типичный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среднерусской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природы).</w:t>
      </w:r>
    </w:p>
    <w:p w:rsidR="00D32D1B" w:rsidRDefault="00A5759D">
      <w:pPr>
        <w:pStyle w:val="a3"/>
        <w:spacing w:before="3" w:line="249" w:lineRule="auto"/>
      </w:pPr>
      <w:r>
        <w:rPr>
          <w:color w:val="231F20"/>
          <w:w w:val="115"/>
        </w:rPr>
        <w:t>Передавать в изображении народные представления о красоте человека, создавать образ женщины в русском народном костюме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образ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мужчины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народном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костюме.</w:t>
      </w:r>
    </w:p>
    <w:p w:rsidR="00D32D1B" w:rsidRDefault="00A5759D">
      <w:pPr>
        <w:pStyle w:val="a3"/>
        <w:spacing w:before="2" w:line="249" w:lineRule="auto"/>
      </w:pPr>
      <w:r>
        <w:rPr>
          <w:color w:val="231F20"/>
          <w:w w:val="115"/>
        </w:rPr>
        <w:t>Приобретать опыт создания портретов женских и мужских,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портрета пожилого человека, детского портрета или автопортрета,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портрета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персонажа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представлению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выбранной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культурной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эпохи).</w:t>
      </w:r>
    </w:p>
    <w:p w:rsidR="00D32D1B" w:rsidRDefault="00A5759D">
      <w:pPr>
        <w:pStyle w:val="a3"/>
        <w:spacing w:before="3" w:line="249" w:lineRule="auto"/>
      </w:pPr>
      <w:r>
        <w:rPr>
          <w:color w:val="231F20"/>
          <w:w w:val="115"/>
        </w:rPr>
        <w:t>Создавать двойной портрет (например, портрет матери и ребёнка).</w:t>
      </w:r>
    </w:p>
    <w:p w:rsidR="00D32D1B" w:rsidRDefault="00A5759D">
      <w:pPr>
        <w:pStyle w:val="a3"/>
        <w:spacing w:before="2" w:line="249" w:lineRule="auto"/>
      </w:pPr>
      <w:r>
        <w:rPr>
          <w:color w:val="231F20"/>
          <w:w w:val="115"/>
        </w:rPr>
        <w:t>Приобретать опыт создания композиции на тему «Древнерусский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город».</w:t>
      </w:r>
    </w:p>
    <w:p w:rsidR="00D32D1B" w:rsidRDefault="00A5759D" w:rsidP="00FA093C">
      <w:pPr>
        <w:pStyle w:val="a3"/>
        <w:spacing w:before="2" w:line="249" w:lineRule="auto"/>
      </w:pPr>
      <w:r>
        <w:rPr>
          <w:color w:val="231F20"/>
          <w:w w:val="115"/>
        </w:rPr>
        <w:t>Участвовать в коллективной творческой работе по созданию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композиционного</w:t>
      </w:r>
      <w:r>
        <w:rPr>
          <w:color w:val="231F20"/>
          <w:spacing w:val="52"/>
          <w:w w:val="115"/>
        </w:rPr>
        <w:t xml:space="preserve"> </w:t>
      </w:r>
      <w:r>
        <w:rPr>
          <w:color w:val="231F20"/>
          <w:w w:val="115"/>
        </w:rPr>
        <w:t>панно</w:t>
      </w:r>
      <w:r>
        <w:rPr>
          <w:color w:val="231F20"/>
          <w:spacing w:val="53"/>
          <w:w w:val="115"/>
        </w:rPr>
        <w:t xml:space="preserve"> </w:t>
      </w:r>
      <w:r>
        <w:rPr>
          <w:color w:val="231F20"/>
          <w:w w:val="115"/>
        </w:rPr>
        <w:t>(аппликации</w:t>
      </w:r>
      <w:r>
        <w:rPr>
          <w:color w:val="231F20"/>
          <w:spacing w:val="53"/>
          <w:w w:val="115"/>
        </w:rPr>
        <w:t xml:space="preserve"> </w:t>
      </w:r>
      <w:r>
        <w:rPr>
          <w:color w:val="231F20"/>
          <w:w w:val="115"/>
        </w:rPr>
        <w:t>из</w:t>
      </w:r>
      <w:r>
        <w:rPr>
          <w:color w:val="231F20"/>
          <w:spacing w:val="53"/>
          <w:w w:val="115"/>
        </w:rPr>
        <w:t xml:space="preserve"> </w:t>
      </w:r>
      <w:r>
        <w:rPr>
          <w:color w:val="231F20"/>
          <w:w w:val="115"/>
        </w:rPr>
        <w:t>индивидуальных</w:t>
      </w:r>
      <w:r>
        <w:rPr>
          <w:color w:val="231F20"/>
          <w:spacing w:val="52"/>
          <w:w w:val="115"/>
        </w:rPr>
        <w:t xml:space="preserve"> </w:t>
      </w:r>
      <w:r>
        <w:rPr>
          <w:color w:val="231F20"/>
          <w:w w:val="115"/>
        </w:rPr>
        <w:t>ри</w:t>
      </w:r>
      <w:r>
        <w:rPr>
          <w:color w:val="231F20"/>
          <w:w w:val="120"/>
        </w:rPr>
        <w:t>сунков) на темы народных праздников (русского народного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праздника</w:t>
      </w:r>
      <w:r>
        <w:rPr>
          <w:color w:val="231F20"/>
          <w:spacing w:val="49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50"/>
          <w:w w:val="120"/>
        </w:rPr>
        <w:t xml:space="preserve"> </w:t>
      </w:r>
      <w:r>
        <w:rPr>
          <w:color w:val="231F20"/>
          <w:w w:val="120"/>
        </w:rPr>
        <w:t>традиционных</w:t>
      </w:r>
      <w:r>
        <w:rPr>
          <w:color w:val="231F20"/>
          <w:spacing w:val="50"/>
          <w:w w:val="120"/>
        </w:rPr>
        <w:t xml:space="preserve"> </w:t>
      </w:r>
      <w:r>
        <w:rPr>
          <w:color w:val="231F20"/>
          <w:w w:val="120"/>
        </w:rPr>
        <w:t>праздников</w:t>
      </w:r>
      <w:r>
        <w:rPr>
          <w:color w:val="231F20"/>
          <w:spacing w:val="50"/>
          <w:w w:val="120"/>
        </w:rPr>
        <w:t xml:space="preserve"> </w:t>
      </w:r>
      <w:r>
        <w:rPr>
          <w:color w:val="231F20"/>
          <w:w w:val="120"/>
        </w:rPr>
        <w:t>у</w:t>
      </w:r>
      <w:r>
        <w:rPr>
          <w:color w:val="231F20"/>
          <w:spacing w:val="50"/>
          <w:w w:val="120"/>
        </w:rPr>
        <w:t xml:space="preserve"> </w:t>
      </w:r>
      <w:r>
        <w:rPr>
          <w:color w:val="231F20"/>
          <w:w w:val="120"/>
        </w:rPr>
        <w:t>разных</w:t>
      </w:r>
      <w:r>
        <w:rPr>
          <w:color w:val="231F20"/>
          <w:spacing w:val="50"/>
          <w:w w:val="120"/>
        </w:rPr>
        <w:t xml:space="preserve"> </w:t>
      </w:r>
      <w:r>
        <w:rPr>
          <w:color w:val="231F20"/>
          <w:w w:val="120"/>
        </w:rPr>
        <w:t>народов),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которых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выражается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обобщённый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образ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национальной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культуры.</w:t>
      </w:r>
    </w:p>
    <w:p w:rsidR="00D32D1B" w:rsidRDefault="00A5759D">
      <w:pPr>
        <w:pStyle w:val="2"/>
        <w:spacing w:before="146"/>
      </w:pPr>
      <w:r>
        <w:rPr>
          <w:color w:val="231F20"/>
          <w:w w:val="95"/>
        </w:rPr>
        <w:lastRenderedPageBreak/>
        <w:t>Модуль</w:t>
      </w:r>
      <w:r>
        <w:rPr>
          <w:color w:val="231F20"/>
          <w:spacing w:val="58"/>
          <w:w w:val="95"/>
        </w:rPr>
        <w:t xml:space="preserve"> </w:t>
      </w:r>
      <w:r>
        <w:rPr>
          <w:color w:val="231F20"/>
          <w:w w:val="95"/>
        </w:rPr>
        <w:t>«Скульптура»</w:t>
      </w:r>
    </w:p>
    <w:p w:rsidR="00D32D1B" w:rsidRDefault="00A5759D">
      <w:pPr>
        <w:pStyle w:val="a3"/>
        <w:spacing w:before="72" w:line="254" w:lineRule="auto"/>
      </w:pPr>
      <w:r>
        <w:rPr>
          <w:color w:val="231F20"/>
          <w:w w:val="120"/>
        </w:rPr>
        <w:t>Лепка из пластилина эскиза памятника выбранному герою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или участие в коллективной разработке проекта макета мемориального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комплекса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(работа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выполняется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после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освоения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со</w:t>
      </w:r>
      <w:r>
        <w:rPr>
          <w:color w:val="231F20"/>
          <w:spacing w:val="-1"/>
          <w:w w:val="120"/>
        </w:rPr>
        <w:t>бранного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spacing w:val="-1"/>
          <w:w w:val="120"/>
        </w:rPr>
        <w:t>материала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spacing w:val="-1"/>
          <w:w w:val="120"/>
        </w:rPr>
        <w:t>о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spacing w:val="-1"/>
          <w:w w:val="120"/>
        </w:rPr>
        <w:t>мемориальных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комплексах,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существующих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нашей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стране).</w:t>
      </w:r>
    </w:p>
    <w:p w:rsidR="00D32D1B" w:rsidRDefault="00A5759D">
      <w:pPr>
        <w:pStyle w:val="2"/>
        <w:spacing w:before="145"/>
      </w:pPr>
      <w:r>
        <w:rPr>
          <w:color w:val="231F20"/>
          <w:w w:val="95"/>
        </w:rPr>
        <w:t>Модуль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«Декоративно-прикладное</w:t>
      </w:r>
      <w:r>
        <w:rPr>
          <w:color w:val="231F20"/>
          <w:spacing w:val="39"/>
          <w:w w:val="95"/>
        </w:rPr>
        <w:t xml:space="preserve"> </w:t>
      </w:r>
      <w:r>
        <w:rPr>
          <w:color w:val="231F20"/>
          <w:w w:val="95"/>
        </w:rPr>
        <w:t>искусство»</w:t>
      </w:r>
    </w:p>
    <w:p w:rsidR="00D32D1B" w:rsidRDefault="00A5759D">
      <w:pPr>
        <w:pStyle w:val="a3"/>
        <w:spacing w:before="72" w:line="254" w:lineRule="auto"/>
      </w:pPr>
      <w:r>
        <w:rPr>
          <w:color w:val="231F20"/>
          <w:spacing w:val="-1"/>
          <w:w w:val="120"/>
        </w:rPr>
        <w:t>Исследовать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делать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зарисовки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особенностей,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характерных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для орнаментов разных народов или исторических эпох (особенности символов и стилизованных мотивов); показать в рисунках традиции использования орнаментов в архитектуре,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одежде,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оформлении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предметов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быта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у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разных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народов,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разные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эпохи.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Изучить и показать в практической творческой работе орнаменты,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традиционные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мотивы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символы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русской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народной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культуры (в деревянной резьбе и росписи по дереву, вышивке,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декоре головных уборов, орнаментах, которые характерны для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предметов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быта).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Получить представления о красоте русского народного костюма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головных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женских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уборов,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особенностях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мужской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одежды разных сословий, а также о связи украшения костюма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мужчины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родом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его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занятий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положением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обществе.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20"/>
        </w:rPr>
        <w:t>Познакомиться с женским и мужским костюмами в традициях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разных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народов,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со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своеобразием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одежды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разных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культурах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разные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эпохи.</w:t>
      </w:r>
    </w:p>
    <w:p w:rsidR="00D32D1B" w:rsidRDefault="00A5759D">
      <w:pPr>
        <w:pStyle w:val="2"/>
        <w:spacing w:before="143"/>
      </w:pPr>
      <w:r>
        <w:rPr>
          <w:color w:val="231F20"/>
          <w:spacing w:val="-1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«Архитектура»</w:t>
      </w:r>
    </w:p>
    <w:p w:rsidR="00D32D1B" w:rsidRDefault="00A5759D">
      <w:pPr>
        <w:pStyle w:val="a3"/>
        <w:spacing w:before="72" w:line="254" w:lineRule="auto"/>
      </w:pPr>
      <w:r>
        <w:rPr>
          <w:color w:val="231F20"/>
          <w:w w:val="115"/>
        </w:rPr>
        <w:t>Получить представление о конструкции традиционных жилищ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у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разных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народов,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об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их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связи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окружающей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природой.</w:t>
      </w:r>
    </w:p>
    <w:p w:rsidR="00D32D1B" w:rsidRDefault="00A5759D" w:rsidP="00FA093C">
      <w:pPr>
        <w:pStyle w:val="a3"/>
        <w:spacing w:line="254" w:lineRule="auto"/>
      </w:pPr>
      <w:r>
        <w:rPr>
          <w:color w:val="231F20"/>
          <w:w w:val="115"/>
        </w:rPr>
        <w:t>Познакомиться</w:t>
      </w:r>
      <w:r>
        <w:rPr>
          <w:color w:val="231F20"/>
          <w:spacing w:val="8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8"/>
          <w:w w:val="115"/>
        </w:rPr>
        <w:t xml:space="preserve"> </w:t>
      </w:r>
      <w:r>
        <w:rPr>
          <w:color w:val="231F20"/>
          <w:w w:val="115"/>
        </w:rPr>
        <w:t>конструкцией</w:t>
      </w:r>
      <w:r>
        <w:rPr>
          <w:color w:val="231F20"/>
          <w:spacing w:val="8"/>
          <w:w w:val="115"/>
        </w:rPr>
        <w:t xml:space="preserve"> </w:t>
      </w:r>
      <w:r>
        <w:rPr>
          <w:color w:val="231F20"/>
          <w:w w:val="115"/>
        </w:rPr>
        <w:t>избы</w:t>
      </w:r>
      <w:r>
        <w:rPr>
          <w:color w:val="231F20"/>
          <w:spacing w:val="9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8"/>
          <w:w w:val="115"/>
        </w:rPr>
        <w:t xml:space="preserve"> </w:t>
      </w:r>
      <w:r>
        <w:rPr>
          <w:color w:val="231F20"/>
          <w:w w:val="115"/>
        </w:rPr>
        <w:t>традиционного</w:t>
      </w:r>
      <w:r>
        <w:rPr>
          <w:color w:val="231F20"/>
          <w:spacing w:val="8"/>
          <w:w w:val="115"/>
        </w:rPr>
        <w:t xml:space="preserve"> </w:t>
      </w:r>
      <w:r>
        <w:rPr>
          <w:color w:val="231F20"/>
          <w:w w:val="115"/>
        </w:rPr>
        <w:t>деревянного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жилого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дома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надворных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построек;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уметь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строить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из бумаги или изображать конструкцию избы; понимать и уметь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объяснять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тесную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связь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декора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(украшений)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избы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функциональным значением тех же деталей: единство красоты и пользы.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Иметь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представления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о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конструктивных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особенностях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пере</w:t>
      </w:r>
      <w:r>
        <w:rPr>
          <w:color w:val="231F20"/>
          <w:w w:val="120"/>
        </w:rPr>
        <w:t>носного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жилища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—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юрты.</w:t>
      </w:r>
    </w:p>
    <w:p w:rsidR="00D32D1B" w:rsidRDefault="00A5759D" w:rsidP="00FA093C">
      <w:pPr>
        <w:pStyle w:val="a3"/>
        <w:spacing w:before="70" w:line="254" w:lineRule="auto"/>
      </w:pPr>
      <w:r>
        <w:rPr>
          <w:color w:val="231F20"/>
          <w:w w:val="115"/>
        </w:rPr>
        <w:t>Иметь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знания,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уметь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объяснять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изображать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традиционную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конструкцию</w:t>
      </w:r>
      <w:r>
        <w:rPr>
          <w:color w:val="231F20"/>
          <w:spacing w:val="9"/>
          <w:w w:val="115"/>
        </w:rPr>
        <w:t xml:space="preserve"> </w:t>
      </w:r>
      <w:r>
        <w:rPr>
          <w:color w:val="231F20"/>
          <w:w w:val="115"/>
        </w:rPr>
        <w:t>здания</w:t>
      </w:r>
      <w:r>
        <w:rPr>
          <w:color w:val="231F20"/>
          <w:spacing w:val="9"/>
          <w:w w:val="115"/>
        </w:rPr>
        <w:t xml:space="preserve"> </w:t>
      </w:r>
      <w:r>
        <w:rPr>
          <w:color w:val="231F20"/>
          <w:w w:val="115"/>
        </w:rPr>
        <w:t>каменного</w:t>
      </w:r>
      <w:r>
        <w:rPr>
          <w:color w:val="231F20"/>
          <w:spacing w:val="9"/>
          <w:w w:val="115"/>
        </w:rPr>
        <w:t xml:space="preserve"> </w:t>
      </w:r>
      <w:r>
        <w:rPr>
          <w:color w:val="231F20"/>
          <w:w w:val="115"/>
        </w:rPr>
        <w:t>древнерусского</w:t>
      </w:r>
      <w:r>
        <w:rPr>
          <w:color w:val="231F20"/>
          <w:spacing w:val="9"/>
          <w:w w:val="115"/>
        </w:rPr>
        <w:t xml:space="preserve"> </w:t>
      </w:r>
      <w:r>
        <w:rPr>
          <w:color w:val="231F20"/>
          <w:w w:val="115"/>
        </w:rPr>
        <w:t>храма;</w:t>
      </w:r>
      <w:r>
        <w:rPr>
          <w:color w:val="231F20"/>
          <w:spacing w:val="9"/>
          <w:w w:val="115"/>
        </w:rPr>
        <w:t xml:space="preserve"> </w:t>
      </w:r>
      <w:r>
        <w:rPr>
          <w:color w:val="231F20"/>
          <w:w w:val="115"/>
        </w:rPr>
        <w:t>знать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примеры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наиболее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значительных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древнерусских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соборов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где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lastRenderedPageBreak/>
        <w:t>они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находятся;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иметь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представление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о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красоте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конструктивных</w:t>
      </w:r>
      <w:r>
        <w:rPr>
          <w:color w:val="231F20"/>
          <w:spacing w:val="9"/>
          <w:w w:val="115"/>
        </w:rPr>
        <w:t xml:space="preserve"> </w:t>
      </w:r>
      <w:r>
        <w:rPr>
          <w:color w:val="231F20"/>
          <w:w w:val="115"/>
        </w:rPr>
        <w:t>особенностях</w:t>
      </w:r>
      <w:r>
        <w:rPr>
          <w:color w:val="231F20"/>
          <w:spacing w:val="10"/>
          <w:w w:val="115"/>
        </w:rPr>
        <w:t xml:space="preserve"> </w:t>
      </w:r>
      <w:r>
        <w:rPr>
          <w:color w:val="231F20"/>
          <w:w w:val="115"/>
        </w:rPr>
        <w:t>памятников</w:t>
      </w:r>
      <w:r>
        <w:rPr>
          <w:color w:val="231F20"/>
          <w:spacing w:val="10"/>
          <w:w w:val="115"/>
        </w:rPr>
        <w:t xml:space="preserve"> </w:t>
      </w:r>
      <w:r>
        <w:rPr>
          <w:color w:val="231F20"/>
          <w:w w:val="115"/>
        </w:rPr>
        <w:t>русского</w:t>
      </w:r>
      <w:r>
        <w:rPr>
          <w:color w:val="231F20"/>
          <w:spacing w:val="10"/>
          <w:w w:val="115"/>
        </w:rPr>
        <w:t xml:space="preserve"> </w:t>
      </w:r>
      <w:r>
        <w:rPr>
          <w:color w:val="231F20"/>
          <w:w w:val="115"/>
        </w:rPr>
        <w:t>деревянного</w:t>
      </w:r>
      <w:r>
        <w:rPr>
          <w:color w:val="231F20"/>
          <w:spacing w:val="10"/>
          <w:w w:val="115"/>
        </w:rPr>
        <w:t xml:space="preserve"> </w:t>
      </w:r>
      <w:r>
        <w:rPr>
          <w:color w:val="231F20"/>
          <w:w w:val="115"/>
        </w:rPr>
        <w:t>зодчества.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Иметь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представления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устройстве  и  красоте  древнерусского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города,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его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архитектурном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устройстве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жизни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нём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людей.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Знать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основные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 xml:space="preserve">конструктивные 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 xml:space="preserve">черты 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древнегреческого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храма,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уметь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его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изобразить;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иметь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общее,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целостное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образное</w:t>
      </w:r>
      <w:r w:rsidR="00FA093C">
        <w:rPr>
          <w:color w:val="231F20"/>
          <w:w w:val="115"/>
        </w:rPr>
        <w:t xml:space="preserve"> </w:t>
      </w:r>
      <w:r>
        <w:rPr>
          <w:color w:val="231F20"/>
          <w:w w:val="115"/>
        </w:rPr>
        <w:t>представление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о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древнегреческой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культуре.</w:t>
      </w:r>
    </w:p>
    <w:p w:rsidR="00D32D1B" w:rsidRDefault="00A5759D">
      <w:pPr>
        <w:pStyle w:val="a3"/>
        <w:spacing w:before="14" w:line="254" w:lineRule="auto"/>
      </w:pPr>
      <w:r>
        <w:rPr>
          <w:color w:val="231F20"/>
          <w:w w:val="120"/>
        </w:rPr>
        <w:t>Иметь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представление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об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основных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характерных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чертах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храмовых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сооружений,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характерных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разных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культур: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готический (романский) собор в европейских городах, буддийская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пагода,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мусульманская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мечеть;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уметь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изображать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их.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20"/>
        </w:rPr>
        <w:t>Понимать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уметь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объяснять,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чём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заключается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значимость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для современных людей сохранения архитектурных памятников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исторического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образа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своей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мировой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культуры.</w:t>
      </w:r>
    </w:p>
    <w:p w:rsidR="00D32D1B" w:rsidRDefault="00A5759D">
      <w:pPr>
        <w:pStyle w:val="2"/>
        <w:spacing w:before="145"/>
        <w:jc w:val="both"/>
      </w:pPr>
      <w:r>
        <w:rPr>
          <w:color w:val="231F20"/>
          <w:w w:val="95"/>
        </w:rPr>
        <w:t>Модуль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«Восприятие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произведений</w:t>
      </w:r>
      <w:r>
        <w:rPr>
          <w:color w:val="231F20"/>
          <w:spacing w:val="30"/>
          <w:w w:val="95"/>
        </w:rPr>
        <w:t xml:space="preserve"> </w:t>
      </w:r>
      <w:r>
        <w:rPr>
          <w:color w:val="231F20"/>
          <w:w w:val="95"/>
        </w:rPr>
        <w:t>искусства»</w:t>
      </w:r>
    </w:p>
    <w:p w:rsidR="00D32D1B" w:rsidRDefault="00A5759D">
      <w:pPr>
        <w:pStyle w:val="a3"/>
        <w:spacing w:before="72" w:line="254" w:lineRule="auto"/>
      </w:pPr>
      <w:r>
        <w:rPr>
          <w:color w:val="231F20"/>
          <w:w w:val="120"/>
        </w:rPr>
        <w:t>Формировать восприятие произведений искусства на темы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истории и традиций русской отечественной культуры (произве</w:t>
      </w:r>
      <w:r>
        <w:rPr>
          <w:color w:val="231F20"/>
          <w:w w:val="120"/>
        </w:rPr>
        <w:t>дения</w:t>
      </w:r>
      <w:r>
        <w:rPr>
          <w:color w:val="231F20"/>
          <w:spacing w:val="23"/>
          <w:w w:val="120"/>
        </w:rPr>
        <w:t xml:space="preserve"> </w:t>
      </w:r>
      <w:r>
        <w:rPr>
          <w:color w:val="231F20"/>
          <w:w w:val="120"/>
        </w:rPr>
        <w:t>В.</w:t>
      </w:r>
      <w:r>
        <w:rPr>
          <w:color w:val="231F20"/>
          <w:spacing w:val="23"/>
          <w:w w:val="120"/>
        </w:rPr>
        <w:t xml:space="preserve"> </w:t>
      </w:r>
      <w:r>
        <w:rPr>
          <w:color w:val="231F20"/>
          <w:w w:val="120"/>
        </w:rPr>
        <w:t>М.</w:t>
      </w:r>
      <w:r>
        <w:rPr>
          <w:color w:val="231F20"/>
          <w:spacing w:val="23"/>
          <w:w w:val="120"/>
        </w:rPr>
        <w:t xml:space="preserve"> </w:t>
      </w:r>
      <w:r>
        <w:rPr>
          <w:color w:val="231F20"/>
          <w:w w:val="120"/>
        </w:rPr>
        <w:t>Васнецова,</w:t>
      </w:r>
      <w:r>
        <w:rPr>
          <w:color w:val="231F20"/>
          <w:spacing w:val="23"/>
          <w:w w:val="120"/>
        </w:rPr>
        <w:t xml:space="preserve"> </w:t>
      </w:r>
      <w:r>
        <w:rPr>
          <w:color w:val="231F20"/>
          <w:w w:val="120"/>
        </w:rPr>
        <w:t>А.</w:t>
      </w:r>
      <w:r>
        <w:rPr>
          <w:color w:val="231F20"/>
          <w:spacing w:val="23"/>
          <w:w w:val="120"/>
        </w:rPr>
        <w:t xml:space="preserve"> </w:t>
      </w:r>
      <w:r>
        <w:rPr>
          <w:color w:val="231F20"/>
          <w:w w:val="120"/>
        </w:rPr>
        <w:t>М.</w:t>
      </w:r>
      <w:r>
        <w:rPr>
          <w:color w:val="231F20"/>
          <w:spacing w:val="23"/>
          <w:w w:val="120"/>
        </w:rPr>
        <w:t xml:space="preserve"> </w:t>
      </w:r>
      <w:r>
        <w:rPr>
          <w:color w:val="231F20"/>
          <w:w w:val="120"/>
        </w:rPr>
        <w:t>Васнецова,</w:t>
      </w:r>
      <w:r>
        <w:rPr>
          <w:color w:val="231F20"/>
          <w:spacing w:val="23"/>
          <w:w w:val="120"/>
        </w:rPr>
        <w:t xml:space="preserve"> </w:t>
      </w:r>
      <w:r>
        <w:rPr>
          <w:color w:val="231F20"/>
          <w:w w:val="120"/>
        </w:rPr>
        <w:t>Б.</w:t>
      </w:r>
      <w:r>
        <w:rPr>
          <w:color w:val="231F20"/>
          <w:spacing w:val="23"/>
          <w:w w:val="120"/>
        </w:rPr>
        <w:t xml:space="preserve"> </w:t>
      </w:r>
      <w:r>
        <w:rPr>
          <w:color w:val="231F20"/>
          <w:w w:val="120"/>
        </w:rPr>
        <w:t>М.</w:t>
      </w:r>
      <w:r>
        <w:rPr>
          <w:color w:val="231F20"/>
          <w:spacing w:val="24"/>
          <w:w w:val="120"/>
        </w:rPr>
        <w:t xml:space="preserve"> </w:t>
      </w:r>
      <w:r>
        <w:rPr>
          <w:color w:val="231F20"/>
          <w:w w:val="120"/>
        </w:rPr>
        <w:t>Кустодиева,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15"/>
        </w:rPr>
        <w:t>В.</w:t>
      </w:r>
      <w:r>
        <w:rPr>
          <w:color w:val="231F20"/>
          <w:spacing w:val="-13"/>
          <w:w w:val="115"/>
        </w:rPr>
        <w:t xml:space="preserve"> </w:t>
      </w:r>
      <w:r>
        <w:rPr>
          <w:color w:val="231F20"/>
          <w:w w:val="115"/>
        </w:rPr>
        <w:t>И.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Сурикова,</w:t>
      </w:r>
      <w:r>
        <w:rPr>
          <w:color w:val="231F20"/>
          <w:spacing w:val="-13"/>
          <w:w w:val="115"/>
        </w:rPr>
        <w:t xml:space="preserve"> </w:t>
      </w:r>
      <w:r>
        <w:rPr>
          <w:color w:val="231F20"/>
          <w:w w:val="115"/>
        </w:rPr>
        <w:t>К.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А.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Коровина,</w:t>
      </w:r>
      <w:r>
        <w:rPr>
          <w:color w:val="231F20"/>
          <w:spacing w:val="-13"/>
          <w:w w:val="115"/>
        </w:rPr>
        <w:t xml:space="preserve"> </w:t>
      </w:r>
      <w:r>
        <w:rPr>
          <w:color w:val="231F20"/>
          <w:w w:val="115"/>
        </w:rPr>
        <w:t>А.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Г.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Венецианова,</w:t>
      </w:r>
      <w:r>
        <w:rPr>
          <w:color w:val="231F20"/>
          <w:spacing w:val="-13"/>
          <w:w w:val="115"/>
        </w:rPr>
        <w:t xml:space="preserve"> </w:t>
      </w:r>
      <w:r>
        <w:rPr>
          <w:color w:val="231F20"/>
          <w:w w:val="115"/>
        </w:rPr>
        <w:t>А.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П.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Рябуш</w:t>
      </w:r>
      <w:r>
        <w:rPr>
          <w:color w:val="231F20"/>
          <w:w w:val="120"/>
        </w:rPr>
        <w:t>кина,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Я.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Билибина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других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выбору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учителя).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20"/>
        </w:rPr>
        <w:t>Иметь образные представления о каменном древнерусском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зодчестве (Московский Кремль, Новгородский детинец, Псков</w:t>
      </w:r>
      <w:r>
        <w:rPr>
          <w:color w:val="231F20"/>
          <w:w w:val="120"/>
        </w:rPr>
        <w:t>ский кром, Казанский кремль и другие с учётом местных архитектурных комплексов, в том числе монастырских), о па-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мятниках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русского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деревянного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зодчества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(архитектурный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комплекс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острове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Кижи).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Узнавать соборы Московского Кремля, Софийский собор 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Великом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Новгороде,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храм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Покрова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Нерли.</w:t>
      </w:r>
    </w:p>
    <w:p w:rsidR="00D32D1B" w:rsidRDefault="00A5759D">
      <w:pPr>
        <w:pStyle w:val="a3"/>
        <w:spacing w:line="254" w:lineRule="auto"/>
        <w:ind w:right="116"/>
      </w:pPr>
      <w:r>
        <w:rPr>
          <w:color w:val="231F20"/>
          <w:w w:val="120"/>
        </w:rPr>
        <w:t>Уметь называть и объяснять содержание памятника К. Минину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Д.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Пожарскому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скульптора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И.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П.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Мартоса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Москве.</w:t>
      </w:r>
    </w:p>
    <w:p w:rsidR="00D32D1B" w:rsidRDefault="00A5759D" w:rsidP="00FA093C">
      <w:pPr>
        <w:pStyle w:val="a3"/>
        <w:spacing w:line="254" w:lineRule="auto"/>
        <w:ind w:left="116"/>
      </w:pPr>
      <w:r>
        <w:rPr>
          <w:color w:val="231F20"/>
          <w:w w:val="115"/>
        </w:rPr>
        <w:t>Знать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узнавать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основные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памятники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наиболее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значимых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мемориальных</w:t>
      </w:r>
      <w:r>
        <w:rPr>
          <w:color w:val="231F20"/>
          <w:spacing w:val="-6"/>
          <w:w w:val="115"/>
        </w:rPr>
        <w:t xml:space="preserve"> </w:t>
      </w:r>
      <w:r>
        <w:rPr>
          <w:color w:val="231F20"/>
          <w:w w:val="115"/>
        </w:rPr>
        <w:t>ансамблей</w:t>
      </w:r>
      <w:r>
        <w:rPr>
          <w:color w:val="231F20"/>
          <w:spacing w:val="-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-5"/>
          <w:w w:val="115"/>
        </w:rPr>
        <w:t xml:space="preserve"> </w:t>
      </w:r>
      <w:r>
        <w:rPr>
          <w:color w:val="231F20"/>
          <w:w w:val="115"/>
        </w:rPr>
        <w:t>уметь</w:t>
      </w:r>
      <w:r>
        <w:rPr>
          <w:color w:val="231F20"/>
          <w:spacing w:val="-6"/>
          <w:w w:val="115"/>
        </w:rPr>
        <w:t xml:space="preserve"> </w:t>
      </w:r>
      <w:r>
        <w:rPr>
          <w:color w:val="231F20"/>
          <w:w w:val="115"/>
        </w:rPr>
        <w:t>объяснять</w:t>
      </w:r>
      <w:r>
        <w:rPr>
          <w:color w:val="231F20"/>
          <w:spacing w:val="-5"/>
          <w:w w:val="115"/>
        </w:rPr>
        <w:t xml:space="preserve"> </w:t>
      </w:r>
      <w:r>
        <w:rPr>
          <w:color w:val="231F20"/>
          <w:w w:val="115"/>
        </w:rPr>
        <w:t>их</w:t>
      </w:r>
      <w:r>
        <w:rPr>
          <w:color w:val="231F20"/>
          <w:spacing w:val="-5"/>
          <w:w w:val="115"/>
        </w:rPr>
        <w:t xml:space="preserve"> </w:t>
      </w:r>
      <w:r>
        <w:rPr>
          <w:color w:val="231F20"/>
          <w:w w:val="115"/>
        </w:rPr>
        <w:t>особое</w:t>
      </w:r>
      <w:r>
        <w:rPr>
          <w:color w:val="231F20"/>
          <w:spacing w:val="-3"/>
          <w:w w:val="115"/>
        </w:rPr>
        <w:t xml:space="preserve"> </w:t>
      </w:r>
      <w:r>
        <w:rPr>
          <w:color w:val="231F20"/>
          <w:w w:val="115"/>
        </w:rPr>
        <w:t>значение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 жизни людей (мемориальные ансамбли: Могила Неизвестного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Солдата</w:t>
      </w:r>
      <w:r>
        <w:rPr>
          <w:color w:val="231F20"/>
          <w:spacing w:val="-6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-5"/>
          <w:w w:val="115"/>
        </w:rPr>
        <w:t xml:space="preserve"> </w:t>
      </w:r>
      <w:r>
        <w:rPr>
          <w:color w:val="231F20"/>
          <w:w w:val="115"/>
        </w:rPr>
        <w:t>Москве;</w:t>
      </w:r>
      <w:r>
        <w:rPr>
          <w:color w:val="231F20"/>
          <w:spacing w:val="-5"/>
          <w:w w:val="115"/>
        </w:rPr>
        <w:t xml:space="preserve"> </w:t>
      </w:r>
      <w:r>
        <w:rPr>
          <w:color w:val="231F20"/>
          <w:w w:val="115"/>
        </w:rPr>
        <w:t>памятник-ансамбль</w:t>
      </w:r>
      <w:r>
        <w:rPr>
          <w:color w:val="231F20"/>
          <w:spacing w:val="-6"/>
          <w:w w:val="115"/>
        </w:rPr>
        <w:t xml:space="preserve"> </w:t>
      </w:r>
      <w:r>
        <w:rPr>
          <w:color w:val="231F20"/>
          <w:w w:val="115"/>
        </w:rPr>
        <w:t>«Героям</w:t>
      </w:r>
      <w:r>
        <w:rPr>
          <w:color w:val="231F20"/>
          <w:spacing w:val="-5"/>
          <w:w w:val="115"/>
        </w:rPr>
        <w:t xml:space="preserve"> </w:t>
      </w:r>
      <w:r>
        <w:rPr>
          <w:color w:val="231F20"/>
          <w:w w:val="115"/>
        </w:rPr>
        <w:t>Сталинградской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 xml:space="preserve">битвы» на Мамаевом кургане; «Воин-освободитель» в </w:t>
      </w:r>
      <w:r>
        <w:rPr>
          <w:color w:val="231F20"/>
          <w:w w:val="115"/>
        </w:rPr>
        <w:lastRenderedPageBreak/>
        <w:t>берлинском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Трептов-парке;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Пискарёвский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мемориал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Санкт-Петербурге и другие по выбору учителя); знать о правилах поведения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посещении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мемориальных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памятников.</w:t>
      </w:r>
      <w:r w:rsidR="00FA093C">
        <w:rPr>
          <w:color w:val="231F20"/>
          <w:w w:val="115"/>
        </w:rPr>
        <w:t xml:space="preserve"> </w:t>
      </w:r>
      <w:r>
        <w:rPr>
          <w:color w:val="231F20"/>
          <w:w w:val="120"/>
        </w:rPr>
        <w:t>Иметь представления об архитектурных, декоративных 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изобразительных произведениях в культуре Древней Греции,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spacing w:val="-1"/>
          <w:w w:val="120"/>
        </w:rPr>
        <w:t>других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культурах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Древнего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мира,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том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числе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Древнего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Востока;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уметь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обсуждать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эти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произведения.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20"/>
        </w:rPr>
        <w:t>Узнавать, различать общий вид и представлять основные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компоненты конструкции готических (романских) соборов;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знать особенности архитектурного устройства мусульманских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spacing w:val="-1"/>
          <w:w w:val="120"/>
        </w:rPr>
        <w:t xml:space="preserve">мечетей; иметь представление </w:t>
      </w:r>
      <w:r>
        <w:rPr>
          <w:color w:val="231F20"/>
          <w:w w:val="120"/>
        </w:rPr>
        <w:t>об архитектурном своеобразии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здания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буддийской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пагоды.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Приводить примеры произведений великих европейских художников: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Леонардо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да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Винчи,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Рафаэля,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Рембрандта,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Пикассо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других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(по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выбору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учителя).</w:t>
      </w:r>
    </w:p>
    <w:p w:rsidR="00D32D1B" w:rsidRDefault="00A5759D">
      <w:pPr>
        <w:pStyle w:val="2"/>
        <w:spacing w:before="145"/>
      </w:pPr>
      <w:r>
        <w:rPr>
          <w:color w:val="231F20"/>
        </w:rPr>
        <w:t>Модуль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«Азбука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цифровой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графики»</w:t>
      </w:r>
    </w:p>
    <w:p w:rsidR="00D32D1B" w:rsidRDefault="00A5759D">
      <w:pPr>
        <w:pStyle w:val="a3"/>
        <w:spacing w:before="71" w:line="254" w:lineRule="auto"/>
      </w:pPr>
      <w:r>
        <w:rPr>
          <w:color w:val="231F20"/>
          <w:w w:val="115"/>
        </w:rPr>
        <w:t>Осваивать правила линейной и воздушной перспективы с по</w:t>
      </w:r>
      <w:r>
        <w:rPr>
          <w:color w:val="231F20"/>
          <w:w w:val="120"/>
        </w:rPr>
        <w:t>мощью графических изображений и их варьирования в компьютерной программе Paint: изображение линии горизонта 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точки схода, перспективных сокращений, цветовых и тональных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изменений.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Моделировать в графическом редакторе с помощью инструментов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геометрических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фигур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конструкцию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традиционного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крестьянского деревянного дома (избы) и различные варианты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его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устройства.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Использовать поисковую систему для знакомства с разными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видами деревянного дома на основе избы и традициями и её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украшений.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Осваивать строение юрты, моделируя её конструкцию в графическом редакторе с помощью инструментов геометрических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фигур,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находить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поисковой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системе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разнообразные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модели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юрты,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её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украшения,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внешний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внутренний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вид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юрты.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Моделировать в графическом редакторе с помощью инструментов геометрических фигур конструкции храмовых зданий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разных культур (каменный православный собор с закомарами,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 сводами-нефами, главой, куполом; готический или романский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собор;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пагода;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мечеть).</w:t>
      </w:r>
    </w:p>
    <w:p w:rsidR="00D32D1B" w:rsidRDefault="00A5759D">
      <w:pPr>
        <w:pStyle w:val="a3"/>
        <w:spacing w:line="252" w:lineRule="auto"/>
      </w:pPr>
      <w:r>
        <w:rPr>
          <w:color w:val="231F20"/>
          <w:w w:val="115"/>
        </w:rPr>
        <w:t>Построить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пропорции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фигуры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человека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графическом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редакторе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помощью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геометрических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фигур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линейной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lastRenderedPageBreak/>
        <w:t>основе;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изобразить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различные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фазы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движения,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двигая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части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фигуры (при соответствующих технических условиях создать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анимацию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схематического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движения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человека).</w:t>
      </w:r>
    </w:p>
    <w:p w:rsidR="00D32D1B" w:rsidRDefault="00A5759D">
      <w:pPr>
        <w:pStyle w:val="a3"/>
        <w:spacing w:line="244" w:lineRule="auto"/>
      </w:pPr>
      <w:r>
        <w:rPr>
          <w:color w:val="231F20"/>
          <w:w w:val="115"/>
        </w:rPr>
        <w:t>Освоить анимацию простого повторяющегося движения изображения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виртуальном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редакторе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GIF-анимации.</w:t>
      </w:r>
    </w:p>
    <w:p w:rsidR="00D32D1B" w:rsidRDefault="00A5759D">
      <w:pPr>
        <w:pStyle w:val="a3"/>
        <w:spacing w:before="70" w:line="254" w:lineRule="auto"/>
      </w:pPr>
      <w:r>
        <w:rPr>
          <w:color w:val="231F20"/>
          <w:w w:val="115"/>
        </w:rPr>
        <w:t>Освоить и проводить компьютерные презентации в программе PowerPoint по темам изучаемого материала, собирая в поисковых системах нужный материал, или на основе собственных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фотографий и фотографий своих рисунков; делать шрифтовые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надписи наиболее важных определений, названий, положений,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которые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надо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помнить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знать.</w:t>
      </w:r>
    </w:p>
    <w:p w:rsidR="00D32D1B" w:rsidRDefault="00A5759D">
      <w:pPr>
        <w:pStyle w:val="a3"/>
        <w:spacing w:line="254" w:lineRule="auto"/>
      </w:pPr>
      <w:r>
        <w:rPr>
          <w:color w:val="231F20"/>
          <w:w w:val="115"/>
        </w:rPr>
        <w:t>Совершать виртуальные тематические путешествия по художественным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музеям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мира.</w:t>
      </w:r>
    </w:p>
    <w:p w:rsidR="00D32D1B" w:rsidRDefault="00D32D1B">
      <w:pPr>
        <w:pStyle w:val="a3"/>
        <w:ind w:left="0" w:right="0" w:firstLine="0"/>
        <w:jc w:val="left"/>
        <w:rPr>
          <w:sz w:val="22"/>
        </w:rPr>
      </w:pPr>
    </w:p>
    <w:p w:rsidR="00D32D1B" w:rsidRDefault="00E25B34">
      <w:pPr>
        <w:pStyle w:val="1"/>
        <w:spacing w:before="172"/>
        <w:jc w:val="both"/>
      </w:pPr>
      <w:r>
        <w:pict>
          <v:shape id="_x0000_s1090" style="position:absolute;left:0;text-align:left;margin-left:36.85pt;margin-top:25.85pt;width:317.5pt;height:.1pt;z-index:-15725056;mso-wrap-distance-left:0;mso-wrap-distance-right:0;mso-position-horizontal-relative:page" coordorigin="737,517" coordsize="6350,0" path="m737,517r6350,e" filled="f" strokecolor="#231f20" strokeweight=".5pt">
            <v:path arrowok="t"/>
            <w10:wrap type="topAndBottom" anchorx="page"/>
          </v:shape>
        </w:pict>
      </w:r>
      <w:bookmarkStart w:id="8" w:name="_TOC_250000"/>
      <w:r w:rsidR="00A5759D">
        <w:rPr>
          <w:color w:val="231F20"/>
          <w:w w:val="90"/>
        </w:rPr>
        <w:t>ТЕМАТИЧЕСКОЕ</w:t>
      </w:r>
      <w:r w:rsidR="00A5759D">
        <w:rPr>
          <w:color w:val="231F20"/>
          <w:spacing w:val="64"/>
          <w:w w:val="90"/>
        </w:rPr>
        <w:t xml:space="preserve"> </w:t>
      </w:r>
      <w:bookmarkEnd w:id="8"/>
      <w:r w:rsidR="00A5759D">
        <w:rPr>
          <w:color w:val="231F20"/>
          <w:w w:val="90"/>
        </w:rPr>
        <w:t>ПЛАНИРОВАНИЕ</w:t>
      </w:r>
    </w:p>
    <w:p w:rsidR="00D32D1B" w:rsidRDefault="00A5759D">
      <w:pPr>
        <w:spacing w:before="158" w:line="254" w:lineRule="auto"/>
        <w:ind w:left="117" w:right="114" w:firstLine="226"/>
        <w:jc w:val="both"/>
        <w:rPr>
          <w:i/>
          <w:sz w:val="20"/>
        </w:rPr>
      </w:pPr>
      <w:r>
        <w:rPr>
          <w:i/>
          <w:color w:val="231F20"/>
          <w:w w:val="120"/>
          <w:sz w:val="20"/>
        </w:rPr>
        <w:t>Тематическое планирование составлено на основе семи со</w:t>
      </w:r>
      <w:r>
        <w:rPr>
          <w:i/>
          <w:color w:val="231F20"/>
          <w:w w:val="115"/>
          <w:sz w:val="20"/>
        </w:rPr>
        <w:t>держательных модулей: «Графика», «Живопись», «Скульпту</w:t>
      </w:r>
      <w:r>
        <w:rPr>
          <w:i/>
          <w:color w:val="231F20"/>
          <w:w w:val="120"/>
          <w:sz w:val="20"/>
        </w:rPr>
        <w:t>ра»,</w:t>
      </w:r>
      <w:r>
        <w:rPr>
          <w:i/>
          <w:color w:val="231F20"/>
          <w:spacing w:val="18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«Декоративно-прикладное</w:t>
      </w:r>
      <w:r>
        <w:rPr>
          <w:i/>
          <w:color w:val="231F20"/>
          <w:spacing w:val="1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искусство»,</w:t>
      </w:r>
      <w:r>
        <w:rPr>
          <w:i/>
          <w:color w:val="231F20"/>
          <w:spacing w:val="1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«Архитектура»,</w:t>
      </w:r>
    </w:p>
    <w:p w:rsidR="00D32D1B" w:rsidRDefault="00A5759D">
      <w:pPr>
        <w:spacing w:line="254" w:lineRule="auto"/>
        <w:ind w:left="117" w:right="114"/>
        <w:jc w:val="both"/>
        <w:rPr>
          <w:i/>
          <w:sz w:val="20"/>
        </w:rPr>
      </w:pPr>
      <w:r>
        <w:rPr>
          <w:i/>
          <w:color w:val="231F20"/>
          <w:w w:val="120"/>
          <w:sz w:val="20"/>
        </w:rPr>
        <w:t>«Восприятие</w:t>
      </w:r>
      <w:r>
        <w:rPr>
          <w:i/>
          <w:color w:val="231F20"/>
          <w:spacing w:val="1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произведений</w:t>
      </w:r>
      <w:r>
        <w:rPr>
          <w:i/>
          <w:color w:val="231F20"/>
          <w:spacing w:val="1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искусства»,</w:t>
      </w:r>
      <w:r>
        <w:rPr>
          <w:i/>
          <w:color w:val="231F20"/>
          <w:spacing w:val="1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«Азбука</w:t>
      </w:r>
      <w:r>
        <w:rPr>
          <w:i/>
          <w:color w:val="231F20"/>
          <w:spacing w:val="1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цифровой</w:t>
      </w:r>
      <w:r>
        <w:rPr>
          <w:i/>
          <w:color w:val="231F20"/>
          <w:spacing w:val="1"/>
          <w:w w:val="120"/>
          <w:sz w:val="20"/>
        </w:rPr>
        <w:t xml:space="preserve"> </w:t>
      </w:r>
      <w:r>
        <w:rPr>
          <w:i/>
          <w:color w:val="231F20"/>
          <w:spacing w:val="-1"/>
          <w:w w:val="120"/>
          <w:sz w:val="20"/>
        </w:rPr>
        <w:t>графики».</w:t>
      </w:r>
      <w:r>
        <w:rPr>
          <w:i/>
          <w:color w:val="231F20"/>
          <w:spacing w:val="-14"/>
          <w:w w:val="120"/>
          <w:sz w:val="20"/>
        </w:rPr>
        <w:t xml:space="preserve"> </w:t>
      </w:r>
      <w:r>
        <w:rPr>
          <w:i/>
          <w:color w:val="231F20"/>
          <w:spacing w:val="-1"/>
          <w:w w:val="120"/>
          <w:sz w:val="20"/>
        </w:rPr>
        <w:t>Содержание</w:t>
      </w:r>
      <w:r>
        <w:rPr>
          <w:i/>
          <w:color w:val="231F20"/>
          <w:spacing w:val="-14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всех</w:t>
      </w:r>
      <w:r>
        <w:rPr>
          <w:i/>
          <w:color w:val="231F20"/>
          <w:spacing w:val="-13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модулей</w:t>
      </w:r>
      <w:r>
        <w:rPr>
          <w:i/>
          <w:color w:val="231F20"/>
          <w:spacing w:val="-14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присутствует</w:t>
      </w:r>
      <w:r>
        <w:rPr>
          <w:i/>
          <w:color w:val="231F20"/>
          <w:spacing w:val="-13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в</w:t>
      </w:r>
      <w:r>
        <w:rPr>
          <w:i/>
          <w:color w:val="231F20"/>
          <w:spacing w:val="-14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каждом</w:t>
      </w:r>
      <w:r>
        <w:rPr>
          <w:i/>
          <w:color w:val="231F20"/>
          <w:spacing w:val="-58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классе,</w:t>
      </w:r>
      <w:r>
        <w:rPr>
          <w:i/>
          <w:color w:val="231F20"/>
          <w:spacing w:val="-14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развиваясь</w:t>
      </w:r>
      <w:r>
        <w:rPr>
          <w:i/>
          <w:color w:val="231F20"/>
          <w:spacing w:val="-13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из</w:t>
      </w:r>
      <w:r>
        <w:rPr>
          <w:i/>
          <w:color w:val="231F20"/>
          <w:spacing w:val="-14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года</w:t>
      </w:r>
      <w:r>
        <w:rPr>
          <w:i/>
          <w:color w:val="231F20"/>
          <w:spacing w:val="-13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в</w:t>
      </w:r>
      <w:r>
        <w:rPr>
          <w:i/>
          <w:color w:val="231F20"/>
          <w:spacing w:val="-14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год</w:t>
      </w:r>
      <w:r>
        <w:rPr>
          <w:i/>
          <w:color w:val="231F20"/>
          <w:spacing w:val="-13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с</w:t>
      </w:r>
      <w:r>
        <w:rPr>
          <w:i/>
          <w:color w:val="231F20"/>
          <w:spacing w:val="-14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учётом</w:t>
      </w:r>
      <w:r>
        <w:rPr>
          <w:i/>
          <w:color w:val="231F20"/>
          <w:spacing w:val="-13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требований</w:t>
      </w:r>
      <w:r>
        <w:rPr>
          <w:i/>
          <w:color w:val="231F20"/>
          <w:spacing w:val="-14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к</w:t>
      </w:r>
      <w:r>
        <w:rPr>
          <w:i/>
          <w:color w:val="231F20"/>
          <w:spacing w:val="-13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резуль</w:t>
      </w:r>
      <w:r>
        <w:rPr>
          <w:i/>
          <w:color w:val="231F20"/>
          <w:w w:val="115"/>
          <w:sz w:val="20"/>
        </w:rPr>
        <w:t>татам освоения учебного предмета, выносимым на промежу</w:t>
      </w:r>
      <w:r>
        <w:rPr>
          <w:i/>
          <w:color w:val="231F20"/>
          <w:w w:val="120"/>
          <w:sz w:val="20"/>
        </w:rPr>
        <w:t>точную</w:t>
      </w:r>
      <w:r>
        <w:rPr>
          <w:i/>
          <w:color w:val="231F20"/>
          <w:spacing w:val="11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аттестацию.</w:t>
      </w:r>
    </w:p>
    <w:p w:rsidR="00D32D1B" w:rsidRDefault="00A5759D">
      <w:pPr>
        <w:spacing w:line="254" w:lineRule="auto"/>
        <w:ind w:left="117" w:right="114" w:firstLine="226"/>
        <w:jc w:val="both"/>
        <w:rPr>
          <w:i/>
          <w:sz w:val="20"/>
        </w:rPr>
      </w:pPr>
      <w:r>
        <w:rPr>
          <w:i/>
          <w:color w:val="231F20"/>
          <w:w w:val="120"/>
          <w:sz w:val="20"/>
        </w:rPr>
        <w:t>Важнейшим принципом предмета «Изобразительное искусство» является приоритет практической творческой работы с художественными материалами. Однако некоторые</w:t>
      </w:r>
      <w:r>
        <w:rPr>
          <w:i/>
          <w:color w:val="231F20"/>
          <w:spacing w:val="-57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уроки и учебные задания могут быть даны и на основе компьютерных средств (по выбору учителя и в зависимости от</w:t>
      </w:r>
      <w:r>
        <w:rPr>
          <w:i/>
          <w:color w:val="231F20"/>
          <w:spacing w:val="1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технических</w:t>
      </w:r>
      <w:r>
        <w:rPr>
          <w:i/>
          <w:color w:val="231F20"/>
          <w:spacing w:val="14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условий</w:t>
      </w:r>
      <w:r>
        <w:rPr>
          <w:i/>
          <w:color w:val="231F20"/>
          <w:spacing w:val="15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проведения</w:t>
      </w:r>
      <w:r>
        <w:rPr>
          <w:i/>
          <w:color w:val="231F20"/>
          <w:spacing w:val="14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урока).</w:t>
      </w:r>
    </w:p>
    <w:p w:rsidR="00D32D1B" w:rsidRDefault="00A5759D">
      <w:pPr>
        <w:spacing w:line="254" w:lineRule="auto"/>
        <w:ind w:left="117" w:right="114" w:firstLine="226"/>
        <w:jc w:val="both"/>
        <w:rPr>
          <w:i/>
          <w:sz w:val="20"/>
        </w:rPr>
      </w:pPr>
      <w:r>
        <w:rPr>
          <w:i/>
          <w:color w:val="231F20"/>
          <w:w w:val="120"/>
          <w:sz w:val="20"/>
        </w:rPr>
        <w:t>Задачи модуля «Восприятие произведений искусства» рассматриваются шире: и как эстетическое восприятие окружающего мира, природы, ведь искусство учит эстетически,</w:t>
      </w:r>
      <w:r>
        <w:rPr>
          <w:i/>
          <w:color w:val="231F20"/>
          <w:spacing w:val="-57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художественно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видеть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мир</w:t>
      </w:r>
      <w:r>
        <w:rPr>
          <w:i/>
          <w:color w:val="231F20"/>
          <w:spacing w:val="10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вокруг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и</w:t>
      </w:r>
      <w:r>
        <w:rPr>
          <w:i/>
          <w:color w:val="231F20"/>
          <w:spacing w:val="10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«внутри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себя».</w:t>
      </w:r>
    </w:p>
    <w:p w:rsidR="00D32D1B" w:rsidRDefault="00A5759D">
      <w:pPr>
        <w:spacing w:line="254" w:lineRule="auto"/>
        <w:ind w:left="117" w:right="114" w:firstLine="226"/>
        <w:jc w:val="both"/>
        <w:rPr>
          <w:i/>
          <w:sz w:val="20"/>
        </w:rPr>
      </w:pPr>
      <w:r>
        <w:rPr>
          <w:i/>
          <w:color w:val="231F20"/>
          <w:w w:val="120"/>
          <w:sz w:val="20"/>
        </w:rPr>
        <w:t>Учебным темам по этому модулю могут быть посвящены</w:t>
      </w:r>
      <w:r>
        <w:rPr>
          <w:i/>
          <w:color w:val="231F20"/>
          <w:spacing w:val="-57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отдельные уроки, но в основном следует объединять задачи</w:t>
      </w:r>
      <w:r>
        <w:rPr>
          <w:i/>
          <w:color w:val="231F20"/>
          <w:spacing w:val="1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восприятия</w:t>
      </w:r>
      <w:r>
        <w:rPr>
          <w:i/>
          <w:color w:val="231F20"/>
          <w:spacing w:val="1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с</w:t>
      </w:r>
      <w:r>
        <w:rPr>
          <w:i/>
          <w:color w:val="231F20"/>
          <w:spacing w:val="1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задачами</w:t>
      </w:r>
      <w:r>
        <w:rPr>
          <w:i/>
          <w:color w:val="231F20"/>
          <w:spacing w:val="1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практической</w:t>
      </w:r>
      <w:r>
        <w:rPr>
          <w:i/>
          <w:color w:val="231F20"/>
          <w:spacing w:val="1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творческой</w:t>
      </w:r>
      <w:r>
        <w:rPr>
          <w:i/>
          <w:color w:val="231F20"/>
          <w:spacing w:val="1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работы</w:t>
      </w:r>
      <w:r>
        <w:rPr>
          <w:i/>
          <w:color w:val="231F20"/>
          <w:spacing w:val="-57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 xml:space="preserve">(при общем сохранении учебного времени на восприятие </w:t>
      </w:r>
      <w:r>
        <w:rPr>
          <w:i/>
          <w:color w:val="231F20"/>
          <w:w w:val="120"/>
          <w:sz w:val="20"/>
        </w:rPr>
        <w:lastRenderedPageBreak/>
        <w:t>произведений искусства и эстетического наблюдения окружающей</w:t>
      </w:r>
      <w:r>
        <w:rPr>
          <w:i/>
          <w:color w:val="231F20"/>
          <w:spacing w:val="12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действительности).</w:t>
      </w:r>
    </w:p>
    <w:p w:rsidR="00D32D1B" w:rsidRDefault="00A5759D">
      <w:pPr>
        <w:spacing w:line="254" w:lineRule="auto"/>
        <w:ind w:left="117" w:right="114" w:firstLine="226"/>
        <w:jc w:val="both"/>
        <w:rPr>
          <w:i/>
          <w:sz w:val="20"/>
        </w:rPr>
      </w:pPr>
      <w:r>
        <w:rPr>
          <w:i/>
          <w:color w:val="231F20"/>
          <w:w w:val="120"/>
          <w:sz w:val="20"/>
        </w:rPr>
        <w:t>Значительные</w:t>
      </w:r>
      <w:r>
        <w:rPr>
          <w:i/>
          <w:color w:val="231F20"/>
          <w:spacing w:val="-14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возможности</w:t>
      </w:r>
      <w:r>
        <w:rPr>
          <w:i/>
          <w:color w:val="231F20"/>
          <w:spacing w:val="-13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знакомства</w:t>
      </w:r>
      <w:r>
        <w:rPr>
          <w:i/>
          <w:color w:val="231F20"/>
          <w:spacing w:val="-13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с</w:t>
      </w:r>
      <w:r>
        <w:rPr>
          <w:i/>
          <w:color w:val="231F20"/>
          <w:spacing w:val="-13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отечественным</w:t>
      </w:r>
      <w:r>
        <w:rPr>
          <w:i/>
          <w:color w:val="231F20"/>
          <w:spacing w:val="-58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и мировым искусством предоставляют виртуальные путешествия по художественным музеям, к историко-архитектурным</w:t>
      </w:r>
      <w:r>
        <w:rPr>
          <w:i/>
          <w:color w:val="231F20"/>
          <w:spacing w:val="1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памятникам.</w:t>
      </w:r>
      <w:r>
        <w:rPr>
          <w:i/>
          <w:color w:val="231F20"/>
          <w:spacing w:val="1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Однако</w:t>
      </w:r>
      <w:r>
        <w:rPr>
          <w:i/>
          <w:color w:val="231F20"/>
          <w:spacing w:val="1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это</w:t>
      </w:r>
      <w:r>
        <w:rPr>
          <w:i/>
          <w:color w:val="231F20"/>
          <w:spacing w:val="1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не</w:t>
      </w:r>
      <w:r>
        <w:rPr>
          <w:i/>
          <w:color w:val="231F20"/>
          <w:spacing w:val="1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заменяет</w:t>
      </w:r>
      <w:r>
        <w:rPr>
          <w:i/>
          <w:color w:val="231F20"/>
          <w:spacing w:val="1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реального</w:t>
      </w:r>
      <w:r>
        <w:rPr>
          <w:i/>
          <w:color w:val="231F20"/>
          <w:spacing w:val="-57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посещения музеев и памятных мест (во внеурочное время, но</w:t>
      </w:r>
      <w:r>
        <w:rPr>
          <w:i/>
          <w:color w:val="231F20"/>
          <w:spacing w:val="-57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в</w:t>
      </w:r>
      <w:r>
        <w:rPr>
          <w:i/>
          <w:color w:val="231F20"/>
          <w:spacing w:val="12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соответствии</w:t>
      </w:r>
      <w:r>
        <w:rPr>
          <w:i/>
          <w:color w:val="231F20"/>
          <w:spacing w:val="13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с</w:t>
      </w:r>
      <w:r>
        <w:rPr>
          <w:i/>
          <w:color w:val="231F20"/>
          <w:spacing w:val="13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изучаемым</w:t>
      </w:r>
      <w:r>
        <w:rPr>
          <w:i/>
          <w:color w:val="231F20"/>
          <w:spacing w:val="13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материалом).</w:t>
      </w:r>
    </w:p>
    <w:p w:rsidR="00D32D1B" w:rsidRDefault="00D32D1B">
      <w:pPr>
        <w:jc w:val="both"/>
        <w:rPr>
          <w:rFonts w:ascii="Trebuchet MS" w:hAnsi="Trebuchet MS"/>
          <w:sz w:val="18"/>
        </w:rPr>
        <w:sectPr w:rsidR="00D32D1B">
          <w:pgSz w:w="7830" w:h="12020"/>
          <w:pgMar w:top="620" w:right="620" w:bottom="280" w:left="620" w:header="720" w:footer="720" w:gutter="0"/>
          <w:cols w:space="720"/>
        </w:sectPr>
      </w:pPr>
    </w:p>
    <w:p w:rsidR="00D32D1B" w:rsidRDefault="00A5759D">
      <w:pPr>
        <w:pStyle w:val="a5"/>
        <w:numPr>
          <w:ilvl w:val="0"/>
          <w:numId w:val="1"/>
        </w:numPr>
        <w:tabs>
          <w:tab w:val="left" w:pos="309"/>
        </w:tabs>
        <w:spacing w:before="83"/>
        <w:ind w:hanging="195"/>
        <w:rPr>
          <w:rFonts w:ascii="Trebuchet MS" w:hAnsi="Trebuchet MS"/>
        </w:rPr>
      </w:pPr>
      <w:r>
        <w:rPr>
          <w:rFonts w:ascii="Trebuchet MS" w:hAnsi="Trebuchet MS"/>
          <w:color w:val="231F20"/>
        </w:rPr>
        <w:lastRenderedPageBreak/>
        <w:t>КЛАСС</w:t>
      </w:r>
      <w:r>
        <w:rPr>
          <w:rFonts w:ascii="Trebuchet MS" w:hAnsi="Trebuchet MS"/>
          <w:color w:val="231F20"/>
          <w:spacing w:val="-8"/>
        </w:rPr>
        <w:t xml:space="preserve"> </w:t>
      </w:r>
      <w:r>
        <w:rPr>
          <w:rFonts w:ascii="Trebuchet MS" w:hAnsi="Trebuchet MS"/>
          <w:color w:val="231F20"/>
        </w:rPr>
        <w:t>(</w:t>
      </w:r>
      <w:r>
        <w:rPr>
          <w:rFonts w:ascii="Times New Roman" w:hAnsi="Times New Roman"/>
          <w:i/>
          <w:color w:val="231F20"/>
        </w:rPr>
        <w:t>33 ч</w:t>
      </w:r>
      <w:r>
        <w:rPr>
          <w:rFonts w:ascii="Trebuchet MS" w:hAnsi="Trebuchet MS"/>
          <w:color w:val="231F20"/>
        </w:rPr>
        <w:t>)</w:t>
      </w:r>
    </w:p>
    <w:p w:rsidR="00D32D1B" w:rsidRDefault="00D32D1B">
      <w:pPr>
        <w:pStyle w:val="a3"/>
        <w:spacing w:before="7"/>
        <w:ind w:left="0" w:right="0" w:firstLine="0"/>
        <w:jc w:val="left"/>
        <w:rPr>
          <w:rFonts w:ascii="Trebuchet MS"/>
          <w:sz w:val="15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461"/>
        <w:gridCol w:w="11"/>
        <w:gridCol w:w="35"/>
        <w:gridCol w:w="22"/>
        <w:gridCol w:w="3513"/>
        <w:gridCol w:w="173"/>
        <w:gridCol w:w="9"/>
        <w:gridCol w:w="10"/>
        <w:gridCol w:w="55"/>
        <w:gridCol w:w="47"/>
        <w:gridCol w:w="4481"/>
        <w:gridCol w:w="331"/>
        <w:gridCol w:w="20"/>
        <w:gridCol w:w="25"/>
        <w:gridCol w:w="35"/>
        <w:gridCol w:w="22"/>
      </w:tblGrid>
      <w:tr w:rsidR="00D32D1B" w:rsidTr="00AA460E">
        <w:trPr>
          <w:gridAfter w:val="5"/>
          <w:wAfter w:w="428" w:type="dxa"/>
          <w:trHeight w:val="109"/>
        </w:trPr>
        <w:tc>
          <w:tcPr>
            <w:tcW w:w="1472" w:type="dxa"/>
            <w:gridSpan w:val="2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59"/>
              <w:ind w:left="42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Модуль</w:t>
            </w:r>
          </w:p>
        </w:tc>
        <w:tc>
          <w:tcPr>
            <w:tcW w:w="3570" w:type="dxa"/>
            <w:gridSpan w:val="3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59"/>
              <w:ind w:left="65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Программное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содержание</w:t>
            </w:r>
          </w:p>
        </w:tc>
        <w:tc>
          <w:tcPr>
            <w:tcW w:w="4775" w:type="dxa"/>
            <w:gridSpan w:val="6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59"/>
              <w:ind w:left="456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D32D1B" w:rsidTr="00AA460E">
        <w:trPr>
          <w:gridAfter w:val="5"/>
          <w:wAfter w:w="428" w:type="dxa"/>
          <w:trHeight w:val="736"/>
        </w:trPr>
        <w:tc>
          <w:tcPr>
            <w:tcW w:w="1472" w:type="dxa"/>
            <w:gridSpan w:val="2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 w:line="205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  <w:p w:rsidR="00D32D1B" w:rsidRDefault="00A5759D">
            <w:pPr>
              <w:pStyle w:val="TableParagraph"/>
              <w:spacing w:before="1" w:line="235" w:lineRule="auto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«Восприятие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произведений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искусства»</w:t>
            </w:r>
          </w:p>
        </w:tc>
        <w:tc>
          <w:tcPr>
            <w:tcW w:w="3570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3" w:line="235" w:lineRule="auto"/>
              <w:ind w:right="127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Восприятие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детских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рисунков.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Навыки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восприятия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произведений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детского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творчества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формирование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зрительских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умений.</w:t>
            </w:r>
          </w:p>
          <w:p w:rsidR="00D32D1B" w:rsidRDefault="00A5759D">
            <w:pPr>
              <w:pStyle w:val="TableParagraph"/>
              <w:spacing w:line="235" w:lineRule="auto"/>
              <w:ind w:right="38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Первые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представления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композиции: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уровне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образного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восприятия.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художественных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материалах.</w:t>
            </w:r>
          </w:p>
          <w:p w:rsidR="00D32D1B" w:rsidRDefault="00A5759D">
            <w:pPr>
              <w:pStyle w:val="TableParagraph"/>
              <w:spacing w:line="201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Обсуждение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содержания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рисунка</w:t>
            </w:r>
          </w:p>
        </w:tc>
        <w:tc>
          <w:tcPr>
            <w:tcW w:w="4775" w:type="dxa"/>
            <w:gridSpan w:val="6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3" w:line="235" w:lineRule="auto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Наблюдать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18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19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анализировать</w:t>
            </w:r>
            <w:r>
              <w:rPr>
                <w:i/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детские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позиций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содержания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сюжета,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настроения.</w:t>
            </w:r>
          </w:p>
          <w:p w:rsidR="00D32D1B" w:rsidRDefault="00A5759D">
            <w:pPr>
              <w:pStyle w:val="TableParagraph"/>
              <w:spacing w:line="199" w:lineRule="exact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Объяснять</w:t>
            </w:r>
            <w:r>
              <w:rPr>
                <w:i/>
                <w:color w:val="231F20"/>
                <w:spacing w:val="-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расположение</w:t>
            </w:r>
            <w:r>
              <w:rPr>
                <w:color w:val="231F20"/>
                <w:spacing w:val="-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изображения</w:t>
            </w:r>
            <w:r>
              <w:rPr>
                <w:color w:val="231F20"/>
                <w:spacing w:val="-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-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листе</w:t>
            </w:r>
          </w:p>
          <w:p w:rsidR="00D32D1B" w:rsidRDefault="00A5759D">
            <w:pPr>
              <w:pStyle w:val="TableParagraph"/>
              <w:spacing w:before="1" w:line="235" w:lineRule="auto"/>
              <w:ind w:right="70"/>
              <w:rPr>
                <w:sz w:val="18"/>
              </w:rPr>
            </w:pPr>
            <w:r>
              <w:rPr>
                <w:color w:val="231F20"/>
                <w:spacing w:val="-1"/>
                <w:w w:val="115"/>
                <w:sz w:val="18"/>
              </w:rPr>
              <w:t>и</w:t>
            </w:r>
            <w:r>
              <w:rPr>
                <w:color w:val="231F20"/>
                <w:spacing w:val="-11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выбор</w:t>
            </w:r>
            <w:r>
              <w:rPr>
                <w:color w:val="231F20"/>
                <w:spacing w:val="-11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вертикального</w:t>
            </w:r>
            <w:r>
              <w:rPr>
                <w:color w:val="231F20"/>
                <w:spacing w:val="-11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или</w:t>
            </w:r>
            <w:r>
              <w:rPr>
                <w:color w:val="231F20"/>
                <w:spacing w:val="-11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15"/>
                <w:sz w:val="18"/>
              </w:rPr>
              <w:t>горизонтального</w:t>
            </w:r>
            <w:r>
              <w:rPr>
                <w:color w:val="231F20"/>
                <w:spacing w:val="-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формата.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Объяснять</w:t>
            </w:r>
            <w:r>
              <w:rPr>
                <w:color w:val="231F20"/>
                <w:w w:val="120"/>
                <w:sz w:val="18"/>
              </w:rPr>
              <w:t>, какими художественными материала-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ми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(карандашами,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мелками,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красками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т.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д.)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сделан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рисунок.</w:t>
            </w:r>
          </w:p>
          <w:p w:rsidR="00D32D1B" w:rsidRDefault="00A5759D">
            <w:pPr>
              <w:pStyle w:val="TableParagraph"/>
              <w:spacing w:line="235" w:lineRule="auto"/>
              <w:ind w:right="305"/>
              <w:jc w:val="both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Рисовать</w:t>
            </w:r>
            <w:r>
              <w:rPr>
                <w:color w:val="231F20"/>
                <w:w w:val="120"/>
                <w:sz w:val="18"/>
              </w:rPr>
              <w:t xml:space="preserve">, </w:t>
            </w:r>
            <w:r>
              <w:rPr>
                <w:i/>
                <w:color w:val="231F20"/>
                <w:w w:val="120"/>
                <w:sz w:val="18"/>
              </w:rPr>
              <w:t xml:space="preserve">выполнить </w:t>
            </w:r>
            <w:r>
              <w:rPr>
                <w:color w:val="231F20"/>
                <w:w w:val="120"/>
                <w:sz w:val="18"/>
              </w:rPr>
              <w:t>рисунок на простую, всем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доступную тему, например «Весёлое солнышко»,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карандашами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мелками</w:t>
            </w:r>
          </w:p>
        </w:tc>
      </w:tr>
      <w:tr w:rsidR="00D32D1B" w:rsidTr="00AA460E">
        <w:trPr>
          <w:gridAfter w:val="5"/>
          <w:wAfter w:w="428" w:type="dxa"/>
          <w:trHeight w:val="630"/>
        </w:trPr>
        <w:tc>
          <w:tcPr>
            <w:tcW w:w="1472" w:type="dxa"/>
            <w:gridSpan w:val="2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 w:line="205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  <w:p w:rsidR="00D32D1B" w:rsidRDefault="00A5759D">
            <w:pPr>
              <w:pStyle w:val="TableParagraph"/>
              <w:spacing w:line="205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«Графика»</w:t>
            </w:r>
          </w:p>
        </w:tc>
        <w:tc>
          <w:tcPr>
            <w:tcW w:w="3570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3" w:line="235" w:lineRule="auto"/>
              <w:ind w:right="167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Линейный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рисунок.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линий.</w:t>
            </w:r>
          </w:p>
          <w:p w:rsidR="00D32D1B" w:rsidRDefault="00A5759D">
            <w:pPr>
              <w:pStyle w:val="TableParagraph"/>
              <w:spacing w:line="235" w:lineRule="auto"/>
              <w:ind w:right="127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Линии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природе.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Ветки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(по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фотогра</w:t>
            </w:r>
            <w:r w:rsidR="00FA093C">
              <w:rPr>
                <w:color w:val="231F20"/>
                <w:w w:val="120"/>
                <w:sz w:val="18"/>
              </w:rPr>
              <w:t>ф</w:t>
            </w:r>
            <w:r>
              <w:rPr>
                <w:color w:val="231F20"/>
                <w:w w:val="120"/>
                <w:sz w:val="18"/>
              </w:rPr>
              <w:t>иям): тонкие — толстые, порывистые,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угловатые,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плавные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</w:t>
            </w:r>
          </w:p>
          <w:p w:rsidR="00D32D1B" w:rsidRDefault="00A5759D">
            <w:pPr>
              <w:pStyle w:val="TableParagraph"/>
              <w:spacing w:line="235" w:lineRule="auto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Графические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особенности.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рисования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линией.</w:t>
            </w:r>
          </w:p>
          <w:p w:rsidR="00D32D1B" w:rsidRDefault="00A5759D">
            <w:pPr>
              <w:pStyle w:val="TableParagraph"/>
              <w:spacing w:line="235" w:lineRule="auto"/>
              <w:ind w:right="29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Рисунок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натуры: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рисунок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листьев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разной формы (треугольный, круглый,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lastRenderedPageBreak/>
              <w:t>овальный,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длинный).</w:t>
            </w:r>
          </w:p>
          <w:p w:rsidR="00D32D1B" w:rsidRDefault="00A5759D" w:rsidP="00FA093C">
            <w:pPr>
              <w:pStyle w:val="TableParagraph"/>
              <w:spacing w:line="235" w:lineRule="auto"/>
              <w:ind w:right="12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Последовательность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рисунка.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Первичные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навыки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определения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пропорций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понимания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значения.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одного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пятна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«тела»,</w:t>
            </w:r>
          </w:p>
        </w:tc>
        <w:tc>
          <w:tcPr>
            <w:tcW w:w="4775" w:type="dxa"/>
            <w:gridSpan w:val="6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3" w:line="235" w:lineRule="auto"/>
              <w:ind w:right="109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lastRenderedPageBreak/>
              <w:t>Осваивать</w:t>
            </w:r>
            <w:r>
              <w:rPr>
                <w:i/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навыки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графическими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материалами.</w:t>
            </w:r>
          </w:p>
          <w:p w:rsidR="00D32D1B" w:rsidRDefault="00A5759D">
            <w:pPr>
              <w:pStyle w:val="TableParagraph"/>
              <w:spacing w:line="235" w:lineRule="auto"/>
              <w:ind w:right="482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Наблюдать</w:t>
            </w:r>
            <w:r>
              <w:rPr>
                <w:i/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анализировать</w:t>
            </w:r>
            <w:r>
              <w:rPr>
                <w:i/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линий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природе.</w:t>
            </w:r>
          </w:p>
          <w:p w:rsidR="00D32D1B" w:rsidRDefault="00A5759D">
            <w:pPr>
              <w:pStyle w:val="TableParagraph"/>
              <w:spacing w:line="235" w:lineRule="auto"/>
              <w:ind w:right="324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Создавать</w:t>
            </w:r>
            <w:r>
              <w:rPr>
                <w:i/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линейный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рисунок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—</w:t>
            </w:r>
            <w:r>
              <w:rPr>
                <w:i/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упражнение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разный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линий.</w:t>
            </w:r>
          </w:p>
          <w:p w:rsidR="00D32D1B" w:rsidRDefault="00A5759D">
            <w:pPr>
              <w:pStyle w:val="TableParagraph"/>
              <w:spacing w:line="235" w:lineRule="auto"/>
              <w:ind w:right="482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Выполнять</w:t>
            </w:r>
            <w:r>
              <w:rPr>
                <w:i/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натуры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рисунок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листа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дерева.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w w:val="120"/>
                <w:sz w:val="18"/>
              </w:rPr>
              <w:t>Рассматривать</w:t>
            </w:r>
            <w:r>
              <w:rPr>
                <w:i/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обсуждать</w:t>
            </w:r>
            <w:r>
              <w:rPr>
                <w:i/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формы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листа.</w:t>
            </w:r>
          </w:p>
          <w:p w:rsidR="00D32D1B" w:rsidRDefault="00A5759D">
            <w:pPr>
              <w:pStyle w:val="TableParagraph"/>
              <w:spacing w:line="235" w:lineRule="auto"/>
              <w:ind w:right="70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3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последовательность</w:t>
            </w:r>
            <w:r>
              <w:rPr>
                <w:color w:val="231F20"/>
                <w:spacing w:val="3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рисунка.</w:t>
            </w:r>
          </w:p>
          <w:p w:rsidR="00D32D1B" w:rsidRDefault="00A5759D">
            <w:pPr>
              <w:pStyle w:val="TableParagraph"/>
              <w:spacing w:line="235" w:lineRule="auto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Приобретать</w:t>
            </w:r>
            <w:r>
              <w:rPr>
                <w:i/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опыт</w:t>
            </w:r>
            <w:r>
              <w:rPr>
                <w:i/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обобщения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видимой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формы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предмета.</w:t>
            </w:r>
          </w:p>
          <w:p w:rsidR="00D32D1B" w:rsidRDefault="00A5759D">
            <w:pPr>
              <w:pStyle w:val="TableParagraph"/>
              <w:spacing w:line="235" w:lineRule="auto"/>
              <w:ind w:right="113"/>
              <w:rPr>
                <w:i/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lastRenderedPageBreak/>
              <w:t>Анализировать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 xml:space="preserve">сравнивать  </w:t>
            </w:r>
            <w:r>
              <w:rPr>
                <w:color w:val="231F20"/>
                <w:w w:val="120"/>
                <w:sz w:val="18"/>
              </w:rPr>
              <w:t>соотношение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частей,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составляющих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одно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целое,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</w:p>
        </w:tc>
      </w:tr>
      <w:tr w:rsidR="00D32D1B" w:rsidTr="00AA460E">
        <w:trPr>
          <w:gridAfter w:val="1"/>
          <w:wAfter w:w="17" w:type="dxa"/>
          <w:trHeight w:val="522"/>
        </w:trPr>
        <w:tc>
          <w:tcPr>
            <w:tcW w:w="1507" w:type="dxa"/>
            <w:gridSpan w:val="3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829" w:type="dxa"/>
            <w:gridSpan w:val="7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left="111" w:right="10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меняя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пропорции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«лап»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«шеи»,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получаем рисунки разных животных.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Линейный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тематический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рисунок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(линия-рассказчица)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сюжет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стихотворения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сюжет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жизни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детей (игры во дворе, в походе и др.)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простым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весёлым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повествовател</w:t>
            </w:r>
            <w:r>
              <w:rPr>
                <w:color w:val="231F20"/>
                <w:w w:val="120"/>
                <w:sz w:val="18"/>
              </w:rPr>
              <w:t>ным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сюжетом.</w:t>
            </w:r>
          </w:p>
          <w:p w:rsidR="00D32D1B" w:rsidRDefault="00A5759D">
            <w:pPr>
              <w:pStyle w:val="TableParagraph"/>
              <w:ind w:left="111" w:right="10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Пятно-силуэт.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Превращение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случайного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пятна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зверушки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фантастического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зверя.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Развитие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образного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видения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способности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целостного,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обобщённого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видения.</w:t>
            </w:r>
          </w:p>
          <w:p w:rsidR="00D32D1B" w:rsidRDefault="00A5759D">
            <w:pPr>
              <w:pStyle w:val="TableParagraph"/>
              <w:ind w:left="111" w:right="64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Пятно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основа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графического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изображения.</w:t>
            </w:r>
          </w:p>
          <w:p w:rsidR="00D32D1B" w:rsidRDefault="00A5759D">
            <w:pPr>
              <w:pStyle w:val="TableParagraph"/>
              <w:ind w:left="111" w:right="58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Тень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пример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пятна.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Теневой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театр.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Силуэт.</w:t>
            </w:r>
          </w:p>
          <w:p w:rsidR="00D32D1B" w:rsidRDefault="00A5759D">
            <w:pPr>
              <w:pStyle w:val="TableParagraph"/>
              <w:ind w:left="111" w:right="10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Навыки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уроке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жидкой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краской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кистью,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уход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своим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рабочим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местом.</w:t>
            </w:r>
          </w:p>
          <w:p w:rsidR="00D32D1B" w:rsidRDefault="00A5759D">
            <w:pPr>
              <w:pStyle w:val="TableParagraph"/>
              <w:ind w:left="111" w:right="59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Рассмотрение и анализ средств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выражения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—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пятна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линии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—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lastRenderedPageBreak/>
              <w:t>иллюстрациях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художников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детским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книгам</w:t>
            </w:r>
          </w:p>
        </w:tc>
        <w:tc>
          <w:tcPr>
            <w:tcW w:w="4892" w:type="dxa"/>
            <w:gridSpan w:val="5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right="308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lastRenderedPageBreak/>
              <w:t>изображения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животных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контрастными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пропорциями.</w:t>
            </w:r>
          </w:p>
          <w:p w:rsidR="00D32D1B" w:rsidRDefault="00A5759D">
            <w:pPr>
              <w:pStyle w:val="TableParagraph"/>
              <w:ind w:right="70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Приобретать</w:t>
            </w:r>
            <w:r>
              <w:rPr>
                <w:i/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опыт</w:t>
            </w:r>
            <w:r>
              <w:rPr>
                <w:i/>
                <w:color w:val="231F20"/>
                <w:spacing w:val="3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внимательного</w:t>
            </w:r>
            <w:r>
              <w:rPr>
                <w:color w:val="231F20"/>
                <w:spacing w:val="3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аналитическо-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наблюдения.</w:t>
            </w:r>
          </w:p>
          <w:p w:rsidR="00D32D1B" w:rsidRDefault="00A5759D">
            <w:pPr>
              <w:pStyle w:val="TableParagraph"/>
              <w:ind w:right="324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Развивать</w:t>
            </w:r>
            <w:r>
              <w:rPr>
                <w:i/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навыки</w:t>
            </w:r>
            <w:r>
              <w:rPr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рисования</w:t>
            </w:r>
            <w:r>
              <w:rPr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представлению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воображению.</w:t>
            </w:r>
          </w:p>
          <w:p w:rsidR="00D32D1B" w:rsidRDefault="00A5759D">
            <w:pPr>
              <w:pStyle w:val="TableParagraph"/>
              <w:ind w:right="462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Выполнить</w:t>
            </w:r>
            <w:r>
              <w:rPr>
                <w:i/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линейный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рисунок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темы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стихов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С.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Я.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Маршака,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Л.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Барто,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Д.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Хармса,</w:t>
            </w:r>
          </w:p>
          <w:p w:rsidR="00D32D1B" w:rsidRDefault="00A5759D">
            <w:pPr>
              <w:pStyle w:val="TableParagraph"/>
              <w:ind w:right="24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С.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В.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Михалкова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выбору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учителя)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простым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весёлым,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озорным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развитием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сюжета.</w:t>
            </w:r>
          </w:p>
          <w:p w:rsidR="00D32D1B" w:rsidRDefault="00A5759D">
            <w:pPr>
              <w:pStyle w:val="TableParagraph"/>
              <w:ind w:right="642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Использовать</w:t>
            </w:r>
            <w:r>
              <w:rPr>
                <w:i/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графическое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пятно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как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основу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изобразительного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образа.</w:t>
            </w:r>
          </w:p>
          <w:p w:rsidR="00D32D1B" w:rsidRDefault="00A5759D">
            <w:pPr>
              <w:pStyle w:val="TableParagraph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Соотносить</w:t>
            </w:r>
            <w:r>
              <w:rPr>
                <w:i/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пятна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опытом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зрительных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впечатлений.</w:t>
            </w:r>
          </w:p>
          <w:p w:rsidR="00D32D1B" w:rsidRDefault="00A5759D">
            <w:pPr>
              <w:pStyle w:val="TableParagraph"/>
              <w:ind w:right="342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Приобрести</w:t>
            </w:r>
            <w:r>
              <w:rPr>
                <w:i/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знания</w:t>
            </w:r>
            <w:r>
              <w:rPr>
                <w:i/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пятне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линии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плоскости.</w:t>
            </w:r>
          </w:p>
          <w:p w:rsidR="00D32D1B" w:rsidRDefault="00A5759D">
            <w:pPr>
              <w:pStyle w:val="TableParagraph"/>
              <w:ind w:right="18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Учиться</w:t>
            </w:r>
            <w:r>
              <w:rPr>
                <w:i/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работать</w:t>
            </w:r>
            <w:r>
              <w:rPr>
                <w:i/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уроке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жидкой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краской.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Создавать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изображения на основе пятна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путём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добавления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нему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подсказанных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воображением.</w:t>
            </w:r>
          </w:p>
          <w:p w:rsidR="00D32D1B" w:rsidRDefault="00A5759D">
            <w:pPr>
              <w:pStyle w:val="TableParagraph"/>
              <w:ind w:right="345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Приобрести</w:t>
            </w:r>
            <w:r>
              <w:rPr>
                <w:i/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новый</w:t>
            </w:r>
            <w:r>
              <w:rPr>
                <w:i/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опыт</w:t>
            </w:r>
            <w:r>
              <w:rPr>
                <w:i/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наблюдения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lastRenderedPageBreak/>
              <w:t>окружаю-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щей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реальности.</w:t>
            </w:r>
          </w:p>
          <w:p w:rsidR="00D32D1B" w:rsidRDefault="00A5759D">
            <w:pPr>
              <w:pStyle w:val="TableParagraph"/>
              <w:ind w:right="349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  <w:r>
              <w:rPr>
                <w:i/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анализировать</w:t>
            </w:r>
            <w:r>
              <w:rPr>
                <w:i/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иллюстрации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известных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художников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детских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книг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позиций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освоенных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знаний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пятне,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линии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пропорциях</w:t>
            </w:r>
          </w:p>
        </w:tc>
      </w:tr>
      <w:tr w:rsidR="00D32D1B" w:rsidTr="00AA460E">
        <w:trPr>
          <w:gridAfter w:val="1"/>
          <w:wAfter w:w="17" w:type="dxa"/>
          <w:trHeight w:val="97"/>
        </w:trPr>
        <w:tc>
          <w:tcPr>
            <w:tcW w:w="1507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 w:line="20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lastRenderedPageBreak/>
              <w:t>Модуль</w:t>
            </w:r>
          </w:p>
          <w:p w:rsidR="00D32D1B" w:rsidRDefault="00A5759D">
            <w:pPr>
              <w:pStyle w:val="TableParagraph"/>
              <w:spacing w:line="20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«Живопись»</w:t>
            </w:r>
          </w:p>
        </w:tc>
        <w:tc>
          <w:tcPr>
            <w:tcW w:w="3829" w:type="dxa"/>
            <w:gridSpan w:val="7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/>
              <w:ind w:right="32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Цвет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как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главных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средств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изобразительном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искусстве.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Навыки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гуашью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условиях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урока.</w:t>
            </w:r>
          </w:p>
        </w:tc>
        <w:tc>
          <w:tcPr>
            <w:tcW w:w="4892" w:type="dxa"/>
            <w:gridSpan w:val="5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/>
              <w:ind w:right="516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навыки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гуашью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условиях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школьного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урока.</w:t>
            </w:r>
          </w:p>
          <w:p w:rsidR="00D32D1B" w:rsidRDefault="00A5759D">
            <w:pPr>
              <w:pStyle w:val="TableParagraph"/>
              <w:spacing w:line="205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Знать</w:t>
            </w:r>
            <w:r>
              <w:rPr>
                <w:i/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основных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цвета.</w:t>
            </w:r>
          </w:p>
        </w:tc>
      </w:tr>
      <w:tr w:rsidR="00D32D1B" w:rsidTr="00AA460E">
        <w:trPr>
          <w:trHeight w:val="115"/>
        </w:trPr>
        <w:tc>
          <w:tcPr>
            <w:tcW w:w="1461" w:type="dxa"/>
          </w:tcPr>
          <w:p w:rsidR="00D32D1B" w:rsidRDefault="00A5759D">
            <w:pPr>
              <w:pStyle w:val="TableParagraph"/>
              <w:spacing w:before="59"/>
              <w:ind w:left="42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Модуль</w:t>
            </w:r>
          </w:p>
        </w:tc>
        <w:tc>
          <w:tcPr>
            <w:tcW w:w="3828" w:type="dxa"/>
            <w:gridSpan w:val="8"/>
          </w:tcPr>
          <w:p w:rsidR="00D32D1B" w:rsidRDefault="00A5759D">
            <w:pPr>
              <w:pStyle w:val="TableParagraph"/>
              <w:spacing w:before="59"/>
              <w:ind w:left="65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Программное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содержание</w:t>
            </w:r>
          </w:p>
        </w:tc>
        <w:tc>
          <w:tcPr>
            <w:tcW w:w="4956" w:type="dxa"/>
            <w:gridSpan w:val="7"/>
          </w:tcPr>
          <w:p w:rsidR="00D32D1B" w:rsidRDefault="00A5759D">
            <w:pPr>
              <w:pStyle w:val="TableParagraph"/>
              <w:spacing w:before="59"/>
              <w:ind w:left="456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D32D1B" w:rsidTr="00AA460E">
        <w:trPr>
          <w:trHeight w:val="1264"/>
        </w:trPr>
        <w:tc>
          <w:tcPr>
            <w:tcW w:w="1461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828" w:type="dxa"/>
            <w:gridSpan w:val="8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left="111" w:right="186"/>
              <w:jc w:val="bot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Три основных цвета. Ассоциативные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представления, связанные с каждым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 цветов. Навыки смешения красок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получения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нового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цвета.</w:t>
            </w:r>
          </w:p>
          <w:p w:rsidR="00D32D1B" w:rsidRDefault="00A5759D">
            <w:pPr>
              <w:pStyle w:val="TableParagraph"/>
              <w:spacing w:line="237" w:lineRule="auto"/>
              <w:ind w:left="111" w:right="10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Эмоциональная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выразительность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цвета.</w:t>
            </w:r>
          </w:p>
          <w:p w:rsidR="00D32D1B" w:rsidRDefault="00A5759D">
            <w:pPr>
              <w:pStyle w:val="TableParagraph"/>
              <w:ind w:left="111" w:right="485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Цвет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выражение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настроения,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душевного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состояния.</w:t>
            </w:r>
          </w:p>
          <w:p w:rsidR="00D32D1B" w:rsidRDefault="00A5759D">
            <w:pPr>
              <w:pStyle w:val="TableParagraph"/>
              <w:spacing w:line="237" w:lineRule="auto"/>
              <w:ind w:left="111" w:right="10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Наш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украшают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цветы.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Живописное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  восприятию  разных  по  цвету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формам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цветков.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Развитие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навыков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гуашью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навыков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наблюдения.</w:t>
            </w:r>
          </w:p>
          <w:p w:rsidR="00D32D1B" w:rsidRDefault="00A5759D">
            <w:pPr>
              <w:pStyle w:val="TableParagraph"/>
              <w:ind w:left="111" w:right="160"/>
              <w:jc w:val="both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Тематическая композиция «Времена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года». Контрастные цветовые состоя</w:t>
            </w:r>
            <w:r w:rsidR="00FA093C">
              <w:rPr>
                <w:color w:val="231F20"/>
                <w:w w:val="115"/>
                <w:sz w:val="18"/>
              </w:rPr>
              <w:t>н</w:t>
            </w:r>
            <w:r>
              <w:rPr>
                <w:color w:val="231F20"/>
                <w:w w:val="120"/>
                <w:sz w:val="18"/>
              </w:rPr>
              <w:t>ия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времён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года.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Работа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гуашью,</w:t>
            </w:r>
          </w:p>
          <w:p w:rsidR="00D32D1B" w:rsidRDefault="00A5759D">
            <w:pPr>
              <w:pStyle w:val="TableParagraph"/>
              <w:spacing w:line="237" w:lineRule="auto"/>
              <w:ind w:left="111" w:right="106"/>
              <w:jc w:val="both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 xml:space="preserve">в технике аппликации или в </w:t>
            </w:r>
            <w:r>
              <w:rPr>
                <w:color w:val="231F20"/>
                <w:w w:val="120"/>
                <w:sz w:val="18"/>
              </w:rPr>
              <w:lastRenderedPageBreak/>
              <w:t>смешанной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технике.</w:t>
            </w:r>
          </w:p>
          <w:p w:rsidR="00D32D1B" w:rsidRDefault="00A5759D">
            <w:pPr>
              <w:pStyle w:val="TableParagraph"/>
              <w:spacing w:line="205" w:lineRule="exact"/>
              <w:ind w:left="111"/>
              <w:jc w:val="both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Техника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монотипии.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Представления</w:t>
            </w:r>
          </w:p>
          <w:p w:rsidR="00D32D1B" w:rsidRDefault="00A5759D" w:rsidP="00FA093C">
            <w:pPr>
              <w:pStyle w:val="TableParagraph"/>
              <w:ind w:left="111" w:right="105"/>
              <w:jc w:val="bot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 симметрии. Развитие ассоциативного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воображения</w:t>
            </w:r>
          </w:p>
        </w:tc>
        <w:tc>
          <w:tcPr>
            <w:tcW w:w="4956" w:type="dxa"/>
            <w:gridSpan w:val="7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lastRenderedPageBreak/>
              <w:t>Обсуждать</w:t>
            </w:r>
            <w:r>
              <w:rPr>
                <w:i/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ассоциативные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представления,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связанные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каждым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цветом.</w:t>
            </w:r>
          </w:p>
          <w:p w:rsidR="00D32D1B" w:rsidRDefault="00A5759D">
            <w:pPr>
              <w:pStyle w:val="TableParagraph"/>
              <w:spacing w:line="237" w:lineRule="auto"/>
              <w:ind w:right="250"/>
              <w:rPr>
                <w:sz w:val="18"/>
              </w:rPr>
            </w:pPr>
            <w:r>
              <w:rPr>
                <w:i/>
                <w:color w:val="231F20"/>
                <w:spacing w:val="-1"/>
                <w:w w:val="120"/>
                <w:sz w:val="18"/>
              </w:rPr>
              <w:t>Экспериментировать</w:t>
            </w:r>
            <w:r>
              <w:rPr>
                <w:color w:val="231F20"/>
                <w:spacing w:val="-1"/>
                <w:w w:val="120"/>
                <w:sz w:val="18"/>
              </w:rPr>
              <w:t>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исследовать</w:t>
            </w:r>
            <w:r>
              <w:rPr>
                <w:i/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возможности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смешения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красок,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наложения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размывания цвета в процессе работы над разноцветным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ковриком.</w:t>
            </w:r>
          </w:p>
          <w:p w:rsidR="00D32D1B" w:rsidRDefault="00A5759D">
            <w:pPr>
              <w:pStyle w:val="TableParagraph"/>
              <w:ind w:right="138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 xml:space="preserve">Осознавать </w:t>
            </w:r>
            <w:r>
              <w:rPr>
                <w:color w:val="231F20"/>
                <w:w w:val="120"/>
                <w:sz w:val="18"/>
              </w:rPr>
              <w:t>эмоциональное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звучание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цвета,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что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разный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«рассказывает»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разном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настроении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—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весёлом,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задумчивом,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грустном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</w:t>
            </w:r>
          </w:p>
          <w:p w:rsidR="00D32D1B" w:rsidRDefault="00A5759D">
            <w:pPr>
              <w:pStyle w:val="TableParagraph"/>
              <w:spacing w:line="237" w:lineRule="auto"/>
              <w:ind w:right="88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Объяснять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разное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настроение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героев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передано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художником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иллюстрациях.</w:t>
            </w:r>
          </w:p>
          <w:p w:rsidR="00D32D1B" w:rsidRDefault="00A5759D">
            <w:pPr>
              <w:pStyle w:val="TableParagraph"/>
              <w:ind w:right="602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Выполнить</w:t>
            </w:r>
            <w:r>
              <w:rPr>
                <w:i/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красками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рисунок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весёлым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грустным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настроением.</w:t>
            </w:r>
          </w:p>
          <w:p w:rsidR="00D32D1B" w:rsidRDefault="00A5759D">
            <w:pPr>
              <w:pStyle w:val="TableParagraph"/>
              <w:spacing w:line="237" w:lineRule="auto"/>
              <w:ind w:right="402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Выполнить</w:t>
            </w:r>
            <w:r>
              <w:rPr>
                <w:i/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гуашью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рисунок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цветка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цветов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демонстрируемых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фотографий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</w:p>
          <w:p w:rsidR="00D32D1B" w:rsidRDefault="00A5759D">
            <w:pPr>
              <w:pStyle w:val="TableParagraph"/>
              <w:spacing w:line="20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представлению.</w:t>
            </w:r>
          </w:p>
          <w:p w:rsidR="00D32D1B" w:rsidRDefault="00A5759D">
            <w:pPr>
              <w:pStyle w:val="TableParagraph"/>
              <w:ind w:right="302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lastRenderedPageBreak/>
              <w:t>Развивать</w:t>
            </w:r>
            <w:r>
              <w:rPr>
                <w:i/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навыки</w:t>
            </w:r>
            <w:r>
              <w:rPr>
                <w:i/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аналитического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рассматривания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разной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формы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строения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цветов.</w:t>
            </w:r>
          </w:p>
          <w:p w:rsidR="00D32D1B" w:rsidRDefault="00A5759D">
            <w:pPr>
              <w:pStyle w:val="TableParagraph"/>
              <w:spacing w:line="237" w:lineRule="auto"/>
              <w:ind w:right="407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Выполнить</w:t>
            </w:r>
            <w:r>
              <w:rPr>
                <w:i/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изображения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времён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года.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Рассуждать</w:t>
            </w:r>
            <w:r>
              <w:rPr>
                <w:i/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объяснять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какого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цвета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каждое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время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года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почему,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догадаться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цвету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изображений,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какое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это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время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года.</w:t>
            </w:r>
          </w:p>
          <w:p w:rsidR="00D32D1B" w:rsidRDefault="00A5759D">
            <w:pPr>
              <w:pStyle w:val="TableParagraph"/>
              <w:ind w:right="673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 xml:space="preserve">Иметь представления </w:t>
            </w:r>
            <w:r>
              <w:rPr>
                <w:color w:val="231F20"/>
                <w:w w:val="120"/>
                <w:sz w:val="18"/>
              </w:rPr>
              <w:t>о свойствах печатной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техники.</w:t>
            </w:r>
          </w:p>
          <w:p w:rsidR="00D32D1B" w:rsidRDefault="00A5759D">
            <w:pPr>
              <w:pStyle w:val="TableParagraph"/>
              <w:spacing w:line="237" w:lineRule="auto"/>
              <w:ind w:right="652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 xml:space="preserve">Осваивать </w:t>
            </w:r>
            <w:r>
              <w:rPr>
                <w:color w:val="231F20"/>
                <w:w w:val="120"/>
                <w:sz w:val="18"/>
              </w:rPr>
              <w:t>технику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монотипии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 развития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живописных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умений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воображения.</w:t>
            </w:r>
          </w:p>
          <w:p w:rsidR="00D32D1B" w:rsidRDefault="00A5759D">
            <w:pPr>
              <w:pStyle w:val="TableParagraph"/>
              <w:spacing w:line="206" w:lineRule="exact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симметрии</w:t>
            </w:r>
          </w:p>
        </w:tc>
      </w:tr>
      <w:tr w:rsidR="00D32D1B" w:rsidTr="00AA460E">
        <w:trPr>
          <w:gridAfter w:val="4"/>
          <w:wAfter w:w="102" w:type="dxa"/>
          <w:trHeight w:val="176"/>
        </w:trPr>
        <w:tc>
          <w:tcPr>
            <w:tcW w:w="1524" w:type="dxa"/>
            <w:gridSpan w:val="4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lastRenderedPageBreak/>
              <w:t>Модуль</w:t>
            </w:r>
          </w:p>
          <w:p w:rsidR="00D32D1B" w:rsidRDefault="00A5759D">
            <w:pPr>
              <w:pStyle w:val="TableParagraph"/>
              <w:spacing w:before="1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«Скульптура»</w:t>
            </w:r>
          </w:p>
        </w:tc>
        <w:tc>
          <w:tcPr>
            <w:tcW w:w="3686" w:type="dxa"/>
            <w:gridSpan w:val="2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left="111" w:right="10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Изображение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объёме.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</w:t>
            </w:r>
            <w:r>
              <w:rPr>
                <w:color w:val="231F20"/>
                <w:w w:val="120"/>
                <w:sz w:val="18"/>
              </w:rPr>
              <w:t>ты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пластилином;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дощечка,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стек,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тряпочка.</w:t>
            </w:r>
          </w:p>
          <w:p w:rsidR="00D32D1B" w:rsidRDefault="00A5759D">
            <w:pPr>
              <w:pStyle w:val="TableParagraph"/>
              <w:spacing w:before="4"/>
              <w:ind w:left="111" w:right="14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Лепка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зверушек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цельной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формы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(черепашки,</w:t>
            </w:r>
            <w:r>
              <w:rPr>
                <w:color w:val="231F20"/>
                <w:spacing w:val="2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ёжика,</w:t>
            </w:r>
            <w:r>
              <w:rPr>
                <w:color w:val="231F20"/>
                <w:spacing w:val="2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зайчика</w:t>
            </w:r>
            <w:r>
              <w:rPr>
                <w:color w:val="231F20"/>
                <w:spacing w:val="2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т.</w:t>
            </w:r>
            <w:r>
              <w:rPr>
                <w:color w:val="231F20"/>
                <w:spacing w:val="2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д.).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Приёмы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вытягивания,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вдавливания,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сгибания,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скручивания.</w:t>
            </w:r>
          </w:p>
          <w:p w:rsidR="00D32D1B" w:rsidRDefault="00A5759D">
            <w:pPr>
              <w:pStyle w:val="TableParagraph"/>
              <w:spacing w:before="4"/>
              <w:ind w:left="111" w:right="155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Бумажная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пластика.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Овладение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первичными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приёмами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надрезания,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закручивания,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складывания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над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объёмной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аппликацией.</w:t>
            </w:r>
          </w:p>
          <w:p w:rsidR="00D32D1B" w:rsidRDefault="00A5759D">
            <w:pPr>
              <w:pStyle w:val="TableParagraph"/>
              <w:spacing w:before="4"/>
              <w:ind w:left="111" w:right="265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Лепка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игрушки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мотивам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одного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наиболее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известных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народных</w:t>
            </w:r>
          </w:p>
          <w:p w:rsidR="00D32D1B" w:rsidRDefault="00A5759D">
            <w:pPr>
              <w:pStyle w:val="TableParagraph"/>
              <w:spacing w:before="2"/>
              <w:ind w:left="111" w:right="10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художественных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промыслов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(дымков</w:t>
            </w:r>
            <w:r>
              <w:rPr>
                <w:color w:val="231F20"/>
                <w:w w:val="120"/>
                <w:sz w:val="18"/>
              </w:rPr>
              <w:t>ская,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каргопольская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игрушки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</w:p>
          <w:p w:rsidR="00D32D1B" w:rsidRDefault="00A5759D">
            <w:pPr>
              <w:pStyle w:val="TableParagraph"/>
              <w:spacing w:before="2"/>
              <w:ind w:left="111" w:right="10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lastRenderedPageBreak/>
              <w:t>по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выбору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учётом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местных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промыслов).</w:t>
            </w:r>
          </w:p>
          <w:p w:rsidR="00D32D1B" w:rsidRDefault="00A5759D">
            <w:pPr>
              <w:pStyle w:val="TableParagraph"/>
              <w:spacing w:before="2"/>
              <w:ind w:left="111" w:right="52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Объёмная аппликация из бумаги</w:t>
            </w:r>
            <w:r>
              <w:rPr>
                <w:color w:val="231F20"/>
                <w:spacing w:val="-5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картона</w:t>
            </w:r>
          </w:p>
        </w:tc>
        <w:tc>
          <w:tcPr>
            <w:tcW w:w="4933" w:type="dxa"/>
            <w:gridSpan w:val="6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3"/>
              <w:ind w:right="117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lastRenderedPageBreak/>
              <w:t>Наблюдать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воспринимать</w:t>
            </w:r>
            <w:r>
              <w:rPr>
                <w:i/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выразительные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образные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объёмы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природе: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что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похожи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формы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облаков,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камней,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коряг,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картофелин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(в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классе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фотографий).</w:t>
            </w:r>
          </w:p>
          <w:p w:rsidR="00D32D1B" w:rsidRDefault="00A5759D">
            <w:pPr>
              <w:pStyle w:val="TableParagraph"/>
              <w:spacing w:before="4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первичные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навыки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лепки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изображения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объёме.</w:t>
            </w:r>
          </w:p>
          <w:p w:rsidR="00D32D1B" w:rsidRDefault="00A5759D">
            <w:pPr>
              <w:pStyle w:val="TableParagraph"/>
              <w:spacing w:before="2"/>
              <w:ind w:right="90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Лепить</w:t>
            </w:r>
            <w:r>
              <w:rPr>
                <w:i/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целого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куска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пластилина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мелких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зверушек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путём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вытягивания,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вдавливания.</w:t>
            </w:r>
          </w:p>
          <w:p w:rsidR="00D32D1B" w:rsidRDefault="00A5759D">
            <w:pPr>
              <w:pStyle w:val="TableParagraph"/>
              <w:spacing w:before="2"/>
              <w:ind w:right="808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Овладевать</w:t>
            </w:r>
            <w:r>
              <w:rPr>
                <w:i/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первичными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навыками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объёмной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аппликации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коллаже.</w:t>
            </w:r>
          </w:p>
          <w:p w:rsidR="00D32D1B" w:rsidRDefault="00A5759D">
            <w:pPr>
              <w:pStyle w:val="TableParagraph"/>
              <w:spacing w:before="2"/>
              <w:ind w:right="139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навыки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объёмной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аппликации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(например,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изображение  птицы  —  хвост,  хохолок,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крылья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простых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приёмов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бумагой).</w:t>
            </w:r>
          </w:p>
          <w:p w:rsidR="00D32D1B" w:rsidRDefault="00A5759D">
            <w:pPr>
              <w:pStyle w:val="TableParagraph"/>
              <w:spacing w:before="4"/>
              <w:ind w:right="456"/>
              <w:jc w:val="both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 xml:space="preserve">Рассматривать </w:t>
            </w:r>
            <w:r>
              <w:rPr>
                <w:color w:val="231F20"/>
                <w:w w:val="120"/>
                <w:sz w:val="18"/>
              </w:rPr>
              <w:t xml:space="preserve">и </w:t>
            </w:r>
            <w:r>
              <w:rPr>
                <w:i/>
                <w:color w:val="231F20"/>
                <w:w w:val="120"/>
                <w:sz w:val="18"/>
              </w:rPr>
              <w:t xml:space="preserve">характеризовать </w:t>
            </w:r>
            <w:r>
              <w:rPr>
                <w:color w:val="231F20"/>
                <w:w w:val="120"/>
                <w:sz w:val="18"/>
              </w:rPr>
              <w:t>глиняные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игрушки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известных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народных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художественных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lastRenderedPageBreak/>
              <w:t>промыслов.</w:t>
            </w:r>
          </w:p>
          <w:p w:rsidR="00D32D1B" w:rsidRDefault="00A5759D">
            <w:pPr>
              <w:pStyle w:val="TableParagraph"/>
              <w:spacing w:before="3"/>
              <w:ind w:right="127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 xml:space="preserve">Анализировать </w:t>
            </w:r>
            <w:r>
              <w:rPr>
                <w:color w:val="231F20"/>
                <w:w w:val="120"/>
                <w:sz w:val="18"/>
              </w:rPr>
              <w:t>строение формы, частей и пропорций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игрушки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выбранного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промысла.</w:t>
            </w:r>
          </w:p>
          <w:p w:rsidR="00D32D1B" w:rsidRDefault="00A5759D">
            <w:pPr>
              <w:pStyle w:val="TableParagraph"/>
              <w:spacing w:before="2"/>
              <w:ind w:right="609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этапы лепки формы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игрушки и её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частей.</w:t>
            </w:r>
          </w:p>
          <w:p w:rsidR="00D32D1B" w:rsidRDefault="00A5759D">
            <w:pPr>
              <w:pStyle w:val="TableParagraph"/>
              <w:spacing w:before="2"/>
              <w:ind w:right="144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Выполнить</w:t>
            </w:r>
            <w:r>
              <w:rPr>
                <w:i/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лепку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игрушки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мотивам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выбранного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народного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промысла.</w:t>
            </w:r>
          </w:p>
          <w:p w:rsidR="00D32D1B" w:rsidRDefault="00A5759D">
            <w:pPr>
              <w:pStyle w:val="TableParagraph"/>
              <w:spacing w:before="2"/>
              <w:ind w:right="194"/>
              <w:rPr>
                <w:sz w:val="18"/>
              </w:rPr>
            </w:pPr>
            <w:r>
              <w:rPr>
                <w:i/>
                <w:color w:val="231F20"/>
                <w:spacing w:val="-1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приёмы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создания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объёмных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изображений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бумаги.</w:t>
            </w:r>
          </w:p>
          <w:p w:rsidR="00D32D1B" w:rsidRDefault="00A5759D">
            <w:pPr>
              <w:pStyle w:val="TableParagraph"/>
              <w:spacing w:before="2"/>
              <w:ind w:right="392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Приобретать опыт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коллективной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 по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созданию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технике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аппликации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панно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учащихся</w:t>
            </w:r>
          </w:p>
        </w:tc>
      </w:tr>
      <w:tr w:rsidR="00D32D1B" w:rsidTr="00AA460E">
        <w:trPr>
          <w:gridAfter w:val="2"/>
          <w:wAfter w:w="52" w:type="dxa"/>
          <w:trHeight w:val="175"/>
        </w:trPr>
        <w:tc>
          <w:tcPr>
            <w:tcW w:w="1529" w:type="dxa"/>
            <w:gridSpan w:val="4"/>
          </w:tcPr>
          <w:p w:rsidR="00D32D1B" w:rsidRDefault="00A5759D">
            <w:pPr>
              <w:pStyle w:val="TableParagraph"/>
              <w:spacing w:before="59"/>
              <w:ind w:left="42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lastRenderedPageBreak/>
              <w:t>Модуль</w:t>
            </w:r>
          </w:p>
        </w:tc>
        <w:tc>
          <w:tcPr>
            <w:tcW w:w="3705" w:type="dxa"/>
            <w:gridSpan w:val="4"/>
          </w:tcPr>
          <w:p w:rsidR="00D32D1B" w:rsidRDefault="00A5759D">
            <w:pPr>
              <w:pStyle w:val="TableParagraph"/>
              <w:spacing w:before="59"/>
              <w:ind w:left="65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Программное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содержание</w:t>
            </w:r>
          </w:p>
        </w:tc>
        <w:tc>
          <w:tcPr>
            <w:tcW w:w="4959" w:type="dxa"/>
            <w:gridSpan w:val="6"/>
          </w:tcPr>
          <w:p w:rsidR="00D32D1B" w:rsidRDefault="00A5759D">
            <w:pPr>
              <w:pStyle w:val="TableParagraph"/>
              <w:spacing w:before="59"/>
              <w:ind w:left="456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D32D1B" w:rsidTr="00AA460E">
        <w:trPr>
          <w:gridAfter w:val="2"/>
          <w:wAfter w:w="52" w:type="dxa"/>
          <w:trHeight w:val="133"/>
        </w:trPr>
        <w:tc>
          <w:tcPr>
            <w:tcW w:w="1529" w:type="dxa"/>
            <w:gridSpan w:val="4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before="62" w:line="190" w:lineRule="exact"/>
              <w:ind w:left="9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</w:tc>
        <w:tc>
          <w:tcPr>
            <w:tcW w:w="3705" w:type="dxa"/>
            <w:gridSpan w:val="4"/>
            <w:tcBorders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before="62"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Узоры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природе.</w:t>
            </w:r>
          </w:p>
        </w:tc>
        <w:tc>
          <w:tcPr>
            <w:tcW w:w="4959" w:type="dxa"/>
            <w:gridSpan w:val="6"/>
            <w:tcBorders>
              <w:bottom w:val="nil"/>
            </w:tcBorders>
          </w:tcPr>
          <w:p w:rsidR="00D32D1B" w:rsidRDefault="00A5759D">
            <w:pPr>
              <w:pStyle w:val="TableParagraph"/>
              <w:spacing w:before="62" w:line="190" w:lineRule="exact"/>
              <w:rPr>
                <w:i/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  <w:r>
              <w:rPr>
                <w:i/>
                <w:color w:val="231F20"/>
                <w:spacing w:val="1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7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эстетически</w:t>
            </w:r>
            <w:r>
              <w:rPr>
                <w:i/>
                <w:color w:val="231F20"/>
                <w:spacing w:val="17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характеризовать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line="185" w:lineRule="exact"/>
              <w:ind w:left="9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«Декоративно-</w:t>
            </w: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Наблюдение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узоров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живой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природе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различные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примеры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узоров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line="185" w:lineRule="exact"/>
              <w:ind w:left="9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прикладное</w:t>
            </w: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 w:rsidP="005911EC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(в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условиях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урока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фото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фотографий).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line="185" w:lineRule="exact"/>
              <w:ind w:left="9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искусство»</w:t>
            </w: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 w:rsidP="005911EC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графий).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Эмоционально-эстетиче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Приводить</w:t>
            </w:r>
            <w:r>
              <w:rPr>
                <w:i/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примеры</w:t>
            </w:r>
            <w:r>
              <w:rPr>
                <w:i/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делать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ассоциативные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ское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восприятие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объектов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действи-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 w:rsidP="005911EC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сопоставления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орнаментами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предметах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декора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тельности.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Ассоциативное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сопостав-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тивно-прикладного</w:t>
            </w:r>
            <w:r>
              <w:rPr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искусства.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ление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орнаментами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предметах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Выполнить</w:t>
            </w:r>
            <w:r>
              <w:rPr>
                <w:i/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рисунок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бабочки,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украсив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узорами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её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декоративно-прикладного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искус-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5"/>
                <w:sz w:val="18"/>
              </w:rPr>
              <w:t>крылья.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ства.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Приобретать</w:t>
            </w:r>
            <w:r>
              <w:rPr>
                <w:i/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опыт</w:t>
            </w:r>
            <w:r>
              <w:rPr>
                <w:i/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использования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правил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симме-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Представления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симметрии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трии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выполнении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рисунка.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наблюдение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природе.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Последова-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  <w:r>
              <w:rPr>
                <w:i/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характеризовать</w:t>
            </w:r>
            <w:r>
              <w:rPr>
                <w:i/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примеры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тельное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ведение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над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изобра-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художественно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выполненных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орнаментов.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жением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бабочки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представлению,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Определять</w:t>
            </w:r>
            <w:r>
              <w:rPr>
                <w:i/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предложенных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орнаментах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мотивы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использование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линии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симметрии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изображения: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растительные,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геометрические,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составлении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узора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крыльев.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анималистические.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Узоры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орнаменты,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создаваемые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  <w:r>
              <w:rPr>
                <w:i/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орнаменты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круге,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полосе,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людьми,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разнообразие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видов.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квадрате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оформляемой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предмет-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Орнаменты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расти-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ной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поверхностью.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тельные.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Выполнить</w:t>
            </w:r>
            <w:r>
              <w:rPr>
                <w:i/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гуашью</w:t>
            </w:r>
            <w:r>
              <w:rPr>
                <w:color w:val="231F20"/>
                <w:spacing w:val="3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творческое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орнаментальное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Декоративная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композиция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круге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стилизованное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цветка,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птицы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полосе.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(по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выбору)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круге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квадрате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(без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раппорта).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Орнамент,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характерный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игрушек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  <w:r>
              <w:rPr>
                <w:i/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характеризовать</w:t>
            </w:r>
            <w:r>
              <w:rPr>
                <w:i/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орнамент,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одного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наиболее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известных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украшающий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игрушку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выбранного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промысла.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народных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художественных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промыс-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Выполнить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красками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рисунок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орнамен-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лов.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Дымковская,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каргопольская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та выбранной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игрушки.</w:t>
            </w:r>
          </w:p>
        </w:tc>
      </w:tr>
      <w:tr w:rsidR="00D32D1B" w:rsidTr="00AA460E">
        <w:trPr>
          <w:gridAfter w:val="2"/>
          <w:wAfter w:w="52" w:type="dxa"/>
          <w:trHeight w:val="100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игрушка или по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выбору учителя</w:t>
            </w:r>
          </w:p>
        </w:tc>
        <w:tc>
          <w:tcPr>
            <w:tcW w:w="4959" w:type="dxa"/>
            <w:gridSpan w:val="6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Выполнить</w:t>
            </w:r>
            <w:r>
              <w:rPr>
                <w:i/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рисунок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игрушки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выбранного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художе-</w:t>
            </w:r>
          </w:p>
        </w:tc>
      </w:tr>
      <w:tr w:rsidR="00D32D1B" w:rsidTr="00AA460E">
        <w:trPr>
          <w:gridAfter w:val="2"/>
          <w:wAfter w:w="52" w:type="dxa"/>
          <w:trHeight w:val="138"/>
        </w:trPr>
        <w:tc>
          <w:tcPr>
            <w:tcW w:w="1529" w:type="dxa"/>
            <w:gridSpan w:val="4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705" w:type="dxa"/>
            <w:gridSpan w:val="4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line="203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учётом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местных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промыслов.</w:t>
            </w:r>
          </w:p>
        </w:tc>
        <w:tc>
          <w:tcPr>
            <w:tcW w:w="4959" w:type="dxa"/>
            <w:gridSpan w:val="6"/>
            <w:tcBorders>
              <w:top w:val="nil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line="203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ственного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промысла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предварительно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покрыв</w:t>
            </w:r>
          </w:p>
        </w:tc>
      </w:tr>
      <w:tr w:rsidR="00D32D1B" w:rsidTr="00AA460E">
        <w:trPr>
          <w:gridAfter w:val="3"/>
          <w:wAfter w:w="82" w:type="dxa"/>
          <w:trHeight w:val="1386"/>
        </w:trPr>
        <w:tc>
          <w:tcPr>
            <w:tcW w:w="1524" w:type="dxa"/>
            <w:gridSpan w:val="4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695" w:type="dxa"/>
            <w:gridSpan w:val="3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left="112" w:right="19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Оригами — создание игрушки для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новогодней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ёлки.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Приёмы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складывания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бумаги.</w:t>
            </w:r>
          </w:p>
          <w:p w:rsidR="00D32D1B" w:rsidRDefault="00A5759D">
            <w:pPr>
              <w:pStyle w:val="TableParagraph"/>
              <w:spacing w:before="4"/>
              <w:ind w:left="112" w:right="9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Форма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украшение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бытовых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предметов.</w:t>
            </w:r>
          </w:p>
          <w:p w:rsidR="00D32D1B" w:rsidRDefault="00A5759D">
            <w:pPr>
              <w:pStyle w:val="TableParagraph"/>
              <w:spacing w:before="2"/>
              <w:ind w:left="112" w:right="18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Приёмы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бумагопластики.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Сумка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упаковка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её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декор</w:t>
            </w:r>
          </w:p>
        </w:tc>
        <w:tc>
          <w:tcPr>
            <w:tcW w:w="4944" w:type="dxa"/>
            <w:gridSpan w:val="6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left="111" w:right="12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вылепленную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игрушку</w:t>
            </w:r>
            <w:r>
              <w:rPr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белилами,</w:t>
            </w:r>
            <w:r>
              <w:rPr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нанести</w:t>
            </w:r>
            <w:r>
              <w:rPr>
                <w:i/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орнаменты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свою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игрушку,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сделанную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мотивам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народного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промысла.</w:t>
            </w:r>
          </w:p>
          <w:p w:rsidR="00D32D1B" w:rsidRDefault="00A5759D">
            <w:pPr>
              <w:pStyle w:val="TableParagraph"/>
              <w:spacing w:before="4"/>
              <w:ind w:left="111" w:right="395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технику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оригами,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сложение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несложных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фигурок.</w:t>
            </w:r>
          </w:p>
          <w:p w:rsidR="00D32D1B" w:rsidRDefault="00A5759D">
            <w:pPr>
              <w:pStyle w:val="TableParagraph"/>
              <w:spacing w:before="2"/>
              <w:ind w:left="111" w:right="408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Узнавать</w:t>
            </w:r>
            <w:r>
              <w:rPr>
                <w:i/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художника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изготовлению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бытовых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вещей.</w:t>
            </w:r>
          </w:p>
          <w:p w:rsidR="00D32D1B" w:rsidRDefault="00A5759D">
            <w:pPr>
              <w:pStyle w:val="TableParagraph"/>
              <w:spacing w:before="2"/>
              <w:ind w:left="111" w:right="129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 xml:space="preserve">Осваивать </w:t>
            </w:r>
            <w:r>
              <w:rPr>
                <w:color w:val="231F20"/>
                <w:w w:val="120"/>
                <w:sz w:val="18"/>
              </w:rPr>
              <w:t>навыки работы с бумагой, ножницами,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клеем,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подручными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материалами</w:t>
            </w:r>
          </w:p>
        </w:tc>
      </w:tr>
      <w:tr w:rsidR="00D32D1B" w:rsidTr="00AA460E">
        <w:trPr>
          <w:gridAfter w:val="3"/>
          <w:wAfter w:w="82" w:type="dxa"/>
          <w:trHeight w:val="2748"/>
        </w:trPr>
        <w:tc>
          <w:tcPr>
            <w:tcW w:w="1524" w:type="dxa"/>
            <w:gridSpan w:val="4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lastRenderedPageBreak/>
              <w:t>Модуль</w:t>
            </w:r>
          </w:p>
          <w:p w:rsidR="00D32D1B" w:rsidRDefault="00A5759D" w:rsidP="005911EC">
            <w:pPr>
              <w:pStyle w:val="TableParagraph"/>
              <w:spacing w:before="1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«Архитек</w:t>
            </w:r>
            <w:r>
              <w:rPr>
                <w:color w:val="231F20"/>
                <w:w w:val="120"/>
                <w:sz w:val="18"/>
              </w:rPr>
              <w:t>тура»</w:t>
            </w:r>
          </w:p>
        </w:tc>
        <w:tc>
          <w:tcPr>
            <w:tcW w:w="3695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/>
              <w:ind w:left="112" w:right="24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Наблюдение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разнообразия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архитектурных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построек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окружающем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фотографиям,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обсуждение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особенностей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составных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частей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зданий.</w:t>
            </w:r>
          </w:p>
          <w:p w:rsidR="00D32D1B" w:rsidRDefault="00A5759D" w:rsidP="005911EC">
            <w:pPr>
              <w:pStyle w:val="TableParagraph"/>
              <w:spacing w:before="5"/>
              <w:ind w:left="112" w:right="93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 xml:space="preserve">Освоение </w:t>
            </w:r>
            <w:r>
              <w:rPr>
                <w:color w:val="231F20"/>
                <w:w w:val="120"/>
                <w:sz w:val="18"/>
              </w:rPr>
              <w:t>приёмов конструирования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 бумаги.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Складывание объёмных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простых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геометрических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тел.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Овладе</w:t>
            </w: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приёмами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склеивания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надрезания,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вырезания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использование приёмов симметрии.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Макетирование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(или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создание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аппликации)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пространственной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среды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сказочного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города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бумаги,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картона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пластилина</w:t>
            </w:r>
          </w:p>
        </w:tc>
        <w:tc>
          <w:tcPr>
            <w:tcW w:w="4944" w:type="dxa"/>
            <w:gridSpan w:val="6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/>
              <w:ind w:left="111" w:right="247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  <w:r>
              <w:rPr>
                <w:i/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сравнивать</w:t>
            </w:r>
            <w:r>
              <w:rPr>
                <w:i/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различные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здания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окружающем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мире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(по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фотографиям).</w:t>
            </w:r>
          </w:p>
          <w:p w:rsidR="00D32D1B" w:rsidRDefault="00A5759D">
            <w:pPr>
              <w:pStyle w:val="TableParagraph"/>
              <w:spacing w:before="2"/>
              <w:ind w:left="111" w:right="288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Анализировать</w:t>
            </w:r>
            <w:r>
              <w:rPr>
                <w:i/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характеризовать</w:t>
            </w:r>
            <w:r>
              <w:rPr>
                <w:i/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особенности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составные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части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рассматриваемых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зданий.</w:t>
            </w:r>
          </w:p>
          <w:p w:rsidR="00D32D1B" w:rsidRDefault="00A5759D">
            <w:pPr>
              <w:pStyle w:val="TableParagraph"/>
              <w:spacing w:before="2"/>
              <w:ind w:left="111" w:right="148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Выполнить</w:t>
            </w:r>
            <w:r>
              <w:rPr>
                <w:i/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рисунок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придуманного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дома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полученных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впечатлений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(техника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может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быть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любой,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например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мелких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печаток).</w:t>
            </w:r>
          </w:p>
          <w:p w:rsidR="00D32D1B" w:rsidRDefault="00A5759D">
            <w:pPr>
              <w:pStyle w:val="TableParagraph"/>
              <w:spacing w:before="4"/>
              <w:ind w:left="111" w:right="99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приёмы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складывания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объёмных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простых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геометрических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тел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(параллелепипед,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конус,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пирамида)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качестве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домиков.</w:t>
            </w:r>
          </w:p>
          <w:p w:rsidR="00D32D1B" w:rsidRDefault="00A5759D">
            <w:pPr>
              <w:pStyle w:val="TableParagraph"/>
              <w:spacing w:before="4"/>
              <w:ind w:left="111" w:right="23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приёмы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склеивания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симметричного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надрезания,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вырезания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чтобы получились крыши, окна, двери, лестницы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бумажных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домиков.</w:t>
            </w:r>
          </w:p>
          <w:p w:rsidR="00D32D1B" w:rsidRDefault="00A5759D" w:rsidP="005911EC">
            <w:pPr>
              <w:pStyle w:val="TableParagraph"/>
              <w:spacing w:before="5"/>
              <w:ind w:left="111" w:right="100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Макетировать</w:t>
            </w:r>
            <w:r>
              <w:rPr>
                <w:i/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игровой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форме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пространство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сказочного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городка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(или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построить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городок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объёмной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аппликации)</w:t>
            </w:r>
          </w:p>
        </w:tc>
      </w:tr>
    </w:tbl>
    <w:p w:rsidR="00D32D1B" w:rsidRDefault="00D32D1B">
      <w:pPr>
        <w:rPr>
          <w:sz w:val="18"/>
        </w:rPr>
        <w:sectPr w:rsidR="00D32D1B">
          <w:pgSz w:w="12020" w:h="7830" w:orient="landscape"/>
          <w:pgMar w:top="700" w:right="62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20"/>
        <w:gridCol w:w="3685"/>
        <w:gridCol w:w="4932"/>
      </w:tblGrid>
      <w:tr w:rsidR="00D32D1B">
        <w:trPr>
          <w:trHeight w:val="358"/>
        </w:trPr>
        <w:tc>
          <w:tcPr>
            <w:tcW w:w="1520" w:type="dxa"/>
          </w:tcPr>
          <w:p w:rsidR="00D32D1B" w:rsidRDefault="00A5759D">
            <w:pPr>
              <w:pStyle w:val="TableParagraph"/>
              <w:spacing w:before="59"/>
              <w:ind w:left="42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lastRenderedPageBreak/>
              <w:t>Модуль</w:t>
            </w:r>
          </w:p>
        </w:tc>
        <w:tc>
          <w:tcPr>
            <w:tcW w:w="3685" w:type="dxa"/>
          </w:tcPr>
          <w:p w:rsidR="00D32D1B" w:rsidRDefault="00A5759D">
            <w:pPr>
              <w:pStyle w:val="TableParagraph"/>
              <w:spacing w:before="59"/>
              <w:ind w:left="65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Программное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содержание</w:t>
            </w:r>
          </w:p>
        </w:tc>
        <w:tc>
          <w:tcPr>
            <w:tcW w:w="4932" w:type="dxa"/>
          </w:tcPr>
          <w:p w:rsidR="00D32D1B" w:rsidRDefault="00A5759D">
            <w:pPr>
              <w:pStyle w:val="TableParagraph"/>
              <w:spacing w:before="59"/>
              <w:ind w:left="456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D32D1B">
        <w:trPr>
          <w:trHeight w:val="274"/>
        </w:trPr>
        <w:tc>
          <w:tcPr>
            <w:tcW w:w="1520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before="62" w:line="192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</w:tc>
        <w:tc>
          <w:tcPr>
            <w:tcW w:w="3685" w:type="dxa"/>
            <w:tcBorders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before="62" w:line="192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Восприятие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произведений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детского</w:t>
            </w:r>
          </w:p>
        </w:tc>
        <w:tc>
          <w:tcPr>
            <w:tcW w:w="4932" w:type="dxa"/>
            <w:tcBorders>
              <w:bottom w:val="nil"/>
            </w:tcBorders>
          </w:tcPr>
          <w:p w:rsidR="00D32D1B" w:rsidRDefault="00A5759D">
            <w:pPr>
              <w:pStyle w:val="TableParagraph"/>
              <w:spacing w:before="63" w:line="192" w:lineRule="exact"/>
              <w:rPr>
                <w:i/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Наблюдать,</w:t>
            </w:r>
            <w:r>
              <w:rPr>
                <w:i/>
                <w:color w:val="231F20"/>
                <w:spacing w:val="22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разглядывать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22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анализировать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line="19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«Восприятие</w:t>
            </w: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творчества.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Обсуждение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сюжетного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детские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 с позиций их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содержания и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line="19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произведений</w:t>
            </w: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эмоционального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содержания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сюжета,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настроения,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расположения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листе,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line="19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искусства»</w:t>
            </w: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детских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работ.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цветового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содержания,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соответствия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учебной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 w:rsidP="005911EC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Художественное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окружа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задаче,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поставленной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учителем.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ющего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мира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(мира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природы)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Приобретать</w:t>
            </w:r>
            <w:r>
              <w:rPr>
                <w:i/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опыт</w:t>
            </w:r>
            <w:r>
              <w:rPr>
                <w:i/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эстетического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наблюдения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предметной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среды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жизни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природы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эмоциональных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впечатлений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поставленной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учётом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визуальной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установки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учителя.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аналитической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эстетической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задачи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Приобретать</w:t>
            </w:r>
            <w:r>
              <w:rPr>
                <w:i/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опыт</w:t>
            </w:r>
            <w:r>
              <w:rPr>
                <w:i/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художественного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наблюдения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наблюдения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(установки).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предметной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среды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жизни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Рассматривание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иллюстраций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поставленной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аналитической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эстетической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детским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книгам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содержа-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задачи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(установки).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 w:rsidP="005911EC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тельных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установок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 xml:space="preserve">Осваивать </w:t>
            </w:r>
            <w:r>
              <w:rPr>
                <w:color w:val="231F20"/>
                <w:w w:val="120"/>
                <w:sz w:val="18"/>
              </w:rPr>
              <w:t>опыт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восприятия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 аналитического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ветствии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изучаемой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темой.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наблюдения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архитектурных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построек.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Знакомство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живописной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картиной.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опыт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восприятия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художественных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Обсуждение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произведений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ярко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иллюстраций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детских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книгах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соответствии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 w:rsidP="005911EC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выраженным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эмоциональным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настро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учебной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установкой.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ением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сказочным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сюжетом.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Приобретать</w:t>
            </w:r>
            <w:r>
              <w:rPr>
                <w:i/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опыт</w:t>
            </w:r>
            <w:r>
              <w:rPr>
                <w:i/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специально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организованного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Произведения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В.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М.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Васнецова,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общения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станковой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картиной.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М.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 Врубеля и других художников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опыт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эстетического,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эмоционального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(по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выбору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учителя).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общения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станковой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картиной.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Художник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зритель.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Освоение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 w:rsidP="005911EC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Приобретать</w:t>
            </w:r>
            <w:r>
              <w:rPr>
                <w:i/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опыт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зрительских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умений,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включа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зрительских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умений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основе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ющих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необходимые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знания,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внимание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позиции</w:t>
            </w:r>
          </w:p>
        </w:tc>
      </w:tr>
      <w:tr w:rsidR="00D32D1B">
        <w:trPr>
          <w:trHeight w:val="210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получаемых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знаний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творческих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автора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соотнесение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личным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жизненным</w:t>
            </w:r>
          </w:p>
        </w:tc>
      </w:tr>
      <w:tr w:rsidR="00D32D1B">
        <w:trPr>
          <w:trHeight w:val="328"/>
        </w:trPr>
        <w:tc>
          <w:tcPr>
            <w:tcW w:w="1520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685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line="20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установок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наблюдения.</w:t>
            </w:r>
          </w:p>
        </w:tc>
        <w:tc>
          <w:tcPr>
            <w:tcW w:w="4932" w:type="dxa"/>
            <w:tcBorders>
              <w:top w:val="nil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line="20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опытом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зрителя.</w:t>
            </w:r>
          </w:p>
        </w:tc>
      </w:tr>
    </w:tbl>
    <w:p w:rsidR="00D32D1B" w:rsidRDefault="00D32D1B">
      <w:pPr>
        <w:spacing w:line="205" w:lineRule="exact"/>
        <w:rPr>
          <w:sz w:val="18"/>
        </w:rPr>
        <w:sectPr w:rsidR="00D32D1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D32D1B" w:rsidRDefault="00D32D1B">
      <w:pPr>
        <w:pStyle w:val="a3"/>
        <w:spacing w:before="10"/>
        <w:ind w:left="0" w:right="0" w:firstLine="0"/>
        <w:jc w:val="left"/>
        <w:rPr>
          <w:i/>
          <w:sz w:val="2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20"/>
        <w:gridCol w:w="3685"/>
        <w:gridCol w:w="4932"/>
      </w:tblGrid>
      <w:tr w:rsidR="00D32D1B">
        <w:trPr>
          <w:trHeight w:val="2161"/>
        </w:trPr>
        <w:tc>
          <w:tcPr>
            <w:tcW w:w="1520" w:type="dxa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685" w:type="dxa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right="25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Ассоциации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личного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опыта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учащихся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оценка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эмоционального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содержания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произведений.</w:t>
            </w:r>
          </w:p>
          <w:p w:rsidR="00D32D1B" w:rsidRDefault="00A5759D">
            <w:pPr>
              <w:pStyle w:val="TableParagraph"/>
              <w:spacing w:before="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Произведения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Левитана,</w:t>
            </w:r>
          </w:p>
          <w:p w:rsidR="00D32D1B" w:rsidRDefault="00A5759D">
            <w:pPr>
              <w:pStyle w:val="TableParagraph"/>
              <w:spacing w:before="1"/>
              <w:ind w:right="99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Венецианова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Шишкина,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 А. Пластова, К. Моне, В. Ван Гога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других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художников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(по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выбору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учителя)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теме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«Времена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года»</w:t>
            </w:r>
          </w:p>
        </w:tc>
        <w:tc>
          <w:tcPr>
            <w:tcW w:w="4932" w:type="dxa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3"/>
              <w:ind w:right="120"/>
              <w:rPr>
                <w:sz w:val="18"/>
              </w:rPr>
            </w:pPr>
            <w:r>
              <w:rPr>
                <w:i/>
                <w:color w:val="231F20"/>
                <w:spacing w:val="-1"/>
                <w:w w:val="120"/>
                <w:sz w:val="18"/>
              </w:rPr>
              <w:t>Рассказывать</w:t>
            </w:r>
            <w:r>
              <w:rPr>
                <w:i/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w w:val="120"/>
                <w:sz w:val="18"/>
              </w:rPr>
              <w:t>обсуждать</w:t>
            </w:r>
            <w:r>
              <w:rPr>
                <w:i/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зрительские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впечатления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мысли.</w:t>
            </w:r>
          </w:p>
          <w:p w:rsidR="00D32D1B" w:rsidRDefault="00A5759D" w:rsidP="005911EC">
            <w:pPr>
              <w:pStyle w:val="TableParagraph"/>
              <w:spacing w:before="2"/>
              <w:ind w:right="228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Знать</w:t>
            </w:r>
            <w:r>
              <w:rPr>
                <w:i/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основные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произведения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изучаемых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художников</w:t>
            </w:r>
          </w:p>
        </w:tc>
      </w:tr>
      <w:tr w:rsidR="00D32D1B">
        <w:trPr>
          <w:trHeight w:val="271"/>
        </w:trPr>
        <w:tc>
          <w:tcPr>
            <w:tcW w:w="1520" w:type="dxa"/>
            <w:tcBorders>
              <w:top w:val="single" w:sz="6" w:space="0" w:color="231F20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before="60" w:line="191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</w:tc>
        <w:tc>
          <w:tcPr>
            <w:tcW w:w="3685" w:type="dxa"/>
            <w:tcBorders>
              <w:top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before="60" w:line="191" w:lineRule="exact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Фотографирование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мелких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</w:t>
            </w:r>
          </w:p>
        </w:tc>
        <w:tc>
          <w:tcPr>
            <w:tcW w:w="4932" w:type="dxa"/>
            <w:tcBorders>
              <w:top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before="60" w:line="191" w:lineRule="exact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Приобретать</w:t>
            </w:r>
            <w:r>
              <w:rPr>
                <w:i/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опыт</w:t>
            </w:r>
            <w:r>
              <w:rPr>
                <w:i/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фотографирования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целью</w:t>
            </w:r>
          </w:p>
        </w:tc>
      </w:tr>
      <w:tr w:rsidR="00D32D1B">
        <w:trPr>
          <w:trHeight w:val="208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«Азбука</w:t>
            </w:r>
          </w:p>
        </w:tc>
        <w:tc>
          <w:tcPr>
            <w:tcW w:w="3685" w:type="dxa"/>
            <w:tcBorders>
              <w:top w:val="nil"/>
              <w:bottom w:val="nil"/>
            </w:tcBorders>
          </w:tcPr>
          <w:p w:rsidR="00D32D1B" w:rsidRDefault="00A5759D" w:rsidP="005911E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природы,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запечатление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фотогра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эстетического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целенаправленного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наблюдения</w:t>
            </w:r>
          </w:p>
        </w:tc>
      </w:tr>
      <w:tr w:rsidR="00D32D1B">
        <w:trPr>
          <w:trHeight w:val="208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цифровой</w:t>
            </w:r>
          </w:p>
        </w:tc>
        <w:tc>
          <w:tcPr>
            <w:tcW w:w="3685" w:type="dxa"/>
            <w:tcBorders>
              <w:top w:val="nil"/>
              <w:bottom w:val="nil"/>
            </w:tcBorders>
          </w:tcPr>
          <w:p w:rsidR="00D32D1B" w:rsidRDefault="00A5759D" w:rsidP="005911E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фиях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ярких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зрительных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впечатле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природы.</w:t>
            </w:r>
          </w:p>
        </w:tc>
      </w:tr>
      <w:tr w:rsidR="00D32D1B">
        <w:trPr>
          <w:trHeight w:val="208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графики»</w:t>
            </w:r>
          </w:p>
        </w:tc>
        <w:tc>
          <w:tcPr>
            <w:tcW w:w="3685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color w:val="231F20"/>
                <w:w w:val="125"/>
                <w:sz w:val="18"/>
              </w:rPr>
              <w:t>ний.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Приобретать</w:t>
            </w:r>
            <w:r>
              <w:rPr>
                <w:i/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опыт</w:t>
            </w:r>
            <w:r>
              <w:rPr>
                <w:i/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обсуждения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фотографий</w:t>
            </w:r>
          </w:p>
        </w:tc>
      </w:tr>
      <w:tr w:rsidR="00D32D1B">
        <w:trPr>
          <w:trHeight w:val="208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Обсуждение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условиях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урока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 w:rsidP="005911E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точки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зрения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цели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сделанного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снимка,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значимо</w:t>
            </w:r>
          </w:p>
        </w:tc>
      </w:tr>
      <w:tr w:rsidR="00D32D1B">
        <w:trPr>
          <w:trHeight w:val="208"/>
        </w:trPr>
        <w:tc>
          <w:tcPr>
            <w:tcW w:w="1520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:rsidR="00D32D1B" w:rsidRDefault="00A5759D" w:rsidP="005911E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ученических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фотографий,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</w:t>
            </w:r>
          </w:p>
        </w:tc>
        <w:tc>
          <w:tcPr>
            <w:tcW w:w="493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содержания,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композиции</w:t>
            </w:r>
          </w:p>
        </w:tc>
      </w:tr>
      <w:tr w:rsidR="00D32D1B">
        <w:trPr>
          <w:trHeight w:val="639"/>
        </w:trPr>
        <w:tc>
          <w:tcPr>
            <w:tcW w:w="1520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685" w:type="dxa"/>
            <w:tcBorders>
              <w:top w:val="nil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line="20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ствующих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изучаемой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теме</w:t>
            </w:r>
          </w:p>
        </w:tc>
        <w:tc>
          <w:tcPr>
            <w:tcW w:w="4932" w:type="dxa"/>
            <w:tcBorders>
              <w:top w:val="nil"/>
              <w:bottom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</w:tr>
    </w:tbl>
    <w:p w:rsidR="00D32D1B" w:rsidRDefault="00D32D1B">
      <w:pPr>
        <w:rPr>
          <w:sz w:val="18"/>
        </w:rPr>
        <w:sectPr w:rsidR="00D32D1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D32D1B" w:rsidRDefault="00A5759D">
      <w:pPr>
        <w:pStyle w:val="a5"/>
        <w:numPr>
          <w:ilvl w:val="0"/>
          <w:numId w:val="1"/>
        </w:numPr>
        <w:tabs>
          <w:tab w:val="left" w:pos="309"/>
        </w:tabs>
        <w:spacing w:before="83"/>
        <w:ind w:hanging="195"/>
        <w:rPr>
          <w:rFonts w:ascii="Trebuchet MS" w:hAnsi="Trebuchet MS"/>
        </w:rPr>
      </w:pPr>
      <w:r>
        <w:rPr>
          <w:rFonts w:ascii="Trebuchet MS" w:hAnsi="Trebuchet MS"/>
          <w:color w:val="231F20"/>
        </w:rPr>
        <w:lastRenderedPageBreak/>
        <w:t>КЛАСС</w:t>
      </w:r>
      <w:r>
        <w:rPr>
          <w:rFonts w:ascii="Trebuchet MS" w:hAnsi="Trebuchet MS"/>
          <w:color w:val="231F20"/>
          <w:spacing w:val="-10"/>
        </w:rPr>
        <w:t xml:space="preserve"> </w:t>
      </w:r>
      <w:r>
        <w:rPr>
          <w:rFonts w:ascii="Trebuchet MS" w:hAnsi="Trebuchet MS"/>
          <w:color w:val="231F20"/>
        </w:rPr>
        <w:t>(</w:t>
      </w:r>
      <w:r>
        <w:rPr>
          <w:rFonts w:ascii="Times New Roman" w:hAnsi="Times New Roman"/>
          <w:i/>
          <w:color w:val="231F20"/>
        </w:rPr>
        <w:t>34</w:t>
      </w:r>
      <w:r>
        <w:rPr>
          <w:rFonts w:ascii="Times New Roman" w:hAnsi="Times New Roman"/>
          <w:i/>
          <w:color w:val="231F20"/>
          <w:spacing w:val="-1"/>
        </w:rPr>
        <w:t xml:space="preserve"> </w:t>
      </w:r>
      <w:r>
        <w:rPr>
          <w:rFonts w:ascii="Times New Roman" w:hAnsi="Times New Roman"/>
          <w:i/>
          <w:color w:val="231F20"/>
        </w:rPr>
        <w:t>ч</w:t>
      </w:r>
      <w:r>
        <w:rPr>
          <w:rFonts w:ascii="Trebuchet MS" w:hAnsi="Trebuchet MS"/>
          <w:color w:val="231F20"/>
        </w:rPr>
        <w:t>)</w:t>
      </w:r>
    </w:p>
    <w:p w:rsidR="00D32D1B" w:rsidRDefault="00D32D1B">
      <w:pPr>
        <w:pStyle w:val="a3"/>
        <w:spacing w:before="7"/>
        <w:ind w:left="0" w:right="0" w:firstLine="0"/>
        <w:jc w:val="left"/>
        <w:rPr>
          <w:rFonts w:ascii="Trebuchet MS"/>
          <w:sz w:val="15"/>
        </w:rPr>
      </w:pPr>
    </w:p>
    <w:tbl>
      <w:tblPr>
        <w:tblStyle w:val="TableNormal"/>
        <w:tblW w:w="10342" w:type="dxa"/>
        <w:tblInd w:w="125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28"/>
        <w:gridCol w:w="22"/>
        <w:gridCol w:w="3670"/>
        <w:gridCol w:w="12"/>
        <w:gridCol w:w="77"/>
        <w:gridCol w:w="4853"/>
        <w:gridCol w:w="28"/>
        <w:gridCol w:w="152"/>
      </w:tblGrid>
      <w:tr w:rsidR="00D32D1B" w:rsidTr="00AA460E">
        <w:trPr>
          <w:gridAfter w:val="1"/>
          <w:wAfter w:w="152" w:type="dxa"/>
          <w:trHeight w:val="218"/>
        </w:trPr>
        <w:tc>
          <w:tcPr>
            <w:tcW w:w="1528" w:type="dxa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59"/>
              <w:ind w:left="42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Модуль</w:t>
            </w:r>
          </w:p>
        </w:tc>
        <w:tc>
          <w:tcPr>
            <w:tcW w:w="3704" w:type="dxa"/>
            <w:gridSpan w:val="3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59"/>
              <w:ind w:left="65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Программное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содержание</w:t>
            </w:r>
          </w:p>
        </w:tc>
        <w:tc>
          <w:tcPr>
            <w:tcW w:w="4958" w:type="dxa"/>
            <w:gridSpan w:val="3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59"/>
              <w:ind w:left="456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D32D1B" w:rsidTr="00AA460E">
        <w:trPr>
          <w:gridAfter w:val="1"/>
          <w:wAfter w:w="152" w:type="dxa"/>
          <w:trHeight w:val="651"/>
        </w:trPr>
        <w:tc>
          <w:tcPr>
            <w:tcW w:w="1528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before="60" w:line="204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  <w:p w:rsidR="00D32D1B" w:rsidRDefault="00A5759D">
            <w:pPr>
              <w:pStyle w:val="TableParagraph"/>
              <w:spacing w:line="204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«Графика»</w:t>
            </w:r>
          </w:p>
        </w:tc>
        <w:tc>
          <w:tcPr>
            <w:tcW w:w="3704" w:type="dxa"/>
            <w:gridSpan w:val="3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5" w:line="232" w:lineRule="auto"/>
              <w:ind w:left="111" w:right="265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Ритм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линий.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Выразительность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линии.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Художественные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материалы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линейного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рисунка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свойства.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Развитие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навыков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линейного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рисунка.</w:t>
            </w:r>
          </w:p>
          <w:p w:rsidR="00D32D1B" w:rsidRDefault="00A5759D">
            <w:pPr>
              <w:pStyle w:val="TableParagraph"/>
              <w:spacing w:before="1" w:line="232" w:lineRule="auto"/>
              <w:ind w:left="111" w:right="287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Пастель и мелки — особенности 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выразительные свойства графических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материалов,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приёмы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Ритм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пятен: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знакомство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основами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композиции.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Расположение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пятна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плоскости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листа: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сгущение,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разброс, доминанта,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равновесие,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спокойствие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движение.</w:t>
            </w:r>
          </w:p>
          <w:p w:rsidR="00D32D1B" w:rsidRDefault="00A5759D">
            <w:pPr>
              <w:pStyle w:val="TableParagraph"/>
              <w:spacing w:before="2" w:line="232" w:lineRule="auto"/>
              <w:ind w:left="111" w:right="394"/>
              <w:jc w:val="bot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Пропорции — соотношение частей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 целого. Развитие аналитических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навыков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сравнения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пропорций.</w:t>
            </w:r>
          </w:p>
          <w:p w:rsidR="00D32D1B" w:rsidRDefault="00A5759D">
            <w:pPr>
              <w:pStyle w:val="TableParagraph"/>
              <w:spacing w:before="1" w:line="232" w:lineRule="auto"/>
              <w:ind w:left="111" w:right="10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Выразительные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пропорций.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различных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птиц.</w:t>
            </w:r>
          </w:p>
          <w:p w:rsidR="00D32D1B" w:rsidRDefault="00A5759D">
            <w:pPr>
              <w:pStyle w:val="TableParagraph"/>
              <w:spacing w:line="232" w:lineRule="auto"/>
              <w:ind w:left="111" w:right="10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Рисунок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натуры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простого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предмета.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Расположение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листе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бумаги.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Определение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формы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предмета.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Соотношение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частей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предмета.</w:t>
            </w:r>
          </w:p>
          <w:p w:rsidR="00D32D1B" w:rsidRDefault="00A5759D">
            <w:pPr>
              <w:pStyle w:val="TableParagraph"/>
              <w:spacing w:before="1" w:line="232" w:lineRule="auto"/>
              <w:ind w:left="111" w:right="265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Светлые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тёмные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части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lastRenderedPageBreak/>
              <w:t>тень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предметом.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Штриховка.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Умение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внимательно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рассматривать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анализировать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натурного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предмета.</w:t>
            </w:r>
          </w:p>
        </w:tc>
        <w:tc>
          <w:tcPr>
            <w:tcW w:w="4958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5" w:line="232" w:lineRule="auto"/>
              <w:ind w:right="187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lastRenderedPageBreak/>
              <w:t>Осваивать</w:t>
            </w:r>
            <w:r>
              <w:rPr>
                <w:i/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приёмы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</w:t>
            </w:r>
            <w:r>
              <w:rPr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графическими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материалами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навыки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линейного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рисунка.</w:t>
            </w:r>
          </w:p>
          <w:p w:rsidR="00D32D1B" w:rsidRDefault="00A5759D">
            <w:pPr>
              <w:pStyle w:val="TableParagraph"/>
              <w:spacing w:before="1" w:line="232" w:lineRule="auto"/>
              <w:ind w:right="538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Учиться</w:t>
            </w:r>
            <w:r>
              <w:rPr>
                <w:i/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понимать</w:t>
            </w:r>
            <w:r>
              <w:rPr>
                <w:i/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свойства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линейного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ритма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ритмическую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организацию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изображения.</w:t>
            </w:r>
          </w:p>
          <w:p w:rsidR="00D32D1B" w:rsidRDefault="00A5759D">
            <w:pPr>
              <w:pStyle w:val="TableParagraph"/>
              <w:spacing w:line="232" w:lineRule="auto"/>
              <w:ind w:right="292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Выполнить</w:t>
            </w:r>
            <w:r>
              <w:rPr>
                <w:i/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линейный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рисунок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тему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«Зимний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лес».</w:t>
            </w:r>
          </w:p>
          <w:p w:rsidR="00D32D1B" w:rsidRDefault="00A5759D">
            <w:pPr>
              <w:pStyle w:val="TableParagraph"/>
              <w:spacing w:before="1" w:line="232" w:lineRule="auto"/>
              <w:ind w:right="146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учиться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понимать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художественных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пастели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мелков.</w:t>
            </w:r>
          </w:p>
          <w:p w:rsidR="00D32D1B" w:rsidRDefault="00A5759D">
            <w:pPr>
              <w:pStyle w:val="TableParagraph"/>
              <w:spacing w:line="232" w:lineRule="auto"/>
              <w:ind w:right="267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Выполнить</w:t>
            </w:r>
            <w:r>
              <w:rPr>
                <w:i/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пастелью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рисунок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заданную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тему,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например «Букет цветов» или «Золотой осенний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лес».</w:t>
            </w:r>
          </w:p>
          <w:p w:rsidR="00D32D1B" w:rsidRDefault="00A5759D">
            <w:pPr>
              <w:pStyle w:val="TableParagraph"/>
              <w:spacing w:before="1" w:line="232" w:lineRule="auto"/>
              <w:ind w:right="273"/>
              <w:jc w:val="both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 xml:space="preserve">Исследовать </w:t>
            </w:r>
            <w:r>
              <w:rPr>
                <w:color w:val="231F20"/>
                <w:w w:val="115"/>
                <w:sz w:val="18"/>
              </w:rPr>
              <w:t>(в игровой форме) изменение содер</w:t>
            </w:r>
            <w:r>
              <w:rPr>
                <w:color w:val="231F20"/>
                <w:w w:val="120"/>
                <w:sz w:val="18"/>
              </w:rPr>
              <w:t>жания изображения в зависимости от изменения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расположения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пятен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плоскости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листа.</w:t>
            </w:r>
          </w:p>
          <w:p w:rsidR="00D32D1B" w:rsidRDefault="00A5759D">
            <w:pPr>
              <w:pStyle w:val="TableParagraph"/>
              <w:spacing w:before="1" w:line="232" w:lineRule="auto"/>
              <w:ind w:right="225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 xml:space="preserve">Выполнить  </w:t>
            </w:r>
            <w:r>
              <w:rPr>
                <w:color w:val="231F20"/>
                <w:w w:val="115"/>
                <w:sz w:val="18"/>
              </w:rPr>
              <w:t>в  технике  аппликации  композицию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ритмическое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расположение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пятен: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«Ковёр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осенних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листьев»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«Кружение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осенних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падающих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листьев»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(или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усмотрению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учителя).</w:t>
            </w:r>
          </w:p>
          <w:p w:rsidR="00D32D1B" w:rsidRDefault="00A5759D">
            <w:pPr>
              <w:pStyle w:val="TableParagraph"/>
              <w:spacing w:before="1" w:line="232" w:lineRule="auto"/>
              <w:ind w:right="369"/>
              <w:jc w:val="both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 xml:space="preserve">Рассматривать </w:t>
            </w:r>
            <w:r>
              <w:rPr>
                <w:color w:val="231F20"/>
                <w:w w:val="120"/>
                <w:sz w:val="18"/>
              </w:rPr>
              <w:t>разных птиц (по фотографиям)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характеризовать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соотношения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пропорций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-5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строении.</w:t>
            </w:r>
          </w:p>
          <w:p w:rsidR="00D32D1B" w:rsidRDefault="00A5759D">
            <w:pPr>
              <w:pStyle w:val="TableParagraph"/>
              <w:spacing w:line="232" w:lineRule="auto"/>
              <w:ind w:right="184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Выполнить</w:t>
            </w:r>
            <w:r>
              <w:rPr>
                <w:i/>
                <w:color w:val="231F20"/>
                <w:spacing w:val="1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рисунки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видов</w:t>
            </w:r>
            <w:r>
              <w:rPr>
                <w:color w:val="231F20"/>
                <w:spacing w:val="1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птиц,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меняя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 xml:space="preserve">их пропорции (например, рисунки цапли, </w:t>
            </w:r>
            <w:r>
              <w:rPr>
                <w:color w:val="231F20"/>
                <w:w w:val="120"/>
                <w:sz w:val="18"/>
              </w:rPr>
              <w:lastRenderedPageBreak/>
              <w:t>пингвина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</w:p>
          <w:p w:rsidR="00D32D1B" w:rsidRDefault="00A5759D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Выполнить</w:t>
            </w:r>
            <w:r>
              <w:rPr>
                <w:i/>
                <w:color w:val="231F20"/>
                <w:spacing w:val="2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простым</w:t>
            </w:r>
            <w:r>
              <w:rPr>
                <w:color w:val="231F20"/>
                <w:spacing w:val="2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карандашом</w:t>
            </w:r>
            <w:r>
              <w:rPr>
                <w:color w:val="231F20"/>
                <w:spacing w:val="2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рисунок</w:t>
            </w:r>
          </w:p>
          <w:p w:rsidR="00D32D1B" w:rsidRDefault="00A5759D" w:rsidP="005911EC">
            <w:pPr>
              <w:pStyle w:val="TableParagraph"/>
              <w:spacing w:line="20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натуры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простого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предмета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(например,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</w:t>
            </w:r>
          </w:p>
        </w:tc>
      </w:tr>
      <w:tr w:rsidR="00D32D1B" w:rsidTr="00AA460E">
        <w:trPr>
          <w:trHeight w:val="670"/>
        </w:trPr>
        <w:tc>
          <w:tcPr>
            <w:tcW w:w="1550" w:type="dxa"/>
            <w:gridSpan w:val="2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759" w:type="dxa"/>
            <w:gridSpan w:val="3"/>
            <w:tcBorders>
              <w:bottom w:val="single" w:sz="6" w:space="0" w:color="231F20"/>
            </w:tcBorders>
          </w:tcPr>
          <w:p w:rsidR="00D32D1B" w:rsidRDefault="00A5759D" w:rsidP="005911EC">
            <w:pPr>
              <w:pStyle w:val="TableParagraph"/>
              <w:spacing w:before="6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Рисунок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животного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активным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выражением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характера.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Аналитическое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рассматривание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графики,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произведений,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анималистическом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жанре</w:t>
            </w:r>
          </w:p>
        </w:tc>
        <w:tc>
          <w:tcPr>
            <w:tcW w:w="5033" w:type="dxa"/>
            <w:gridSpan w:val="3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тов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своего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письменного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стола)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небольшого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фрукта.</w:t>
            </w:r>
          </w:p>
          <w:p w:rsidR="00D32D1B" w:rsidRDefault="00A5759D">
            <w:pPr>
              <w:pStyle w:val="TableParagraph"/>
              <w:ind w:right="312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навык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внимательного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разглядывания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объекта.</w:t>
            </w:r>
          </w:p>
          <w:p w:rsidR="00D32D1B" w:rsidRDefault="00A5759D">
            <w:pPr>
              <w:pStyle w:val="TableParagraph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последовательность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этапов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ведения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рисунка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натуры.</w:t>
            </w:r>
          </w:p>
          <w:p w:rsidR="00D32D1B" w:rsidRDefault="00A5759D">
            <w:pPr>
              <w:pStyle w:val="TableParagraph"/>
              <w:ind w:right="225"/>
              <w:jc w:val="both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 xml:space="preserve">Приобретать </w:t>
            </w:r>
            <w:r>
              <w:rPr>
                <w:color w:val="231F20"/>
                <w:w w:val="120"/>
                <w:sz w:val="18"/>
              </w:rPr>
              <w:t xml:space="preserve">и </w:t>
            </w:r>
            <w:r>
              <w:rPr>
                <w:i/>
                <w:color w:val="231F20"/>
                <w:w w:val="120"/>
                <w:sz w:val="18"/>
              </w:rPr>
              <w:t xml:space="preserve">тренировать </w:t>
            </w:r>
            <w:r>
              <w:rPr>
                <w:color w:val="231F20"/>
                <w:w w:val="120"/>
                <w:sz w:val="18"/>
              </w:rPr>
              <w:t>навык штриховки.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Определять</w:t>
            </w:r>
            <w:r>
              <w:rPr>
                <w:i/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самые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тёмные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самые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светлые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места</w:t>
            </w:r>
            <w:r>
              <w:rPr>
                <w:color w:val="231F20"/>
                <w:spacing w:val="-5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предмета.</w:t>
            </w:r>
          </w:p>
          <w:p w:rsidR="00D32D1B" w:rsidRDefault="00A5759D">
            <w:pPr>
              <w:pStyle w:val="TableParagraph"/>
              <w:spacing w:line="204" w:lineRule="exact"/>
              <w:jc w:val="both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Обозначить</w:t>
            </w:r>
            <w:r>
              <w:rPr>
                <w:i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тень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предметом.</w:t>
            </w:r>
          </w:p>
          <w:p w:rsidR="00D32D1B" w:rsidRDefault="00A5759D">
            <w:pPr>
              <w:pStyle w:val="TableParagraph"/>
              <w:spacing w:line="206" w:lineRule="exact"/>
              <w:jc w:val="both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  <w:r>
              <w:rPr>
                <w:i/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анималистические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рисунки</w:t>
            </w:r>
          </w:p>
          <w:p w:rsidR="00D32D1B" w:rsidRDefault="00A5759D">
            <w:pPr>
              <w:pStyle w:val="TableParagraph"/>
              <w:ind w:right="367"/>
              <w:jc w:val="both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В. В. Ватагина, Е. И. Чарушина (возможно привлечение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рисунков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других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авторов).</w:t>
            </w:r>
          </w:p>
          <w:p w:rsidR="00D32D1B" w:rsidRDefault="00A5759D" w:rsidP="005911EC">
            <w:pPr>
              <w:pStyle w:val="TableParagraph"/>
              <w:ind w:right="116"/>
              <w:jc w:val="both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 xml:space="preserve">Выполнить </w:t>
            </w:r>
            <w:r>
              <w:rPr>
                <w:color w:val="231F20"/>
                <w:w w:val="115"/>
                <w:sz w:val="18"/>
              </w:rPr>
              <w:t>рисунок по памяти или по представлению любимого животного, стараясь изобразить его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</w:t>
            </w:r>
          </w:p>
        </w:tc>
      </w:tr>
      <w:tr w:rsidR="00D32D1B" w:rsidTr="00AA460E">
        <w:trPr>
          <w:trHeight w:val="549"/>
        </w:trPr>
        <w:tc>
          <w:tcPr>
            <w:tcW w:w="1550" w:type="dxa"/>
            <w:gridSpan w:val="2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 w:line="20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  <w:p w:rsidR="00D32D1B" w:rsidRDefault="00A5759D">
            <w:pPr>
              <w:pStyle w:val="TableParagraph"/>
              <w:spacing w:line="20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«Живопись»</w:t>
            </w:r>
          </w:p>
        </w:tc>
        <w:tc>
          <w:tcPr>
            <w:tcW w:w="3759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/>
              <w:ind w:right="23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Цвета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основные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составные.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Развитие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навыков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смешивания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красок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получения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нового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цвета.</w:t>
            </w:r>
          </w:p>
          <w:p w:rsidR="00D32D1B" w:rsidRDefault="00A5759D">
            <w:pPr>
              <w:pStyle w:val="TableParagraph"/>
              <w:ind w:right="10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Приёмы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гуашью.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мазков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движений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кистью.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Пастозное, плотное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прозрачное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нанесение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краски.</w:t>
            </w:r>
          </w:p>
          <w:p w:rsidR="00D32D1B" w:rsidRDefault="00A5759D">
            <w:pPr>
              <w:pStyle w:val="TableParagraph"/>
              <w:ind w:right="9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Акварель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её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свойства.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Акварельные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lastRenderedPageBreak/>
              <w:t>кисти.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Приёмы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акварелью.</w:t>
            </w:r>
          </w:p>
          <w:p w:rsidR="00D32D1B" w:rsidRDefault="00A5759D">
            <w:pPr>
              <w:pStyle w:val="TableParagraph"/>
              <w:ind w:right="2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Цвета</w:t>
            </w:r>
            <w:r>
              <w:rPr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тёплый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холодный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(цветовой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контраст).</w:t>
            </w:r>
          </w:p>
          <w:p w:rsidR="00D32D1B" w:rsidRDefault="00A5759D">
            <w:pPr>
              <w:pStyle w:val="TableParagraph"/>
              <w:ind w:right="198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Цвета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тёмный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светлый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(тональные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отношения).</w:t>
            </w:r>
          </w:p>
        </w:tc>
        <w:tc>
          <w:tcPr>
            <w:tcW w:w="5033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/>
              <w:ind w:right="478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lastRenderedPageBreak/>
              <w:t>Осваивать</w:t>
            </w:r>
            <w:r>
              <w:rPr>
                <w:i/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навыки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цветом,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смешение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красок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наложения.</w:t>
            </w:r>
          </w:p>
          <w:p w:rsidR="00D32D1B" w:rsidRDefault="00A5759D">
            <w:pPr>
              <w:pStyle w:val="TableParagraph"/>
              <w:ind w:right="102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 xml:space="preserve">Узнавать </w:t>
            </w:r>
            <w:r>
              <w:rPr>
                <w:color w:val="231F20"/>
                <w:w w:val="120"/>
                <w:sz w:val="18"/>
              </w:rPr>
              <w:t>названия основных и составных цветов.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Выполнить</w:t>
            </w:r>
            <w:r>
              <w:rPr>
                <w:i/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задание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смешение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красок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получение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различных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оттенков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составного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цвета.</w:t>
            </w:r>
          </w:p>
          <w:p w:rsidR="00D32D1B" w:rsidRDefault="00A5759D">
            <w:pPr>
              <w:pStyle w:val="TableParagraph"/>
              <w:ind w:right="190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особенности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выразительные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возмож</w:t>
            </w:r>
            <w:r>
              <w:rPr>
                <w:color w:val="231F20"/>
                <w:w w:val="120"/>
                <w:sz w:val="18"/>
              </w:rPr>
              <w:t>ности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кроющей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краской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«гуашь».</w:t>
            </w:r>
          </w:p>
          <w:p w:rsidR="00D32D1B" w:rsidRDefault="00A5759D">
            <w:pPr>
              <w:pStyle w:val="TableParagraph"/>
              <w:ind w:right="89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Приобретать</w:t>
            </w:r>
            <w:r>
              <w:rPr>
                <w:i/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опыт</w:t>
            </w:r>
            <w:r>
              <w:rPr>
                <w:i/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акварелью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понимать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lastRenderedPageBreak/>
              <w:t>особенности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прозрачной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краской.</w:t>
            </w:r>
          </w:p>
          <w:p w:rsidR="00D32D1B" w:rsidRDefault="00A5759D" w:rsidP="005911EC">
            <w:pPr>
              <w:pStyle w:val="TableParagraph"/>
              <w:ind w:right="159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Узнавать</w:t>
            </w:r>
            <w:r>
              <w:rPr>
                <w:i/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различать</w:t>
            </w:r>
            <w:r>
              <w:rPr>
                <w:i/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тёплый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холодный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цвета.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Узнавать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делении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тёплый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холодный.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Уметь</w:t>
            </w:r>
            <w:r>
              <w:rPr>
                <w:i/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различать</w:t>
            </w:r>
            <w:r>
              <w:rPr>
                <w:i/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сравнивать</w:t>
            </w:r>
            <w:r>
              <w:rPr>
                <w:i/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тёплые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холодные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оттенки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цвета.</w:t>
            </w:r>
          </w:p>
        </w:tc>
      </w:tr>
      <w:tr w:rsidR="00D32D1B" w:rsidTr="00AA460E">
        <w:trPr>
          <w:gridAfter w:val="2"/>
          <w:wAfter w:w="180" w:type="dxa"/>
          <w:trHeight w:val="278"/>
        </w:trPr>
        <w:tc>
          <w:tcPr>
            <w:tcW w:w="1528" w:type="dxa"/>
          </w:tcPr>
          <w:p w:rsidR="00D32D1B" w:rsidRDefault="00A5759D">
            <w:pPr>
              <w:pStyle w:val="TableParagraph"/>
              <w:spacing w:before="59"/>
              <w:ind w:left="42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lastRenderedPageBreak/>
              <w:t>Модуль</w:t>
            </w:r>
          </w:p>
        </w:tc>
        <w:tc>
          <w:tcPr>
            <w:tcW w:w="3692" w:type="dxa"/>
            <w:gridSpan w:val="2"/>
          </w:tcPr>
          <w:p w:rsidR="00D32D1B" w:rsidRDefault="00A5759D">
            <w:pPr>
              <w:pStyle w:val="TableParagraph"/>
              <w:spacing w:before="59"/>
              <w:ind w:left="65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Программное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содержание</w:t>
            </w:r>
          </w:p>
        </w:tc>
        <w:tc>
          <w:tcPr>
            <w:tcW w:w="4942" w:type="dxa"/>
            <w:gridSpan w:val="3"/>
          </w:tcPr>
          <w:p w:rsidR="00D32D1B" w:rsidRDefault="00A5759D">
            <w:pPr>
              <w:pStyle w:val="TableParagraph"/>
              <w:spacing w:before="59"/>
              <w:ind w:left="456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D32D1B" w:rsidTr="00AA460E">
        <w:trPr>
          <w:gridAfter w:val="2"/>
          <w:wAfter w:w="180" w:type="dxa"/>
          <w:trHeight w:val="4434"/>
        </w:trPr>
        <w:tc>
          <w:tcPr>
            <w:tcW w:w="1528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692" w:type="dxa"/>
            <w:gridSpan w:val="2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left="111" w:right="10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Затемнение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цвета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тёмной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краски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разбеление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цвета.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Эмоциональная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выразительность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цветовых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состояний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отношений.</w:t>
            </w:r>
          </w:p>
          <w:p w:rsidR="00D32D1B" w:rsidRDefault="00A5759D">
            <w:pPr>
              <w:pStyle w:val="TableParagraph"/>
              <w:spacing w:line="237" w:lineRule="auto"/>
              <w:ind w:left="111" w:right="15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Цвет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открытый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звонкий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приглушённый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тихий.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Эмоциональная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выразительность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цвета.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(моря)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контрастных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состояниях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погоды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соответствующих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цветовых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состояниях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(туман,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нежное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утро,  гроза,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буря,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ветер;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выбору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учителя).</w:t>
            </w:r>
          </w:p>
          <w:p w:rsidR="00D32D1B" w:rsidRDefault="00A5759D">
            <w:pPr>
              <w:pStyle w:val="TableParagraph"/>
              <w:spacing w:before="3"/>
              <w:ind w:left="111" w:right="10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Произведения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художника-мариниста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К.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Айвазовского.</w:t>
            </w:r>
          </w:p>
          <w:p w:rsidR="00D32D1B" w:rsidRDefault="00A5759D">
            <w:pPr>
              <w:pStyle w:val="TableParagraph"/>
              <w:spacing w:line="237" w:lineRule="auto"/>
              <w:ind w:left="111" w:right="265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Изображение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сказочного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персонажа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ярко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выраженным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характером.</w:t>
            </w:r>
          </w:p>
          <w:p w:rsidR="00D32D1B" w:rsidRDefault="00A5759D">
            <w:pPr>
              <w:pStyle w:val="TableParagraph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Образ мужской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 женский</w:t>
            </w:r>
          </w:p>
        </w:tc>
        <w:tc>
          <w:tcPr>
            <w:tcW w:w="4942" w:type="dxa"/>
            <w:gridSpan w:val="3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right="764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Сравнивать</w:t>
            </w:r>
            <w:r>
              <w:rPr>
                <w:i/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различать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тёмные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светлые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оттенки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цвета.</w:t>
            </w:r>
          </w:p>
          <w:p w:rsidR="00D32D1B" w:rsidRDefault="00A5759D">
            <w:pPr>
              <w:pStyle w:val="TableParagraph"/>
              <w:spacing w:line="237" w:lineRule="auto"/>
              <w:ind w:right="596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смешение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цветных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красок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белой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чёрной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изменения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тона.</w:t>
            </w:r>
          </w:p>
          <w:p w:rsidR="00D32D1B" w:rsidRDefault="00A5759D">
            <w:pPr>
              <w:pStyle w:val="TableParagraph"/>
              <w:ind w:right="215"/>
              <w:jc w:val="both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 xml:space="preserve">Выполнить </w:t>
            </w:r>
            <w:r>
              <w:rPr>
                <w:color w:val="231F20"/>
                <w:w w:val="120"/>
                <w:sz w:val="18"/>
              </w:rPr>
              <w:t>пейзажи, передающие разные состояния погоды (туман, гроза, солнце и др.) на основе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изменения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тонального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звучания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цвета.</w:t>
            </w:r>
          </w:p>
          <w:p w:rsidR="00D32D1B" w:rsidRDefault="00A5759D">
            <w:pPr>
              <w:pStyle w:val="TableParagraph"/>
              <w:spacing w:line="237" w:lineRule="auto"/>
              <w:ind w:right="404"/>
              <w:jc w:val="both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 xml:space="preserve">Осваивать </w:t>
            </w:r>
            <w:r>
              <w:rPr>
                <w:color w:val="231F20"/>
                <w:w w:val="115"/>
                <w:sz w:val="18"/>
              </w:rPr>
              <w:t>эмоциональное звучание цвета: цвет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звонкий,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яркий,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глухой.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Приобретать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навыки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цветом.</w:t>
            </w:r>
          </w:p>
          <w:p w:rsidR="00D32D1B" w:rsidRDefault="00A5759D">
            <w:pPr>
              <w:pStyle w:val="TableParagraph"/>
              <w:ind w:right="107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  <w:r>
              <w:rPr>
                <w:i/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характеризовать</w:t>
            </w:r>
            <w:r>
              <w:rPr>
                <w:i/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изменения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цвета</w:t>
            </w:r>
            <w:r>
              <w:rPr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передаче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контрастных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состояний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погоды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примере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морских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пейзажей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К.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Айвазовского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других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известных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художников-маринистов</w:t>
            </w:r>
          </w:p>
          <w:p w:rsidR="00D32D1B" w:rsidRDefault="00A5759D">
            <w:pPr>
              <w:pStyle w:val="TableParagraph"/>
              <w:spacing w:line="20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(по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выбору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учителя).</w:t>
            </w:r>
          </w:p>
          <w:p w:rsidR="00D32D1B" w:rsidRDefault="00A5759D">
            <w:pPr>
              <w:pStyle w:val="TableParagraph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Запоминать</w:t>
            </w:r>
            <w:r>
              <w:rPr>
                <w:i/>
                <w:color w:val="231F20"/>
                <w:spacing w:val="1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5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узнавать</w:t>
            </w:r>
            <w:r>
              <w:rPr>
                <w:i/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известные</w:t>
            </w:r>
            <w:r>
              <w:rPr>
                <w:color w:val="231F20"/>
                <w:spacing w:val="1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картины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К.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Айвазовского.</w:t>
            </w:r>
          </w:p>
          <w:p w:rsidR="00D32D1B" w:rsidRDefault="00A5759D">
            <w:pPr>
              <w:pStyle w:val="TableParagraph"/>
              <w:spacing w:line="237" w:lineRule="auto"/>
              <w:ind w:right="177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Выполнить</w:t>
            </w:r>
            <w:r>
              <w:rPr>
                <w:i/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красками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рисунки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контрастных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сказочных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персонажей,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показывая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(добрый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злой,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нежный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грозный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т.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п.).</w:t>
            </w:r>
          </w:p>
          <w:p w:rsidR="00D32D1B" w:rsidRDefault="00A5759D">
            <w:pPr>
              <w:pStyle w:val="TableParagraph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Обсуждать,</w:t>
            </w:r>
            <w:r>
              <w:rPr>
                <w:i/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объяснять</w:t>
            </w:r>
            <w:r>
              <w:rPr>
                <w:color w:val="231F20"/>
                <w:w w:val="115"/>
                <w:sz w:val="18"/>
              </w:rPr>
              <w:t>,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какими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художественными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lastRenderedPageBreak/>
              <w:t>средствами удалось показать характер сказочных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персонажей.</w:t>
            </w:r>
          </w:p>
          <w:p w:rsidR="00D32D1B" w:rsidRDefault="00A5759D">
            <w:pPr>
              <w:pStyle w:val="TableParagraph"/>
              <w:spacing w:line="237" w:lineRule="auto"/>
              <w:ind w:right="93"/>
              <w:rPr>
                <w:sz w:val="18"/>
              </w:rPr>
            </w:pPr>
            <w:r>
              <w:rPr>
                <w:i/>
                <w:color w:val="231F20"/>
                <w:spacing w:val="-1"/>
                <w:w w:val="120"/>
                <w:sz w:val="18"/>
              </w:rPr>
              <w:t>Учиться</w:t>
            </w:r>
            <w:r>
              <w:rPr>
                <w:i/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понимать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что</w:t>
            </w:r>
            <w:r>
              <w:rPr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</w:t>
            </w:r>
            <w:r>
              <w:rPr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всегда</w:t>
            </w:r>
            <w:r>
              <w:rPr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выражает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своё отношение к тому, что изображает, он может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изобразить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доброе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злое,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грозное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нежное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</w:t>
            </w:r>
          </w:p>
        </w:tc>
      </w:tr>
    </w:tbl>
    <w:p w:rsidR="00D32D1B" w:rsidRDefault="00D32D1B">
      <w:pPr>
        <w:spacing w:line="237" w:lineRule="auto"/>
        <w:rPr>
          <w:sz w:val="18"/>
        </w:rPr>
        <w:sectPr w:rsidR="00D32D1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D32D1B" w:rsidRDefault="00D32D1B">
      <w:pPr>
        <w:pStyle w:val="a3"/>
        <w:spacing w:before="10"/>
        <w:ind w:left="0" w:right="0" w:firstLine="0"/>
        <w:jc w:val="left"/>
        <w:rPr>
          <w:i/>
          <w:sz w:val="2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20"/>
        <w:gridCol w:w="3685"/>
        <w:gridCol w:w="4932"/>
      </w:tblGrid>
      <w:tr w:rsidR="00D32D1B">
        <w:trPr>
          <w:trHeight w:val="3048"/>
        </w:trPr>
        <w:tc>
          <w:tcPr>
            <w:tcW w:w="1520" w:type="dxa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 w:line="20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  <w:p w:rsidR="00D32D1B" w:rsidRDefault="00A5759D">
            <w:pPr>
              <w:pStyle w:val="TableParagraph"/>
              <w:spacing w:line="20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«Скульптура»</w:t>
            </w:r>
          </w:p>
        </w:tc>
        <w:tc>
          <w:tcPr>
            <w:tcW w:w="3685" w:type="dxa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right="12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Лепка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пластилина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глины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игрушки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сказочного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животного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мотивам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выбранного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художественного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промысла: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филимоновская,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дымковская,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каргопольская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игрушки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выбору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ля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учётом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местных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промыслов).</w:t>
            </w:r>
          </w:p>
          <w:p w:rsidR="00D32D1B" w:rsidRDefault="00A5759D">
            <w:pPr>
              <w:pStyle w:val="TableParagraph"/>
              <w:ind w:right="77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Способ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лепки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традициями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промысла.</w:t>
            </w:r>
          </w:p>
          <w:p w:rsidR="00D32D1B" w:rsidRDefault="00A5759D">
            <w:pPr>
              <w:pStyle w:val="TableParagraph"/>
              <w:ind w:right="16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Лепка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пластилина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глины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животных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передачей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пластики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движения.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Соблюдение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цельности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формы,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преобразование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добавление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</w:p>
        </w:tc>
        <w:tc>
          <w:tcPr>
            <w:tcW w:w="4932" w:type="dxa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right="133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Познакомиться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традиционными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игрушками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промыслов.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Выполнить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задание: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лепка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фигурки  сказочного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зверя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мотивам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традиций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выбранного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промысла.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последовательность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лепки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игрушки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традициях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выбранного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промысла.</w:t>
            </w:r>
          </w:p>
          <w:p w:rsidR="00D32D1B" w:rsidRDefault="00A5759D">
            <w:pPr>
              <w:pStyle w:val="TableParagraph"/>
              <w:ind w:right="234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приёмы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передачи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движения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разного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движений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лепке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пластилина.</w:t>
            </w:r>
          </w:p>
          <w:p w:rsidR="00D32D1B" w:rsidRDefault="00A5759D">
            <w:pPr>
              <w:pStyle w:val="TableParagraph"/>
              <w:ind w:right="232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Учиться</w:t>
            </w:r>
            <w:r>
              <w:rPr>
                <w:i/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  <w:r>
              <w:rPr>
                <w:i/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видеть,</w:t>
            </w:r>
            <w:r>
              <w:rPr>
                <w:i/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меняется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объёмное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взгляде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сторон</w:t>
            </w:r>
          </w:p>
        </w:tc>
      </w:tr>
      <w:tr w:rsidR="00D32D1B">
        <w:trPr>
          <w:trHeight w:val="3252"/>
        </w:trPr>
        <w:tc>
          <w:tcPr>
            <w:tcW w:w="1520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 w:line="206" w:lineRule="exact"/>
              <w:ind w:left="9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lastRenderedPageBreak/>
              <w:t>Модуль</w:t>
            </w:r>
          </w:p>
          <w:p w:rsidR="00D32D1B" w:rsidRDefault="00A5759D">
            <w:pPr>
              <w:pStyle w:val="TableParagraph"/>
              <w:ind w:left="96" w:right="86"/>
              <w:rPr>
                <w:sz w:val="18"/>
              </w:rPr>
            </w:pPr>
            <w:r>
              <w:rPr>
                <w:color w:val="231F20"/>
                <w:spacing w:val="-1"/>
                <w:w w:val="115"/>
                <w:sz w:val="18"/>
              </w:rPr>
              <w:t>«Декоративно-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прикладное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искусство»</w:t>
            </w:r>
          </w:p>
        </w:tc>
        <w:tc>
          <w:tcPr>
            <w:tcW w:w="3685" w:type="dxa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 w:line="206" w:lineRule="exact"/>
              <w:jc w:val="bot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Наблюдение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узоров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природе</w:t>
            </w:r>
          </w:p>
          <w:p w:rsidR="00D32D1B" w:rsidRDefault="00A5759D">
            <w:pPr>
              <w:pStyle w:val="TableParagraph"/>
              <w:ind w:right="411"/>
              <w:jc w:val="bot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(на основе фотографий в условиях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урока): снежинки, паутинки, роса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листьях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Сопоставление</w:t>
            </w:r>
          </w:p>
          <w:p w:rsidR="00D32D1B" w:rsidRDefault="00A5759D">
            <w:pPr>
              <w:pStyle w:val="TableParagraph"/>
              <w:ind w:right="26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орнаментами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произведениях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декоративно-прикладного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искусства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(кружево,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вышивка,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ювелирные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изделия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т.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д.).</w:t>
            </w:r>
          </w:p>
          <w:p w:rsidR="00D32D1B" w:rsidRDefault="00A5759D">
            <w:pPr>
              <w:pStyle w:val="TableParagrap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Рисунок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геометрического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орнамента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кружева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вышивки.</w:t>
            </w:r>
          </w:p>
          <w:p w:rsidR="00D32D1B" w:rsidRDefault="00A5759D" w:rsidP="005911EC">
            <w:pPr>
              <w:pStyle w:val="TableParagraph"/>
              <w:ind w:right="2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Декоративная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композиция.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Ритм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пятен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декоративной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аппликации.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Декоративные изображения животных в игрушках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народных промыс</w:t>
            </w:r>
            <w:r>
              <w:rPr>
                <w:color w:val="231F20"/>
                <w:spacing w:val="-1"/>
                <w:w w:val="120"/>
                <w:sz w:val="18"/>
              </w:rPr>
              <w:t>лов: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филимоновский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олень,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дымков</w:t>
            </w:r>
          </w:p>
        </w:tc>
        <w:tc>
          <w:tcPr>
            <w:tcW w:w="4932" w:type="dxa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/>
              <w:ind w:right="109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20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анализировать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20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характеризоать</w:t>
            </w:r>
            <w:r>
              <w:rPr>
                <w:i/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эстетически</w:t>
            </w:r>
            <w:r>
              <w:rPr>
                <w:i/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оценивать</w:t>
            </w:r>
            <w:r>
              <w:rPr>
                <w:i/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разнообразие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природе,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воспринимаемых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узоры.</w:t>
            </w:r>
          </w:p>
          <w:p w:rsidR="00D32D1B" w:rsidRDefault="00A5759D">
            <w:pPr>
              <w:pStyle w:val="TableParagraph"/>
              <w:ind w:right="104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Сравнивать</w:t>
            </w:r>
            <w:r>
              <w:rPr>
                <w:color w:val="231F20"/>
                <w:w w:val="115"/>
                <w:sz w:val="18"/>
              </w:rPr>
              <w:t>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сопоставлять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явления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-5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узоры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(капли,  снежинки,  паутинки,  роса  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листьях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рукотворными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произведениями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декоративно-прикладного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искусства  (кружево,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шитьё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др.).</w:t>
            </w:r>
          </w:p>
          <w:p w:rsidR="00D32D1B" w:rsidRDefault="00A5759D">
            <w:pPr>
              <w:pStyle w:val="TableParagraph"/>
              <w:ind w:right="482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Выполнить</w:t>
            </w:r>
            <w:r>
              <w:rPr>
                <w:i/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эскиз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геометрического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орнамента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кружева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вышивки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природных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мотивов.</w:t>
            </w:r>
          </w:p>
          <w:p w:rsidR="00D32D1B" w:rsidRDefault="00A5759D" w:rsidP="005911EC">
            <w:pPr>
              <w:pStyle w:val="TableParagraph"/>
              <w:ind w:right="200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приёмы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орнаментального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оформления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сказочных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глиняных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зверушек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мотивам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народых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художественных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промыслов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выбору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учётом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местных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промыслов).</w:t>
            </w:r>
          </w:p>
        </w:tc>
      </w:tr>
    </w:tbl>
    <w:p w:rsidR="00D32D1B" w:rsidRDefault="00D32D1B">
      <w:pPr>
        <w:rPr>
          <w:sz w:val="18"/>
        </w:rPr>
        <w:sectPr w:rsidR="00D32D1B">
          <w:pgSz w:w="12020" w:h="7830" w:orient="landscape"/>
          <w:pgMar w:top="700" w:right="62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20"/>
        <w:gridCol w:w="3685"/>
        <w:gridCol w:w="4932"/>
      </w:tblGrid>
      <w:tr w:rsidR="00D32D1B">
        <w:trPr>
          <w:trHeight w:val="358"/>
        </w:trPr>
        <w:tc>
          <w:tcPr>
            <w:tcW w:w="1520" w:type="dxa"/>
          </w:tcPr>
          <w:p w:rsidR="00D32D1B" w:rsidRDefault="00A5759D">
            <w:pPr>
              <w:pStyle w:val="TableParagraph"/>
              <w:spacing w:before="59"/>
              <w:ind w:left="42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lastRenderedPageBreak/>
              <w:t>Модуль</w:t>
            </w:r>
          </w:p>
        </w:tc>
        <w:tc>
          <w:tcPr>
            <w:tcW w:w="3685" w:type="dxa"/>
          </w:tcPr>
          <w:p w:rsidR="00D32D1B" w:rsidRDefault="00A5759D">
            <w:pPr>
              <w:pStyle w:val="TableParagraph"/>
              <w:spacing w:before="59"/>
              <w:ind w:left="65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Программное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содержание</w:t>
            </w:r>
          </w:p>
        </w:tc>
        <w:tc>
          <w:tcPr>
            <w:tcW w:w="4932" w:type="dxa"/>
          </w:tcPr>
          <w:p w:rsidR="00D32D1B" w:rsidRDefault="00A5759D">
            <w:pPr>
              <w:pStyle w:val="TableParagraph"/>
              <w:spacing w:before="59"/>
              <w:ind w:left="456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D32D1B">
        <w:trPr>
          <w:trHeight w:val="3254"/>
        </w:trPr>
        <w:tc>
          <w:tcPr>
            <w:tcW w:w="1520" w:type="dxa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685" w:type="dxa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right="9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ский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петух,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каргопольский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Полкан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(по</w:t>
            </w:r>
            <w:r>
              <w:rPr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выбору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учителя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учётом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местных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промыслов).</w:t>
            </w:r>
          </w:p>
          <w:p w:rsidR="00D32D1B" w:rsidRDefault="00A5759D">
            <w:pPr>
              <w:pStyle w:val="TableParagraph"/>
              <w:ind w:right="444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Поделки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из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подручных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нехудожетвенных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материалов.</w:t>
            </w:r>
          </w:p>
          <w:p w:rsidR="00D32D1B" w:rsidRDefault="00A5759D">
            <w:pPr>
              <w:pStyle w:val="TableParagraph"/>
              <w:ind w:right="251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Декор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одежды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человека.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Разнообраие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украшений.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Традиционные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(исторические, народные) женские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мужские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украшения.</w:t>
            </w:r>
          </w:p>
          <w:p w:rsidR="00D32D1B" w:rsidRDefault="00A5759D" w:rsidP="005911EC">
            <w:pPr>
              <w:pStyle w:val="TableParagraph"/>
              <w:ind w:right="307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Назначение украшений и их значение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жизни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людей</w:t>
            </w:r>
          </w:p>
        </w:tc>
        <w:tc>
          <w:tcPr>
            <w:tcW w:w="4932" w:type="dxa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hanging="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 xml:space="preserve">Получать опыт </w:t>
            </w:r>
            <w:r>
              <w:rPr>
                <w:color w:val="231F20"/>
                <w:w w:val="120"/>
                <w:sz w:val="18"/>
              </w:rPr>
              <w:t>преобразования бытовых подруч</w:t>
            </w:r>
            <w:r>
              <w:rPr>
                <w:color w:val="231F20"/>
                <w:w w:val="115"/>
                <w:sz w:val="18"/>
              </w:rPr>
              <w:t>ных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нехудожественных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</w:t>
            </w:r>
            <w:r>
              <w:rPr>
                <w:color w:val="231F20"/>
                <w:w w:val="120"/>
                <w:sz w:val="18"/>
              </w:rPr>
              <w:t>ные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поделки.</w:t>
            </w:r>
          </w:p>
          <w:p w:rsidR="00D32D1B" w:rsidRDefault="00A5759D">
            <w:pPr>
              <w:pStyle w:val="TableParagraph"/>
              <w:ind w:right="27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анализировать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сравнивать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украшения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человека</w:t>
            </w:r>
            <w:r>
              <w:rPr>
                <w:color w:val="231F20"/>
                <w:spacing w:val="1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1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примерах</w:t>
            </w:r>
            <w:r>
              <w:rPr>
                <w:color w:val="231F20"/>
                <w:spacing w:val="1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иллюстраций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народным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сказкам,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когда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украшения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только</w:t>
            </w:r>
          </w:p>
          <w:p w:rsidR="00D32D1B" w:rsidRDefault="00A5759D">
            <w:pPr>
              <w:pStyle w:val="TableParagraph"/>
              <w:ind w:right="13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соответствуют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народным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традициям,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выражают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персонажа.</w:t>
            </w:r>
          </w:p>
          <w:p w:rsidR="00D32D1B" w:rsidRDefault="00A5759D">
            <w:pPr>
              <w:pStyle w:val="TableParagraph"/>
              <w:ind w:right="153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Учиться</w:t>
            </w:r>
            <w:r>
              <w:rPr>
                <w:i/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понимать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что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украшения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человека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всегда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рассказывают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нём,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выявляют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особенности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его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характера,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представления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красоте.</w:t>
            </w:r>
          </w:p>
          <w:p w:rsidR="00D32D1B" w:rsidRDefault="00A5759D">
            <w:pPr>
              <w:pStyle w:val="TableParagraph"/>
              <w:ind w:right="463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Знакомиться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традиционные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народные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украшения.</w:t>
            </w:r>
          </w:p>
          <w:p w:rsidR="00D32D1B" w:rsidRDefault="00A5759D" w:rsidP="005911EC">
            <w:pPr>
              <w:pStyle w:val="TableParagraph"/>
              <w:ind w:right="233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Выполнять</w:t>
            </w:r>
            <w:r>
              <w:rPr>
                <w:i/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красками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украшений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народных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былинных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персонажей</w:t>
            </w:r>
          </w:p>
        </w:tc>
      </w:tr>
      <w:tr w:rsidR="00D32D1B">
        <w:trPr>
          <w:trHeight w:val="2428"/>
        </w:trPr>
        <w:tc>
          <w:tcPr>
            <w:tcW w:w="1520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 w:line="20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lastRenderedPageBreak/>
              <w:t>Модуль</w:t>
            </w:r>
          </w:p>
          <w:p w:rsidR="00D32D1B" w:rsidRDefault="00A5759D" w:rsidP="005911EC">
            <w:pPr>
              <w:pStyle w:val="TableParagraph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«Архитек</w:t>
            </w:r>
            <w:r>
              <w:rPr>
                <w:color w:val="231F20"/>
                <w:w w:val="120"/>
                <w:sz w:val="18"/>
              </w:rPr>
              <w:t>тура»</w:t>
            </w:r>
          </w:p>
        </w:tc>
        <w:tc>
          <w:tcPr>
            <w:tcW w:w="3685" w:type="dxa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/>
              <w:ind w:right="13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Конструирование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бумаги.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полосой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варианты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складывания,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закручивания,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надрезания.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Макетирование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пространства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детской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площадки.</w:t>
            </w:r>
          </w:p>
          <w:p w:rsidR="00D32D1B" w:rsidRDefault="00A5759D" w:rsidP="005911EC">
            <w:pPr>
              <w:pStyle w:val="TableParagraph"/>
              <w:ind w:right="23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Построение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игрового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сказочного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города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сворачивания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геометрических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тел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параллелепипедов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разной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высоты,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цилиндров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прорезями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наклейками;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завивания,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скручивания</w:t>
            </w:r>
          </w:p>
        </w:tc>
        <w:tc>
          <w:tcPr>
            <w:tcW w:w="4932" w:type="dxa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/>
              <w:ind w:right="189"/>
              <w:rPr>
                <w:sz w:val="18"/>
              </w:rPr>
            </w:pPr>
            <w:r>
              <w:rPr>
                <w:i/>
                <w:color w:val="231F20"/>
                <w:spacing w:val="-1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приёмы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создания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объёмных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предметов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бумаги.</w:t>
            </w:r>
          </w:p>
          <w:p w:rsidR="00D32D1B" w:rsidRDefault="00A5759D">
            <w:pPr>
              <w:pStyle w:val="TableParagraph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объёмного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декорирования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предметов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бумаги.</w:t>
            </w:r>
          </w:p>
          <w:p w:rsidR="00D32D1B" w:rsidRDefault="00A5759D">
            <w:pPr>
              <w:pStyle w:val="TableParagraph"/>
              <w:ind w:right="203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Макетировать</w:t>
            </w:r>
            <w:r>
              <w:rPr>
                <w:i/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пространство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сказочного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игрушечного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города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детскую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площадку.</w:t>
            </w:r>
          </w:p>
          <w:p w:rsidR="00D32D1B" w:rsidRDefault="00A5759D">
            <w:pPr>
              <w:pStyle w:val="TableParagraph"/>
              <w:ind w:right="110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Развивать</w:t>
            </w:r>
            <w:r>
              <w:rPr>
                <w:i/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эмоциональное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восприятие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архитектур-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ных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построек.</w:t>
            </w:r>
          </w:p>
          <w:p w:rsidR="00D32D1B" w:rsidRDefault="00A5759D" w:rsidP="005911EC">
            <w:pPr>
              <w:pStyle w:val="TableParagraph"/>
              <w:ind w:right="178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Рассуждать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объяснять</w:t>
            </w:r>
            <w:r>
              <w:rPr>
                <w:i/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связь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образа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здания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его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 xml:space="preserve">конструкцией и декором. </w:t>
            </w: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исследовать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характеризовать</w:t>
            </w:r>
            <w:r>
              <w:rPr>
                <w:i/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конструкцию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архитек</w:t>
            </w:r>
          </w:p>
        </w:tc>
      </w:tr>
    </w:tbl>
    <w:p w:rsidR="00D32D1B" w:rsidRDefault="00D32D1B">
      <w:pPr>
        <w:rPr>
          <w:sz w:val="18"/>
        </w:rPr>
        <w:sectPr w:rsidR="00D32D1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D32D1B" w:rsidRDefault="00D32D1B">
      <w:pPr>
        <w:pStyle w:val="a3"/>
        <w:spacing w:before="10"/>
        <w:ind w:left="0" w:right="0" w:firstLine="0"/>
        <w:jc w:val="left"/>
        <w:rPr>
          <w:i/>
          <w:sz w:val="2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27"/>
        <w:gridCol w:w="3702"/>
        <w:gridCol w:w="4954"/>
      </w:tblGrid>
      <w:tr w:rsidR="00D32D1B" w:rsidTr="00AA460E">
        <w:trPr>
          <w:trHeight w:val="2969"/>
        </w:trPr>
        <w:tc>
          <w:tcPr>
            <w:tcW w:w="1527" w:type="dxa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702" w:type="dxa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7" w:line="232" w:lineRule="auto"/>
              <w:ind w:left="112" w:right="68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складывания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полоски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(например,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гармошкой).</w:t>
            </w:r>
          </w:p>
          <w:p w:rsidR="00D32D1B" w:rsidRDefault="00A5759D">
            <w:pPr>
              <w:pStyle w:val="TableParagraph"/>
              <w:spacing w:line="232" w:lineRule="auto"/>
              <w:ind w:left="112" w:right="19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Образ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здания.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Памятники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отечественной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западноевропейской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архитектуры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ярко</w:t>
            </w:r>
            <w:r>
              <w:rPr>
                <w:color w:val="231F20"/>
                <w:spacing w:val="4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выраженным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характером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здания.</w:t>
            </w:r>
          </w:p>
          <w:p w:rsidR="00D32D1B" w:rsidRDefault="00A5759D">
            <w:pPr>
              <w:pStyle w:val="TableParagraph"/>
              <w:spacing w:line="232" w:lineRule="auto"/>
              <w:ind w:left="112" w:righ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Рисунок дома для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доброго 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злого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сказочных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персонажей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(иллюстрация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сказки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выбору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учителя)</w:t>
            </w:r>
          </w:p>
        </w:tc>
        <w:tc>
          <w:tcPr>
            <w:tcW w:w="4954" w:type="dxa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7" w:line="232" w:lineRule="auto"/>
              <w:ind w:left="111" w:right="58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турных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построек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фотографиям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условиях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урока).</w:t>
            </w:r>
          </w:p>
          <w:p w:rsidR="00D32D1B" w:rsidRDefault="00A5759D">
            <w:pPr>
              <w:pStyle w:val="TableParagraph"/>
              <w:spacing w:line="232" w:lineRule="auto"/>
              <w:ind w:left="111" w:right="407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Приводить</w:t>
            </w:r>
            <w:r>
              <w:rPr>
                <w:i/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примеры</w:t>
            </w:r>
            <w:r>
              <w:rPr>
                <w:i/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жилищ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сказочных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героев в иллюстрациях известных художников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детской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книги.</w:t>
            </w:r>
          </w:p>
          <w:p w:rsidR="00D32D1B" w:rsidRDefault="00A5759D" w:rsidP="005911EC">
            <w:pPr>
              <w:pStyle w:val="TableParagraph"/>
              <w:spacing w:line="232" w:lineRule="auto"/>
              <w:ind w:left="111" w:right="160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Выполнять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творческие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зданий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воображению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представлению,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просмотренных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материалов)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сказочных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героев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разным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характером,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например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добрых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злых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волшебников</w:t>
            </w:r>
          </w:p>
        </w:tc>
      </w:tr>
      <w:tr w:rsidR="00D32D1B" w:rsidTr="00AA460E">
        <w:trPr>
          <w:trHeight w:val="369"/>
        </w:trPr>
        <w:tc>
          <w:tcPr>
            <w:tcW w:w="1527" w:type="dxa"/>
            <w:tcBorders>
              <w:top w:val="single" w:sz="6" w:space="0" w:color="231F20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before="60"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</w:tc>
        <w:tc>
          <w:tcPr>
            <w:tcW w:w="3702" w:type="dxa"/>
            <w:tcBorders>
              <w:top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before="60" w:line="187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Восприятие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произведений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детского</w:t>
            </w:r>
          </w:p>
        </w:tc>
        <w:tc>
          <w:tcPr>
            <w:tcW w:w="4954" w:type="dxa"/>
            <w:tcBorders>
              <w:top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before="60" w:line="187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анализировать</w:t>
            </w:r>
            <w:r>
              <w:rPr>
                <w:i/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детские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рисунки</w:t>
            </w:r>
          </w:p>
        </w:tc>
      </w:tr>
      <w:tr w:rsidR="00D32D1B" w:rsidTr="00AA460E">
        <w:trPr>
          <w:trHeight w:val="275"/>
        </w:trPr>
        <w:tc>
          <w:tcPr>
            <w:tcW w:w="1527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«Восприятие</w:t>
            </w:r>
          </w:p>
        </w:tc>
        <w:tc>
          <w:tcPr>
            <w:tcW w:w="370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творчества.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Обсуждение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сюжетного</w:t>
            </w:r>
          </w:p>
        </w:tc>
        <w:tc>
          <w:tcPr>
            <w:tcW w:w="4954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точки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зрения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содержания,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сюжета,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настроения,</w:t>
            </w:r>
          </w:p>
        </w:tc>
      </w:tr>
      <w:tr w:rsidR="00D32D1B" w:rsidTr="00AA460E">
        <w:trPr>
          <w:trHeight w:val="275"/>
        </w:trPr>
        <w:tc>
          <w:tcPr>
            <w:tcW w:w="1527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произведений</w:t>
            </w:r>
          </w:p>
        </w:tc>
        <w:tc>
          <w:tcPr>
            <w:tcW w:w="370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2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эмоционального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содержания</w:t>
            </w:r>
          </w:p>
        </w:tc>
        <w:tc>
          <w:tcPr>
            <w:tcW w:w="4954" w:type="dxa"/>
            <w:tcBorders>
              <w:top w:val="nil"/>
              <w:bottom w:val="nil"/>
            </w:tcBorders>
          </w:tcPr>
          <w:p w:rsidR="00D32D1B" w:rsidRDefault="00A5759D" w:rsidP="005911EC">
            <w:pPr>
              <w:pStyle w:val="TableParagraph"/>
              <w:spacing w:line="180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расположения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листе,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цвета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других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средств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</w:t>
            </w:r>
          </w:p>
        </w:tc>
      </w:tr>
      <w:tr w:rsidR="00D32D1B" w:rsidTr="00AA460E">
        <w:trPr>
          <w:trHeight w:val="278"/>
        </w:trPr>
        <w:tc>
          <w:tcPr>
            <w:tcW w:w="1527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1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искусства»</w:t>
            </w:r>
          </w:p>
        </w:tc>
        <w:tc>
          <w:tcPr>
            <w:tcW w:w="370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1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детских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работ.</w:t>
            </w:r>
          </w:p>
        </w:tc>
        <w:tc>
          <w:tcPr>
            <w:tcW w:w="4954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1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дожественной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выразительности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</w:p>
        </w:tc>
      </w:tr>
      <w:tr w:rsidR="00D32D1B" w:rsidTr="00AA460E">
        <w:trPr>
          <w:trHeight w:val="273"/>
        </w:trPr>
        <w:tc>
          <w:tcPr>
            <w:tcW w:w="1527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702" w:type="dxa"/>
            <w:tcBorders>
              <w:top w:val="nil"/>
              <w:bottom w:val="nil"/>
            </w:tcBorders>
          </w:tcPr>
          <w:p w:rsidR="00D32D1B" w:rsidRDefault="00A5759D" w:rsidP="005911EC">
            <w:pPr>
              <w:pStyle w:val="TableParagraph"/>
              <w:spacing w:line="179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Художественное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окружа</w:t>
            </w:r>
          </w:p>
        </w:tc>
        <w:tc>
          <w:tcPr>
            <w:tcW w:w="4954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79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учебной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задачей,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поставленной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учителем.</w:t>
            </w:r>
          </w:p>
        </w:tc>
      </w:tr>
      <w:tr w:rsidR="00D32D1B" w:rsidTr="00AA460E">
        <w:trPr>
          <w:trHeight w:val="275"/>
        </w:trPr>
        <w:tc>
          <w:tcPr>
            <w:tcW w:w="1527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70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ющей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природы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красивых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природ-</w:t>
            </w:r>
          </w:p>
        </w:tc>
        <w:tc>
          <w:tcPr>
            <w:tcW w:w="4954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Развивать</w:t>
            </w:r>
            <w:r>
              <w:rPr>
                <w:i/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потребность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 xml:space="preserve">и </w:t>
            </w:r>
            <w:r>
              <w:rPr>
                <w:i/>
                <w:color w:val="231F20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умения вести</w:t>
            </w:r>
          </w:p>
        </w:tc>
      </w:tr>
      <w:tr w:rsidR="00D32D1B" w:rsidTr="00AA460E">
        <w:trPr>
          <w:trHeight w:val="275"/>
        </w:trPr>
        <w:tc>
          <w:tcPr>
            <w:tcW w:w="1527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70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ных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деталей;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анализ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конструкции</w:t>
            </w:r>
          </w:p>
        </w:tc>
        <w:tc>
          <w:tcPr>
            <w:tcW w:w="4954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эстетические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наблюдения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явлений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природы.</w:t>
            </w:r>
          </w:p>
        </w:tc>
      </w:tr>
      <w:tr w:rsidR="00D32D1B" w:rsidTr="00AA460E">
        <w:trPr>
          <w:trHeight w:val="275"/>
        </w:trPr>
        <w:tc>
          <w:tcPr>
            <w:tcW w:w="1527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70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2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эмоционального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воздействия.</w:t>
            </w:r>
          </w:p>
        </w:tc>
        <w:tc>
          <w:tcPr>
            <w:tcW w:w="4954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Анализировать</w:t>
            </w:r>
            <w:r>
              <w:rPr>
                <w:i/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структуру, цветовое состояние,</w:t>
            </w:r>
          </w:p>
        </w:tc>
      </w:tr>
      <w:tr w:rsidR="00D32D1B" w:rsidTr="00AA460E">
        <w:trPr>
          <w:trHeight w:val="275"/>
        </w:trPr>
        <w:tc>
          <w:tcPr>
            <w:tcW w:w="1527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70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Сопоставление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рукотворными</w:t>
            </w:r>
          </w:p>
        </w:tc>
        <w:tc>
          <w:tcPr>
            <w:tcW w:w="4954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ритмическую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организацию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наблюдаемого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природ-</w:t>
            </w:r>
          </w:p>
        </w:tc>
      </w:tr>
      <w:tr w:rsidR="00D32D1B" w:rsidTr="00AA460E">
        <w:trPr>
          <w:trHeight w:val="275"/>
        </w:trPr>
        <w:tc>
          <w:tcPr>
            <w:tcW w:w="1527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70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произведениями.</w:t>
            </w:r>
          </w:p>
        </w:tc>
        <w:tc>
          <w:tcPr>
            <w:tcW w:w="4954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ного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явления.</w:t>
            </w:r>
          </w:p>
        </w:tc>
      </w:tr>
      <w:tr w:rsidR="00D32D1B" w:rsidTr="00AA460E">
        <w:trPr>
          <w:trHeight w:val="275"/>
        </w:trPr>
        <w:tc>
          <w:tcPr>
            <w:tcW w:w="1527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70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Восприятие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орнаментальных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произ-</w:t>
            </w:r>
          </w:p>
        </w:tc>
        <w:tc>
          <w:tcPr>
            <w:tcW w:w="4954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Приобретать</w:t>
            </w:r>
            <w:r>
              <w:rPr>
                <w:i/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опыт</w:t>
            </w:r>
            <w:r>
              <w:rPr>
                <w:i/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эстетического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наблюдения</w:t>
            </w:r>
          </w:p>
        </w:tc>
      </w:tr>
      <w:tr w:rsidR="00D32D1B" w:rsidTr="00AA460E">
        <w:trPr>
          <w:trHeight w:val="275"/>
        </w:trPr>
        <w:tc>
          <w:tcPr>
            <w:tcW w:w="1527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70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ведений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декоративно-прикладного</w:t>
            </w:r>
          </w:p>
        </w:tc>
        <w:tc>
          <w:tcPr>
            <w:tcW w:w="4954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1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и</w:t>
            </w:r>
            <w:r>
              <w:rPr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художественного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анализа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произведений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декора-</w:t>
            </w:r>
          </w:p>
        </w:tc>
      </w:tr>
      <w:tr w:rsidR="00D32D1B" w:rsidTr="00AA460E">
        <w:trPr>
          <w:trHeight w:val="275"/>
        </w:trPr>
        <w:tc>
          <w:tcPr>
            <w:tcW w:w="1527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70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искусства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(кружево,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шитьё,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резьба</w:t>
            </w:r>
          </w:p>
        </w:tc>
        <w:tc>
          <w:tcPr>
            <w:tcW w:w="4954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тивно-прикладного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искусства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(кружево,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шитьё,</w:t>
            </w:r>
          </w:p>
        </w:tc>
      </w:tr>
      <w:tr w:rsidR="00D32D1B" w:rsidTr="00AA460E">
        <w:trPr>
          <w:trHeight w:val="275"/>
        </w:trPr>
        <w:tc>
          <w:tcPr>
            <w:tcW w:w="1527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70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дереву,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чеканка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</w:p>
        </w:tc>
        <w:tc>
          <w:tcPr>
            <w:tcW w:w="4954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резьба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роспись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дереву,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роспись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ткани</w:t>
            </w:r>
          </w:p>
        </w:tc>
      </w:tr>
      <w:tr w:rsidR="00D32D1B" w:rsidTr="00AA460E">
        <w:trPr>
          <w:trHeight w:val="275"/>
        </w:trPr>
        <w:tc>
          <w:tcPr>
            <w:tcW w:w="1527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70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Произведения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живописи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активным</w:t>
            </w:r>
          </w:p>
        </w:tc>
        <w:tc>
          <w:tcPr>
            <w:tcW w:w="4954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орнаментальной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организации.</w:t>
            </w:r>
          </w:p>
        </w:tc>
      </w:tr>
      <w:tr w:rsidR="00D32D1B" w:rsidTr="00AA460E">
        <w:trPr>
          <w:trHeight w:val="275"/>
        </w:trPr>
        <w:tc>
          <w:tcPr>
            <w:tcW w:w="1527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70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выражением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цветового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состояния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</w:p>
        </w:tc>
        <w:tc>
          <w:tcPr>
            <w:tcW w:w="4954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spacing w:val="-1"/>
                <w:w w:val="120"/>
                <w:sz w:val="18"/>
              </w:rPr>
              <w:t>Приобретать</w:t>
            </w:r>
            <w:r>
              <w:rPr>
                <w:i/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w w:val="120"/>
                <w:sz w:val="18"/>
              </w:rPr>
              <w:t>опыт</w:t>
            </w:r>
            <w:r>
              <w:rPr>
                <w:i/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восприятия,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эстетического</w:t>
            </w:r>
          </w:p>
        </w:tc>
      </w:tr>
      <w:tr w:rsidR="00D32D1B" w:rsidTr="00AA460E">
        <w:trPr>
          <w:trHeight w:val="275"/>
        </w:trPr>
        <w:tc>
          <w:tcPr>
            <w:tcW w:w="1527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70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погоде.</w:t>
            </w:r>
          </w:p>
        </w:tc>
        <w:tc>
          <w:tcPr>
            <w:tcW w:w="4954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анализа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произведений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отечественных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художни-</w:t>
            </w:r>
          </w:p>
        </w:tc>
      </w:tr>
      <w:tr w:rsidR="00D32D1B" w:rsidTr="00AA460E">
        <w:trPr>
          <w:trHeight w:val="275"/>
        </w:trPr>
        <w:tc>
          <w:tcPr>
            <w:tcW w:w="1527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70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Произведения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пейзажистов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Ле-</w:t>
            </w:r>
          </w:p>
        </w:tc>
        <w:tc>
          <w:tcPr>
            <w:tcW w:w="4954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ков-пейзажистов: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Левитана,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Шишки-</w:t>
            </w:r>
          </w:p>
        </w:tc>
      </w:tr>
      <w:tr w:rsidR="00D32D1B" w:rsidTr="00AA460E">
        <w:trPr>
          <w:trHeight w:val="275"/>
        </w:trPr>
        <w:tc>
          <w:tcPr>
            <w:tcW w:w="1527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2"/>
              </w:rPr>
            </w:pPr>
          </w:p>
        </w:tc>
        <w:tc>
          <w:tcPr>
            <w:tcW w:w="3702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витана,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Шишкина,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Куинд-</w:t>
            </w:r>
          </w:p>
        </w:tc>
        <w:tc>
          <w:tcPr>
            <w:tcW w:w="4954" w:type="dxa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0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К.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Айвазовского,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Куинджи,</w:t>
            </w:r>
          </w:p>
        </w:tc>
      </w:tr>
      <w:tr w:rsidR="00D32D1B" w:rsidTr="00AA460E">
        <w:trPr>
          <w:trHeight w:val="388"/>
        </w:trPr>
        <w:tc>
          <w:tcPr>
            <w:tcW w:w="1527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702" w:type="dxa"/>
            <w:tcBorders>
              <w:top w:val="nil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25"/>
                <w:sz w:val="18"/>
              </w:rPr>
              <w:t>жи,</w:t>
            </w:r>
            <w:r>
              <w:rPr>
                <w:color w:val="231F20"/>
                <w:spacing w:val="-3"/>
                <w:w w:val="125"/>
                <w:sz w:val="18"/>
              </w:rPr>
              <w:t xml:space="preserve"> </w:t>
            </w:r>
            <w:r>
              <w:rPr>
                <w:color w:val="231F20"/>
                <w:w w:val="125"/>
                <w:sz w:val="18"/>
              </w:rPr>
              <w:t>Н.</w:t>
            </w:r>
            <w:r>
              <w:rPr>
                <w:color w:val="231F20"/>
                <w:spacing w:val="-3"/>
                <w:w w:val="125"/>
                <w:sz w:val="18"/>
              </w:rPr>
              <w:t xml:space="preserve"> </w:t>
            </w:r>
            <w:r>
              <w:rPr>
                <w:color w:val="231F20"/>
                <w:w w:val="125"/>
                <w:sz w:val="18"/>
              </w:rPr>
              <w:t>П.</w:t>
            </w:r>
            <w:r>
              <w:rPr>
                <w:color w:val="231F20"/>
                <w:spacing w:val="-2"/>
                <w:w w:val="125"/>
                <w:sz w:val="18"/>
              </w:rPr>
              <w:t xml:space="preserve"> </w:t>
            </w:r>
            <w:r>
              <w:rPr>
                <w:color w:val="231F20"/>
                <w:w w:val="125"/>
                <w:sz w:val="18"/>
              </w:rPr>
              <w:t>Крымова.</w:t>
            </w:r>
          </w:p>
        </w:tc>
        <w:tc>
          <w:tcPr>
            <w:tcW w:w="4954" w:type="dxa"/>
            <w:tcBorders>
              <w:top w:val="nil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line="200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Н.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П.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Крымова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других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выбору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учителя);</w:t>
            </w:r>
          </w:p>
        </w:tc>
      </w:tr>
      <w:tr w:rsidR="00D32D1B" w:rsidTr="00AA460E">
        <w:trPr>
          <w:trHeight w:val="494"/>
        </w:trPr>
        <w:tc>
          <w:tcPr>
            <w:tcW w:w="1527" w:type="dxa"/>
          </w:tcPr>
          <w:p w:rsidR="00D32D1B" w:rsidRDefault="00A5759D">
            <w:pPr>
              <w:pStyle w:val="TableParagraph"/>
              <w:spacing w:before="59"/>
              <w:ind w:left="42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Модуль</w:t>
            </w:r>
          </w:p>
        </w:tc>
        <w:tc>
          <w:tcPr>
            <w:tcW w:w="3702" w:type="dxa"/>
          </w:tcPr>
          <w:p w:rsidR="00D32D1B" w:rsidRDefault="00A5759D">
            <w:pPr>
              <w:pStyle w:val="TableParagraph"/>
              <w:spacing w:before="59"/>
              <w:ind w:left="65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Программное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содержание</w:t>
            </w:r>
          </w:p>
        </w:tc>
        <w:tc>
          <w:tcPr>
            <w:tcW w:w="4954" w:type="dxa"/>
          </w:tcPr>
          <w:p w:rsidR="00D32D1B" w:rsidRDefault="00A5759D">
            <w:pPr>
              <w:pStyle w:val="TableParagraph"/>
              <w:spacing w:before="59"/>
              <w:ind w:left="454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D32D1B" w:rsidTr="00AA460E">
        <w:trPr>
          <w:trHeight w:val="1784"/>
        </w:trPr>
        <w:tc>
          <w:tcPr>
            <w:tcW w:w="1527" w:type="dxa"/>
            <w:tcBorders>
              <w:lef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702" w:type="dxa"/>
          </w:tcPr>
          <w:p w:rsidR="00D32D1B" w:rsidRDefault="00A5759D">
            <w:pPr>
              <w:pStyle w:val="TableParagraph"/>
              <w:spacing w:before="64" w:line="225" w:lineRule="auto"/>
              <w:ind w:left="112" w:right="42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Произведения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анималистического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жанра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графике: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В.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В.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Ватагин,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Чарушин;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скульптуре:</w:t>
            </w:r>
          </w:p>
          <w:p w:rsidR="00D32D1B" w:rsidRDefault="00A5759D">
            <w:pPr>
              <w:pStyle w:val="TableParagraph"/>
              <w:spacing w:line="225" w:lineRule="auto"/>
              <w:ind w:left="112" w:right="147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В.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В.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Ватагин.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Наблюдение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живот-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ными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точки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зрения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пропорций,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характера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движений,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пластики</w:t>
            </w:r>
          </w:p>
        </w:tc>
        <w:tc>
          <w:tcPr>
            <w:tcW w:w="4954" w:type="dxa"/>
          </w:tcPr>
          <w:p w:rsidR="00D32D1B" w:rsidRDefault="00A5759D">
            <w:pPr>
              <w:pStyle w:val="TableParagraph"/>
              <w:spacing w:before="64" w:line="225" w:lineRule="auto"/>
              <w:ind w:left="111" w:right="934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художников-анималистов: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В.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В.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Ватагина,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Е.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Чарушина;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художников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В.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Ван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Гога,</w:t>
            </w:r>
          </w:p>
          <w:p w:rsidR="00D32D1B" w:rsidRDefault="00A5759D">
            <w:pPr>
              <w:pStyle w:val="TableParagraph"/>
              <w:spacing w:line="225" w:lineRule="auto"/>
              <w:ind w:left="111" w:right="10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К.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Моне,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Матисса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других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выбору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учителя).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Запоминать</w:t>
            </w:r>
            <w:r>
              <w:rPr>
                <w:i/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имена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художников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Левитана,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Шишкина,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К.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Айвазовского,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Куин-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джи</w:t>
            </w:r>
          </w:p>
        </w:tc>
      </w:tr>
      <w:tr w:rsidR="00D32D1B" w:rsidTr="00AA460E">
        <w:trPr>
          <w:trHeight w:val="6067"/>
        </w:trPr>
        <w:tc>
          <w:tcPr>
            <w:tcW w:w="1527" w:type="dxa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54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lastRenderedPageBreak/>
              <w:t>Модуль</w:t>
            </w:r>
          </w:p>
          <w:p w:rsidR="00D32D1B" w:rsidRDefault="00A5759D">
            <w:pPr>
              <w:pStyle w:val="TableParagraph"/>
              <w:spacing w:before="4" w:line="225" w:lineRule="auto"/>
              <w:ind w:left="110" w:right="50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«Азбука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цифровой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графики»</w:t>
            </w:r>
          </w:p>
        </w:tc>
        <w:tc>
          <w:tcPr>
            <w:tcW w:w="3702" w:type="dxa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54"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Компьютерные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средства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изображения.</w:t>
            </w:r>
          </w:p>
          <w:p w:rsidR="00D32D1B" w:rsidRDefault="00A5759D">
            <w:pPr>
              <w:pStyle w:val="TableParagraph"/>
              <w:spacing w:before="4" w:line="225" w:lineRule="auto"/>
              <w:ind w:left="112" w:right="24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линий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(в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программе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Paint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другом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графическом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редакторе).</w:t>
            </w:r>
          </w:p>
          <w:p w:rsidR="00D32D1B" w:rsidRDefault="00A5759D">
            <w:pPr>
              <w:pStyle w:val="TableParagraph"/>
              <w:spacing w:line="225" w:lineRule="auto"/>
              <w:ind w:left="112" w:right="9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Компьютерные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средства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изображения.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фигурами.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Трансформация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копирование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грамме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Paint.</w:t>
            </w:r>
          </w:p>
          <w:p w:rsidR="00D32D1B" w:rsidRDefault="00A5759D">
            <w:pPr>
              <w:pStyle w:val="TableParagraph"/>
              <w:spacing w:line="225" w:lineRule="auto"/>
              <w:ind w:left="112" w:right="125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Освоение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традиционно-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рисования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(карандаш,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кисточка,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ластик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программе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Paint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простых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сюжетов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(например,</w:t>
            </w:r>
          </w:p>
          <w:p w:rsidR="00D32D1B" w:rsidRDefault="00A5759D">
            <w:pPr>
              <w:pStyle w:val="TableParagraph"/>
              <w:spacing w:line="188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«Образ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дерева»).</w:t>
            </w:r>
          </w:p>
          <w:p w:rsidR="00D32D1B" w:rsidRDefault="00A5759D">
            <w:pPr>
              <w:pStyle w:val="TableParagraph"/>
              <w:spacing w:line="225" w:lineRule="auto"/>
              <w:ind w:left="112" w:right="125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Освоение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традиционного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рисования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программе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Paint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темы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«Тёплые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холодные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цвета».</w:t>
            </w:r>
          </w:p>
          <w:p w:rsidR="00D32D1B" w:rsidRDefault="00A5759D" w:rsidP="005911EC">
            <w:pPr>
              <w:pStyle w:val="TableParagraph"/>
              <w:spacing w:line="225" w:lineRule="auto"/>
              <w:ind w:left="112" w:right="9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Художественная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фотография.</w:t>
            </w:r>
            <w:r>
              <w:rPr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Расположение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объекта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кадре.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Масштаб.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Доминанта.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Обсуждение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условиях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урока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ученических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фотографий,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соответствующих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изучаемой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теме</w:t>
            </w:r>
          </w:p>
        </w:tc>
        <w:tc>
          <w:tcPr>
            <w:tcW w:w="4954" w:type="dxa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4" w:line="225" w:lineRule="auto"/>
              <w:ind w:left="111" w:right="127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возможности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видов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линий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программе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Paint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(или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другом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графическом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редакторе).</w:t>
            </w:r>
          </w:p>
          <w:p w:rsidR="00D32D1B" w:rsidRDefault="00A5759D">
            <w:pPr>
              <w:pStyle w:val="TableParagraph"/>
              <w:spacing w:line="225" w:lineRule="auto"/>
              <w:ind w:left="111" w:right="110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 xml:space="preserve">Осваивать </w:t>
            </w:r>
            <w:r>
              <w:rPr>
                <w:color w:val="231F20"/>
                <w:w w:val="120"/>
                <w:sz w:val="18"/>
              </w:rPr>
              <w:t>приёмы трансформации, копирования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геометрических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программе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Paint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построения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них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простых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рисунков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орнаментов.</w:t>
            </w:r>
          </w:p>
          <w:p w:rsidR="00D32D1B" w:rsidRDefault="00A5759D">
            <w:pPr>
              <w:pStyle w:val="TableParagraph"/>
              <w:spacing w:line="225" w:lineRule="auto"/>
              <w:ind w:left="111" w:right="129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компьютерном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редакторе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(например,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Paint)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создавать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простые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(например,</w:t>
            </w:r>
          </w:p>
          <w:p w:rsidR="00D32D1B" w:rsidRDefault="00A5759D">
            <w:pPr>
              <w:pStyle w:val="TableParagraph"/>
              <w:spacing w:line="189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«Образ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дерева»).</w:t>
            </w:r>
          </w:p>
          <w:p w:rsidR="00D32D1B" w:rsidRDefault="00A5759D">
            <w:pPr>
              <w:pStyle w:val="TableParagraph"/>
              <w:spacing w:line="225" w:lineRule="auto"/>
              <w:ind w:left="111" w:right="458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Создавать</w:t>
            </w:r>
            <w:r>
              <w:rPr>
                <w:i/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программе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Paint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цветные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наглядным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контрастом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тёплых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холодных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цветов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(например,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«Костёр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синей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ночи»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</w:p>
          <w:p w:rsidR="00D32D1B" w:rsidRDefault="00A5759D">
            <w:pPr>
              <w:pStyle w:val="TableParagraph"/>
              <w:spacing w:line="189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«Перо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жар-птицы»).</w:t>
            </w:r>
          </w:p>
          <w:p w:rsidR="00D32D1B" w:rsidRDefault="00A5759D">
            <w:pPr>
              <w:pStyle w:val="TableParagraph"/>
              <w:spacing w:before="4" w:line="225" w:lineRule="auto"/>
              <w:ind w:left="111" w:right="166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композиционное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построение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кадра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фотографировании.</w:t>
            </w:r>
          </w:p>
          <w:p w:rsidR="00D32D1B" w:rsidRDefault="00A5759D">
            <w:pPr>
              <w:pStyle w:val="TableParagraph"/>
              <w:spacing w:line="225" w:lineRule="auto"/>
              <w:ind w:left="111" w:right="129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Участвовать</w:t>
            </w:r>
            <w:r>
              <w:rPr>
                <w:i/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обсуждении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композиционного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построения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кадра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фотографии</w:t>
            </w:r>
          </w:p>
        </w:tc>
      </w:tr>
    </w:tbl>
    <w:p w:rsidR="00D32D1B" w:rsidRDefault="00D32D1B">
      <w:pPr>
        <w:spacing w:line="225" w:lineRule="auto"/>
        <w:rPr>
          <w:sz w:val="18"/>
        </w:rPr>
        <w:sectPr w:rsidR="00D32D1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D32D1B" w:rsidRDefault="00A5759D">
      <w:pPr>
        <w:pStyle w:val="a5"/>
        <w:numPr>
          <w:ilvl w:val="0"/>
          <w:numId w:val="1"/>
        </w:numPr>
        <w:tabs>
          <w:tab w:val="left" w:pos="309"/>
        </w:tabs>
        <w:spacing w:before="83"/>
        <w:ind w:hanging="195"/>
        <w:rPr>
          <w:rFonts w:ascii="Trebuchet MS" w:hAnsi="Trebuchet MS"/>
        </w:rPr>
      </w:pPr>
      <w:r>
        <w:rPr>
          <w:rFonts w:ascii="Trebuchet MS" w:hAnsi="Trebuchet MS"/>
          <w:color w:val="231F20"/>
        </w:rPr>
        <w:lastRenderedPageBreak/>
        <w:t>КЛАСС</w:t>
      </w:r>
      <w:r>
        <w:rPr>
          <w:rFonts w:ascii="Trebuchet MS" w:hAnsi="Trebuchet MS"/>
          <w:color w:val="231F20"/>
          <w:spacing w:val="-10"/>
        </w:rPr>
        <w:t xml:space="preserve"> </w:t>
      </w:r>
      <w:r>
        <w:rPr>
          <w:rFonts w:ascii="Trebuchet MS" w:hAnsi="Trebuchet MS"/>
          <w:color w:val="231F20"/>
        </w:rPr>
        <w:t>(</w:t>
      </w:r>
      <w:r>
        <w:rPr>
          <w:rFonts w:ascii="Times New Roman" w:hAnsi="Times New Roman"/>
          <w:i/>
          <w:color w:val="231F20"/>
        </w:rPr>
        <w:t>34</w:t>
      </w:r>
      <w:r>
        <w:rPr>
          <w:rFonts w:ascii="Times New Roman" w:hAnsi="Times New Roman"/>
          <w:i/>
          <w:color w:val="231F20"/>
          <w:spacing w:val="-1"/>
        </w:rPr>
        <w:t xml:space="preserve"> </w:t>
      </w:r>
      <w:r>
        <w:rPr>
          <w:rFonts w:ascii="Times New Roman" w:hAnsi="Times New Roman"/>
          <w:i/>
          <w:color w:val="231F20"/>
        </w:rPr>
        <w:t>ч</w:t>
      </w:r>
      <w:r>
        <w:rPr>
          <w:rFonts w:ascii="Trebuchet MS" w:hAnsi="Trebuchet MS"/>
          <w:color w:val="231F20"/>
        </w:rPr>
        <w:t>)</w:t>
      </w:r>
    </w:p>
    <w:p w:rsidR="00D32D1B" w:rsidRDefault="00D32D1B">
      <w:pPr>
        <w:pStyle w:val="a3"/>
        <w:spacing w:before="7"/>
        <w:ind w:left="0" w:right="0" w:firstLine="0"/>
        <w:jc w:val="left"/>
        <w:rPr>
          <w:rFonts w:ascii="Trebuchet MS"/>
          <w:sz w:val="15"/>
        </w:rPr>
      </w:pPr>
    </w:p>
    <w:tbl>
      <w:tblPr>
        <w:tblStyle w:val="TableNormal"/>
        <w:tblW w:w="10411" w:type="dxa"/>
        <w:tblInd w:w="125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41"/>
        <w:gridCol w:w="11"/>
        <w:gridCol w:w="7"/>
        <w:gridCol w:w="3710"/>
        <w:gridCol w:w="45"/>
        <w:gridCol w:w="20"/>
        <w:gridCol w:w="7"/>
        <w:gridCol w:w="4917"/>
        <w:gridCol w:w="92"/>
        <w:gridCol w:w="13"/>
        <w:gridCol w:w="48"/>
      </w:tblGrid>
      <w:tr w:rsidR="00D32D1B" w:rsidTr="00AA460E">
        <w:trPr>
          <w:trHeight w:val="181"/>
        </w:trPr>
        <w:tc>
          <w:tcPr>
            <w:tcW w:w="1559" w:type="dxa"/>
            <w:gridSpan w:val="3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59"/>
              <w:ind w:left="42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Модуль</w:t>
            </w:r>
          </w:p>
        </w:tc>
        <w:tc>
          <w:tcPr>
            <w:tcW w:w="3782" w:type="dxa"/>
            <w:gridSpan w:val="4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59"/>
              <w:ind w:left="65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Программное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содержание</w:t>
            </w:r>
          </w:p>
        </w:tc>
        <w:tc>
          <w:tcPr>
            <w:tcW w:w="5070" w:type="dxa"/>
            <w:gridSpan w:val="4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59"/>
              <w:ind w:left="456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D32D1B" w:rsidTr="00AA460E">
        <w:trPr>
          <w:trHeight w:val="505"/>
        </w:trPr>
        <w:tc>
          <w:tcPr>
            <w:tcW w:w="1559" w:type="dxa"/>
            <w:gridSpan w:val="3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before="60" w:line="20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  <w:p w:rsidR="00D32D1B" w:rsidRDefault="00A5759D">
            <w:pPr>
              <w:pStyle w:val="TableParagraph"/>
              <w:spacing w:line="20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«Графика»</w:t>
            </w:r>
          </w:p>
        </w:tc>
        <w:tc>
          <w:tcPr>
            <w:tcW w:w="3782" w:type="dxa"/>
            <w:gridSpan w:val="4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/>
              <w:ind w:left="111" w:right="185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Поздравительная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открытка.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Открыт</w:t>
            </w:r>
            <w:r w:rsidR="005911EC">
              <w:rPr>
                <w:color w:val="231F20"/>
                <w:w w:val="120"/>
                <w:sz w:val="18"/>
              </w:rPr>
              <w:t>ка-</w:t>
            </w:r>
            <w:r>
              <w:rPr>
                <w:color w:val="231F20"/>
                <w:w w:val="120"/>
                <w:sz w:val="18"/>
              </w:rPr>
              <w:t>пожелание.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Композиция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откры</w:t>
            </w:r>
            <w:r w:rsidR="005911EC">
              <w:rPr>
                <w:color w:val="231F20"/>
                <w:w w:val="120"/>
                <w:sz w:val="18"/>
              </w:rPr>
              <w:t>т</w:t>
            </w:r>
            <w:r>
              <w:rPr>
                <w:color w:val="231F20"/>
                <w:w w:val="120"/>
                <w:sz w:val="18"/>
              </w:rPr>
              <w:t>ки: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совмещение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текста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(шрифта)</w:t>
            </w:r>
          </w:p>
          <w:p w:rsidR="00D32D1B" w:rsidRDefault="00A5759D">
            <w:pPr>
              <w:pStyle w:val="TableParagraph"/>
              <w:ind w:left="111" w:right="349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изображения.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Рисунок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открытки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аппликация.</w:t>
            </w:r>
          </w:p>
          <w:p w:rsidR="00D32D1B" w:rsidRDefault="00A5759D">
            <w:pPr>
              <w:pStyle w:val="TableParagraph"/>
              <w:ind w:left="111" w:right="56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Эскизы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обложки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иллюстраций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детской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книге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сказок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(сказка</w:t>
            </w:r>
          </w:p>
          <w:p w:rsidR="00D32D1B" w:rsidRDefault="00A5759D">
            <w:pPr>
              <w:pStyle w:val="TableParagraph"/>
              <w:ind w:left="111" w:right="137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выбору).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Рисунок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буквицы.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Макет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книги-игрушки.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Совмещение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</w:t>
            </w:r>
            <w:r>
              <w:rPr>
                <w:color w:val="231F20"/>
                <w:w w:val="120"/>
                <w:sz w:val="18"/>
              </w:rPr>
              <w:t>жения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текста.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Расположение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иллюстраций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текста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развороте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книги.</w:t>
            </w:r>
          </w:p>
          <w:p w:rsidR="00D32D1B" w:rsidRDefault="00A5759D">
            <w:pPr>
              <w:pStyle w:val="TableParagraph"/>
              <w:ind w:left="111" w:right="10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Знакомство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творчеством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некоторых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известных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отечественных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иллюстраторов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детской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книги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(И.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Я.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Билибин,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Е.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И.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Рачёв,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Б.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А.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Дехтерёв,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В.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Г.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Су-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теев,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Ю.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Васнецов,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А.  Чижи-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ков,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Чарушин,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Владимирский,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Н.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Г.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Гольц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выбору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учащихся).</w:t>
            </w:r>
          </w:p>
          <w:p w:rsidR="00D32D1B" w:rsidRDefault="00A5759D">
            <w:pPr>
              <w:pStyle w:val="TableParagraph"/>
              <w:ind w:left="111" w:right="15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Эскиз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плаката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афиши.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Совмещ</w:t>
            </w:r>
            <w:r w:rsidR="005911EC">
              <w:rPr>
                <w:color w:val="231F20"/>
                <w:w w:val="120"/>
                <w:sz w:val="18"/>
              </w:rPr>
              <w:t>е</w:t>
            </w:r>
            <w:r>
              <w:rPr>
                <w:color w:val="231F20"/>
                <w:w w:val="120"/>
                <w:sz w:val="18"/>
              </w:rPr>
              <w:t>ние шрифта и изображения. Особен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ности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композиции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плаката.</w:t>
            </w:r>
          </w:p>
          <w:p w:rsidR="00D32D1B" w:rsidRDefault="00A5759D" w:rsidP="005911EC">
            <w:pPr>
              <w:pStyle w:val="TableParagraph"/>
              <w:ind w:left="111" w:right="26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lastRenderedPageBreak/>
              <w:t>Изображение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лица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человека.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Строение: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пропорции,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взаиморасположение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частей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лица.</w:t>
            </w:r>
          </w:p>
        </w:tc>
        <w:tc>
          <w:tcPr>
            <w:tcW w:w="5070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/>
              <w:ind w:right="329"/>
              <w:jc w:val="both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lastRenderedPageBreak/>
              <w:t>Начать</w:t>
            </w:r>
            <w:r>
              <w:rPr>
                <w:i/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выразительные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возможности</w:t>
            </w:r>
            <w:r>
              <w:rPr>
                <w:color w:val="231F20"/>
                <w:spacing w:val="-5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шрифта.</w:t>
            </w:r>
          </w:p>
          <w:p w:rsidR="00D32D1B" w:rsidRDefault="00A5759D">
            <w:pPr>
              <w:pStyle w:val="TableParagraph"/>
              <w:ind w:right="425"/>
              <w:jc w:val="both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 xml:space="preserve">Создать </w:t>
            </w:r>
            <w:r>
              <w:rPr>
                <w:color w:val="231F20"/>
                <w:w w:val="115"/>
                <w:sz w:val="18"/>
              </w:rPr>
              <w:t>рисунок буквицы к выбранной сказке.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Создать</w:t>
            </w:r>
            <w:r>
              <w:rPr>
                <w:i/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поздравительную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открытку,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совмещая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ней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рисунок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коротким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текстом.</w:t>
            </w:r>
          </w:p>
          <w:p w:rsidR="00D32D1B" w:rsidRDefault="00A5759D">
            <w:pPr>
              <w:pStyle w:val="TableParagraph"/>
              <w:ind w:right="130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  <w:r>
              <w:rPr>
                <w:i/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объяснять</w:t>
            </w:r>
            <w:r>
              <w:rPr>
                <w:i/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построение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оформление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книги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художественное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произведение.</w:t>
            </w:r>
          </w:p>
          <w:p w:rsidR="00D32D1B" w:rsidRDefault="00A5759D">
            <w:pPr>
              <w:pStyle w:val="TableParagraph"/>
              <w:ind w:right="348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Приобретать</w:t>
            </w:r>
            <w:r>
              <w:rPr>
                <w:i/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опыт</w:t>
            </w:r>
            <w:r>
              <w:rPr>
                <w:i/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рассмотрения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детских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книг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разного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построения.</w:t>
            </w:r>
          </w:p>
          <w:p w:rsidR="00D32D1B" w:rsidRDefault="00A5759D">
            <w:pPr>
              <w:pStyle w:val="TableParagraph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Обсуждать</w:t>
            </w:r>
            <w:r>
              <w:rPr>
                <w:color w:val="231F20"/>
                <w:w w:val="115"/>
                <w:sz w:val="18"/>
              </w:rPr>
              <w:t>,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анализировать</w:t>
            </w:r>
            <w:r>
              <w:rPr>
                <w:i/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построение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любимых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книг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иллюстрации.</w:t>
            </w:r>
          </w:p>
          <w:p w:rsidR="00D32D1B" w:rsidRDefault="00A5759D">
            <w:pPr>
              <w:pStyle w:val="TableParagraph"/>
              <w:ind w:right="254"/>
              <w:rPr>
                <w:sz w:val="18"/>
              </w:rPr>
            </w:pPr>
            <w:r>
              <w:rPr>
                <w:i/>
                <w:color w:val="231F20"/>
                <w:spacing w:val="-1"/>
                <w:w w:val="120"/>
                <w:sz w:val="18"/>
              </w:rPr>
              <w:t>Нарисовать</w:t>
            </w:r>
            <w:r>
              <w:rPr>
                <w:i/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иллюстрацию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выбранному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сюжету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детской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книги.</w:t>
            </w:r>
          </w:p>
          <w:p w:rsidR="00D32D1B" w:rsidRDefault="00A5759D">
            <w:pPr>
              <w:pStyle w:val="TableParagraph"/>
              <w:ind w:right="536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Придумать</w:t>
            </w:r>
            <w:r>
              <w:rPr>
                <w:i/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создать</w:t>
            </w:r>
            <w:r>
              <w:rPr>
                <w:i/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эскиз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детской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книжки</w:t>
            </w:r>
            <w:r w:rsidR="005911EC">
              <w:rPr>
                <w:color w:val="231F2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игрушки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выбранный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сюжет.</w:t>
            </w:r>
          </w:p>
          <w:p w:rsidR="00D32D1B" w:rsidRDefault="00A5759D">
            <w:pPr>
              <w:pStyle w:val="TableParagraph"/>
              <w:ind w:right="157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Наблюдать</w:t>
            </w:r>
            <w:r>
              <w:rPr>
                <w:i/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исследовать</w:t>
            </w:r>
            <w:r>
              <w:rPr>
                <w:i/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композицию,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совмещение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текста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плакатах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афишах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известных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отечественных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художников.</w:t>
            </w:r>
          </w:p>
          <w:p w:rsidR="00D32D1B" w:rsidRDefault="00A5759D">
            <w:pPr>
              <w:pStyle w:val="TableParagraph"/>
              <w:ind w:right="165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Выполнить</w:t>
            </w:r>
            <w:r>
              <w:rPr>
                <w:i/>
                <w:color w:val="231F20"/>
                <w:spacing w:val="1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эскиз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плаката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спектакля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выбранный сюжет из репертуара детских театров.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строение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пропорциональные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отноше</w:t>
            </w:r>
            <w:r>
              <w:rPr>
                <w:color w:val="231F20"/>
                <w:w w:val="120"/>
                <w:sz w:val="18"/>
              </w:rPr>
              <w:t>ния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лица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человека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схемы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лица.</w:t>
            </w:r>
          </w:p>
          <w:p w:rsidR="00D32D1B" w:rsidRDefault="00A5759D">
            <w:pPr>
              <w:pStyle w:val="TableParagraph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Выполнить</w:t>
            </w:r>
            <w:r>
              <w:rPr>
                <w:i/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технике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аппликации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lastRenderedPageBreak/>
              <w:t>рисунка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маску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сказочного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персонажа</w:t>
            </w:r>
          </w:p>
        </w:tc>
      </w:tr>
      <w:tr w:rsidR="00D32D1B" w:rsidTr="00AA460E">
        <w:trPr>
          <w:gridAfter w:val="1"/>
          <w:wAfter w:w="48" w:type="dxa"/>
          <w:trHeight w:val="260"/>
        </w:trPr>
        <w:tc>
          <w:tcPr>
            <w:tcW w:w="1541" w:type="dxa"/>
          </w:tcPr>
          <w:p w:rsidR="00D32D1B" w:rsidRDefault="00A5759D">
            <w:pPr>
              <w:pStyle w:val="TableParagraph"/>
              <w:spacing w:before="59"/>
              <w:ind w:left="42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lastRenderedPageBreak/>
              <w:t>Модуль</w:t>
            </w:r>
          </w:p>
        </w:tc>
        <w:tc>
          <w:tcPr>
            <w:tcW w:w="3793" w:type="dxa"/>
            <w:gridSpan w:val="5"/>
          </w:tcPr>
          <w:p w:rsidR="00D32D1B" w:rsidRDefault="00A5759D">
            <w:pPr>
              <w:pStyle w:val="TableParagraph"/>
              <w:spacing w:before="59"/>
              <w:ind w:left="65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Программное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содержание</w:t>
            </w:r>
          </w:p>
        </w:tc>
        <w:tc>
          <w:tcPr>
            <w:tcW w:w="5029" w:type="dxa"/>
            <w:gridSpan w:val="4"/>
          </w:tcPr>
          <w:p w:rsidR="00D32D1B" w:rsidRDefault="00A5759D">
            <w:pPr>
              <w:pStyle w:val="TableParagraph"/>
              <w:spacing w:before="59"/>
              <w:ind w:left="454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D32D1B" w:rsidTr="00AA460E">
        <w:trPr>
          <w:gridAfter w:val="1"/>
          <w:wAfter w:w="48" w:type="dxa"/>
          <w:trHeight w:val="547"/>
        </w:trPr>
        <w:tc>
          <w:tcPr>
            <w:tcW w:w="1541" w:type="dxa"/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793" w:type="dxa"/>
            <w:gridSpan w:val="5"/>
          </w:tcPr>
          <w:p w:rsidR="00D32D1B" w:rsidRDefault="00A5759D" w:rsidP="005911EC">
            <w:pPr>
              <w:pStyle w:val="TableParagraph"/>
              <w:spacing w:before="69" w:line="230" w:lineRule="auto"/>
              <w:ind w:left="112" w:right="198"/>
              <w:jc w:val="both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Эскиз маски для маскарада: изображение лица-маски персонажа с ярко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выраженным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характером</w:t>
            </w:r>
          </w:p>
        </w:tc>
        <w:tc>
          <w:tcPr>
            <w:tcW w:w="5029" w:type="dxa"/>
            <w:gridSpan w:val="4"/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</w:tr>
      <w:tr w:rsidR="00D32D1B" w:rsidTr="00AA460E">
        <w:trPr>
          <w:gridAfter w:val="1"/>
          <w:wAfter w:w="48" w:type="dxa"/>
          <w:trHeight w:val="898"/>
        </w:trPr>
        <w:tc>
          <w:tcPr>
            <w:tcW w:w="1541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before="62" w:line="203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  <w:p w:rsidR="00D32D1B" w:rsidRDefault="00A5759D">
            <w:pPr>
              <w:pStyle w:val="TableParagraph"/>
              <w:spacing w:line="203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«Живопись»</w:t>
            </w:r>
          </w:p>
        </w:tc>
        <w:tc>
          <w:tcPr>
            <w:tcW w:w="3793" w:type="dxa"/>
            <w:gridSpan w:val="5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9" w:line="230" w:lineRule="auto"/>
              <w:ind w:left="110" w:right="40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Натюрморт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простых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предметов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натуры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представлению.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Композиционный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натюрморт.</w:t>
            </w:r>
          </w:p>
          <w:p w:rsidR="00D32D1B" w:rsidRDefault="00A5759D">
            <w:pPr>
              <w:pStyle w:val="TableParagraph"/>
              <w:spacing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Знакомство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жанром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натюрморта</w:t>
            </w:r>
          </w:p>
          <w:p w:rsidR="00D32D1B" w:rsidRDefault="00A5759D">
            <w:pPr>
              <w:pStyle w:val="TableParagraph"/>
              <w:spacing w:before="3" w:line="230" w:lineRule="auto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творчестве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отечественных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художников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(например,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И.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И.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Машков,</w:t>
            </w:r>
          </w:p>
          <w:p w:rsidR="00D32D1B" w:rsidRDefault="00A5759D">
            <w:pPr>
              <w:pStyle w:val="TableParagraph"/>
              <w:spacing w:before="2" w:line="230" w:lineRule="auto"/>
              <w:ind w:left="110" w:right="125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К. С. Петров-Водкин, К. А. Коровин,</w:t>
            </w:r>
            <w:r>
              <w:rPr>
                <w:color w:val="231F20"/>
                <w:spacing w:val="-5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П.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Кончаловский,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С.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Сарьян,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В. Ф. Стожаров) и западноевропейских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художников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(например,</w:t>
            </w:r>
          </w:p>
          <w:p w:rsidR="00D32D1B" w:rsidRDefault="00A5759D">
            <w:pPr>
              <w:pStyle w:val="TableParagraph"/>
              <w:spacing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В.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Ван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Гог,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Матисс,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П.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Сезанн).</w:t>
            </w:r>
          </w:p>
          <w:p w:rsidR="00D32D1B" w:rsidRDefault="00A5759D">
            <w:pPr>
              <w:pStyle w:val="TableParagraph"/>
              <w:spacing w:before="2" w:line="230" w:lineRule="auto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«Натюрморт-автопортрет»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</w:t>
            </w:r>
            <w:r>
              <w:rPr>
                <w:color w:val="231F20"/>
                <w:w w:val="120"/>
                <w:sz w:val="18"/>
              </w:rPr>
              <w:t>тов,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характеризующих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личность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ученика.</w:t>
            </w:r>
          </w:p>
          <w:p w:rsidR="00D32D1B" w:rsidRDefault="00A5759D">
            <w:pPr>
              <w:pStyle w:val="TableParagraph"/>
              <w:spacing w:before="3" w:line="230" w:lineRule="auto"/>
              <w:ind w:left="110" w:right="259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Пейзаж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живописи.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Пейзаж,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передающий состояния в природе.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Выбрать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время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года,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время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дня,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погоды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ландшафта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(лес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поле,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река или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озеро).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Показать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состояние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неба.</w:t>
            </w:r>
          </w:p>
          <w:p w:rsidR="00D32D1B" w:rsidRDefault="00A5759D">
            <w:pPr>
              <w:pStyle w:val="TableParagraph"/>
              <w:spacing w:before="4" w:line="230" w:lineRule="auto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lastRenderedPageBreak/>
              <w:t>Портрет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памяти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представлению,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опорой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натуру).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портрете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(автопортрете)</w:t>
            </w:r>
          </w:p>
        </w:tc>
        <w:tc>
          <w:tcPr>
            <w:tcW w:w="5029" w:type="dxa"/>
            <w:gridSpan w:val="4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9" w:line="230" w:lineRule="auto"/>
              <w:ind w:left="111" w:right="99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lastRenderedPageBreak/>
              <w:t>Осваивать</w:t>
            </w:r>
            <w:r>
              <w:rPr>
                <w:i/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натюрморта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наблюдению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натуры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представлению.</w:t>
            </w:r>
          </w:p>
          <w:p w:rsidR="00D32D1B" w:rsidRDefault="00A5759D">
            <w:pPr>
              <w:pStyle w:val="TableParagraph"/>
              <w:spacing w:before="2" w:line="230" w:lineRule="auto"/>
              <w:ind w:left="111" w:right="173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эстетически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анализировать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сюжет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композицию,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эмоциональное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настроение,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выраженное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натюрмортах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известных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отечествен</w:t>
            </w:r>
            <w:r>
              <w:rPr>
                <w:color w:val="231F20"/>
                <w:w w:val="120"/>
                <w:sz w:val="18"/>
              </w:rPr>
              <w:t>ных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художников.</w:t>
            </w:r>
          </w:p>
          <w:p w:rsidR="00D32D1B" w:rsidRDefault="00A5759D">
            <w:pPr>
              <w:pStyle w:val="TableParagraph"/>
              <w:spacing w:before="2" w:line="230" w:lineRule="auto"/>
              <w:ind w:left="111" w:right="364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Выполнить</w:t>
            </w:r>
            <w:r>
              <w:rPr>
                <w:i/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творческую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работу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тему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«Натюрморт»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ярко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выраженным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настроением: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радостный,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грустный,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тихий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натюрморт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«Натюрморт-автопортрет».</w:t>
            </w:r>
          </w:p>
          <w:p w:rsidR="00D32D1B" w:rsidRDefault="00A5759D">
            <w:pPr>
              <w:pStyle w:val="TableParagraph"/>
              <w:spacing w:before="3" w:line="230" w:lineRule="auto"/>
              <w:ind w:left="111" w:right="198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эстетически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анализировать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знаменитые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пейзажи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отечественных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пейзажистов,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передающие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состояния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природе.</w:t>
            </w:r>
          </w:p>
          <w:p w:rsidR="00D32D1B" w:rsidRDefault="00A5759D">
            <w:pPr>
              <w:pStyle w:val="TableParagraph"/>
              <w:spacing w:before="2" w:line="230" w:lineRule="auto"/>
              <w:ind w:left="111" w:right="129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Создать</w:t>
            </w:r>
            <w:r>
              <w:rPr>
                <w:i/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творческую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композицию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тему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«Пейзаж».</w:t>
            </w:r>
          </w:p>
          <w:p w:rsidR="00D32D1B" w:rsidRDefault="00A5759D">
            <w:pPr>
              <w:pStyle w:val="TableParagraph"/>
              <w:spacing w:before="2" w:line="230" w:lineRule="auto"/>
              <w:ind w:left="111" w:right="93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Рассматривать,</w:t>
            </w:r>
            <w:r>
              <w:rPr>
                <w:i/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эстетически</w:t>
            </w:r>
            <w:r>
              <w:rPr>
                <w:i/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анализировать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образ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человека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средства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его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выражения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портретах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известных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художников.</w:t>
            </w:r>
          </w:p>
          <w:p w:rsidR="00D32D1B" w:rsidRDefault="00A5759D">
            <w:pPr>
              <w:pStyle w:val="TableParagraph"/>
              <w:spacing w:before="2" w:line="230" w:lineRule="auto"/>
              <w:ind w:left="111" w:right="148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Обсуждать</w:t>
            </w:r>
            <w:r>
              <w:rPr>
                <w:i/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душевный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строй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изображён</w:t>
            </w:r>
            <w:r>
              <w:rPr>
                <w:color w:val="231F20"/>
                <w:w w:val="120"/>
                <w:sz w:val="18"/>
              </w:rPr>
              <w:t>ного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портрете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человека,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отношение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нему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 xml:space="preserve">художника-автора и художественные </w:t>
            </w:r>
            <w:r>
              <w:rPr>
                <w:color w:val="231F20"/>
                <w:w w:val="120"/>
                <w:sz w:val="18"/>
              </w:rPr>
              <w:lastRenderedPageBreak/>
              <w:t>средства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выражения.</w:t>
            </w:r>
          </w:p>
          <w:p w:rsidR="00D32D1B" w:rsidRDefault="00A5759D">
            <w:pPr>
              <w:pStyle w:val="TableParagraph"/>
              <w:spacing w:line="199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Узнавать</w:t>
            </w:r>
            <w:r>
              <w:rPr>
                <w:i/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портреты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кисти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В.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Сурикова,</w:t>
            </w:r>
          </w:p>
          <w:p w:rsidR="00D32D1B" w:rsidRDefault="00A5759D">
            <w:pPr>
              <w:pStyle w:val="TableParagraph"/>
              <w:spacing w:line="203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Е.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Репина,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В.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Серова,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Г.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Венецианова,</w:t>
            </w:r>
          </w:p>
        </w:tc>
      </w:tr>
      <w:tr w:rsidR="00D32D1B" w:rsidTr="00AA460E">
        <w:trPr>
          <w:gridAfter w:val="2"/>
          <w:wAfter w:w="61" w:type="dxa"/>
          <w:trHeight w:val="216"/>
        </w:trPr>
        <w:tc>
          <w:tcPr>
            <w:tcW w:w="1552" w:type="dxa"/>
            <w:gridSpan w:val="2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762" w:type="dxa"/>
            <w:gridSpan w:val="3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right="1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характера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человека,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особенностей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личности;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выразительных</w:t>
            </w:r>
            <w:r>
              <w:rPr>
                <w:color w:val="231F20"/>
                <w:spacing w:val="3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возможностей</w:t>
            </w:r>
            <w:r>
              <w:rPr>
                <w:color w:val="231F20"/>
                <w:spacing w:val="3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композиционного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размещения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изображения</w:t>
            </w:r>
          </w:p>
          <w:p w:rsidR="00D32D1B" w:rsidRDefault="00A5759D">
            <w:pPr>
              <w:pStyle w:val="TableParagraph"/>
              <w:ind w:right="2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плоскости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листа.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Передача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особенностей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пропорций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мимики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лица,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цветового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сильного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мягкого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контраста;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включение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дополни-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тельных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предметов.</w:t>
            </w:r>
          </w:p>
          <w:p w:rsidR="00D32D1B" w:rsidRDefault="00A5759D">
            <w:pPr>
              <w:pStyle w:val="TableParagraph"/>
              <w:ind w:right="32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Сюжетная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цирке»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памяти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представлению).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Художник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театре: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эскиз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занавеса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(или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декораций)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спектакля</w:t>
            </w:r>
          </w:p>
          <w:p w:rsidR="00D32D1B" w:rsidRDefault="00A5759D">
            <w:pPr>
              <w:pStyle w:val="TableParagraph"/>
              <w:ind w:right="65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сказочным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сюжетом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(сказка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выбору).</w:t>
            </w:r>
          </w:p>
          <w:p w:rsidR="00D32D1B" w:rsidRDefault="00A5759D">
            <w:pPr>
              <w:pStyle w:val="TableParagraph"/>
              <w:ind w:right="353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Тематическая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композиция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«Праздник в городе» (гуашь по цветной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бумаге,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возможно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совмещение</w:t>
            </w:r>
          </w:p>
          <w:p w:rsidR="00D32D1B" w:rsidRDefault="00A5759D">
            <w:pPr>
              <w:pStyle w:val="TableParagraph"/>
              <w:ind w:right="4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наклейками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виде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коллажа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аппликации)</w:t>
            </w:r>
          </w:p>
        </w:tc>
        <w:tc>
          <w:tcPr>
            <w:tcW w:w="5036" w:type="dxa"/>
            <w:gridSpan w:val="4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right="659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З.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Е.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Серебряковой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других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художников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выбору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учителя).</w:t>
            </w:r>
          </w:p>
          <w:p w:rsidR="00D32D1B" w:rsidRDefault="00A5759D">
            <w:pPr>
              <w:pStyle w:val="TableParagraph"/>
              <w:ind w:right="109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Знакомиться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портретами,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великими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западноевропейскими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художниками: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Рембрандтом,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Рафаэлем,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Леонардо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Винчи,  художниками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раннего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Северного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Возрождения.</w:t>
            </w:r>
          </w:p>
          <w:p w:rsidR="00D32D1B" w:rsidRDefault="00A5759D">
            <w:pPr>
              <w:pStyle w:val="TableParagraph"/>
              <w:ind w:right="177"/>
              <w:rPr>
                <w:sz w:val="18"/>
              </w:rPr>
            </w:pPr>
            <w:r>
              <w:rPr>
                <w:i/>
                <w:color w:val="231F20"/>
                <w:spacing w:val="-1"/>
                <w:w w:val="120"/>
                <w:sz w:val="18"/>
              </w:rPr>
              <w:t>Выполнить</w:t>
            </w:r>
            <w:r>
              <w:rPr>
                <w:i/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творческую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работу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—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портрет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товарища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автопортрет.</w:t>
            </w:r>
          </w:p>
          <w:p w:rsidR="00D32D1B" w:rsidRDefault="00A5759D">
            <w:pPr>
              <w:pStyle w:val="TableParagraph"/>
              <w:ind w:right="116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Знакомиться</w:t>
            </w:r>
            <w:r>
              <w:rPr>
                <w:i/>
                <w:color w:val="231F20"/>
                <w:spacing w:val="3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деятельностью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ролью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художника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театре.</w:t>
            </w:r>
          </w:p>
          <w:p w:rsidR="00D32D1B" w:rsidRDefault="00A5759D">
            <w:pPr>
              <w:pStyle w:val="TableParagraph"/>
              <w:ind w:right="673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Выполнить</w:t>
            </w:r>
            <w:r>
              <w:rPr>
                <w:i/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эскиз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театрального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занавеса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декораций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выбранному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сюжету.</w:t>
            </w:r>
          </w:p>
          <w:p w:rsidR="00D32D1B" w:rsidRDefault="00A5759D">
            <w:pPr>
              <w:pStyle w:val="TableParagraph"/>
              <w:ind w:right="568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Узнавать</w:t>
            </w:r>
            <w:r>
              <w:rPr>
                <w:i/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объяснять</w:t>
            </w:r>
            <w:r>
              <w:rPr>
                <w:i/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работу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художников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оформлению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праздников.</w:t>
            </w:r>
          </w:p>
          <w:p w:rsidR="00D32D1B" w:rsidRDefault="00A5759D">
            <w:pPr>
              <w:pStyle w:val="TableParagraph"/>
              <w:ind w:right="138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Выполнить</w:t>
            </w:r>
            <w:r>
              <w:rPr>
                <w:i/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тематическую  композицию 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«Праздник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городе»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наблюдений,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памяти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представлению)</w:t>
            </w:r>
          </w:p>
        </w:tc>
      </w:tr>
      <w:tr w:rsidR="00D32D1B" w:rsidTr="00AA460E">
        <w:trPr>
          <w:gridAfter w:val="2"/>
          <w:wAfter w:w="61" w:type="dxa"/>
          <w:trHeight w:val="878"/>
        </w:trPr>
        <w:tc>
          <w:tcPr>
            <w:tcW w:w="1552" w:type="dxa"/>
            <w:gridSpan w:val="2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 w:line="20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lastRenderedPageBreak/>
              <w:t>Модуль</w:t>
            </w:r>
          </w:p>
          <w:p w:rsidR="00D32D1B" w:rsidRDefault="00A5759D">
            <w:pPr>
              <w:pStyle w:val="TableParagraph"/>
              <w:spacing w:line="20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«Скульптура»</w:t>
            </w:r>
          </w:p>
        </w:tc>
        <w:tc>
          <w:tcPr>
            <w:tcW w:w="3762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/>
              <w:ind w:right="17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Лепка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сказочного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персонажа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основе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сюжета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известной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сказки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создание этого персонажа в технике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бумагопластики.</w:t>
            </w:r>
          </w:p>
          <w:p w:rsidR="00D32D1B" w:rsidRDefault="00A5759D">
            <w:pPr>
              <w:pStyle w:val="TableParagrap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Создание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игрушки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подручного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нехудожественного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придание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одушевлённого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образа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путём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добавления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лепных</w:t>
            </w:r>
          </w:p>
        </w:tc>
        <w:tc>
          <w:tcPr>
            <w:tcW w:w="5036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/>
              <w:ind w:right="128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Выполнить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творческую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работу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лепку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персонажа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(или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образа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технике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бумагопластики)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ярко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выраженным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характером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(из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выбранной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сказки).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может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быть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коллектив-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ной: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совмещение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общей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персонажей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сказки.</w:t>
            </w:r>
          </w:p>
          <w:p w:rsidR="00D32D1B" w:rsidRDefault="00A5759D">
            <w:pPr>
              <w:pStyle w:val="TableParagraph"/>
              <w:ind w:right="216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Учиться осознавать</w:t>
            </w:r>
            <w:r>
              <w:rPr>
                <w:color w:val="231F20"/>
                <w:w w:val="120"/>
                <w:sz w:val="18"/>
              </w:rPr>
              <w:t>, что художественный образ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(игрушка,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кукла)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может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быть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создан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художником</w:t>
            </w:r>
          </w:p>
        </w:tc>
      </w:tr>
      <w:tr w:rsidR="00D32D1B" w:rsidTr="00AA460E">
        <w:trPr>
          <w:gridAfter w:val="3"/>
          <w:wAfter w:w="153" w:type="dxa"/>
          <w:trHeight w:val="387"/>
        </w:trPr>
        <w:tc>
          <w:tcPr>
            <w:tcW w:w="1541" w:type="dxa"/>
          </w:tcPr>
          <w:p w:rsidR="00D32D1B" w:rsidRDefault="00A5759D">
            <w:pPr>
              <w:pStyle w:val="TableParagraph"/>
              <w:spacing w:before="59"/>
              <w:ind w:left="42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Модуль</w:t>
            </w:r>
          </w:p>
        </w:tc>
        <w:tc>
          <w:tcPr>
            <w:tcW w:w="3728" w:type="dxa"/>
            <w:gridSpan w:val="3"/>
          </w:tcPr>
          <w:p w:rsidR="00D32D1B" w:rsidRDefault="00A5759D">
            <w:pPr>
              <w:pStyle w:val="TableParagraph"/>
              <w:spacing w:before="59"/>
              <w:ind w:left="65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Программное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содержание</w:t>
            </w:r>
          </w:p>
        </w:tc>
        <w:tc>
          <w:tcPr>
            <w:tcW w:w="4989" w:type="dxa"/>
            <w:gridSpan w:val="4"/>
          </w:tcPr>
          <w:p w:rsidR="00D32D1B" w:rsidRDefault="00A5759D">
            <w:pPr>
              <w:pStyle w:val="TableParagraph"/>
              <w:spacing w:before="59"/>
              <w:ind w:left="456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D32D1B" w:rsidTr="00AA460E">
        <w:trPr>
          <w:gridAfter w:val="3"/>
          <w:wAfter w:w="153" w:type="dxa"/>
          <w:trHeight w:val="2405"/>
        </w:trPr>
        <w:tc>
          <w:tcPr>
            <w:tcW w:w="1541" w:type="dxa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728" w:type="dxa"/>
            <w:gridSpan w:val="3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right="49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бумаги,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ниток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других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материалов.</w:t>
            </w:r>
          </w:p>
          <w:p w:rsidR="00D32D1B" w:rsidRDefault="00A5759D">
            <w:pPr>
              <w:pStyle w:val="TableParagrap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Освоение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знаний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видах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скульптуры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назначению)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жанрах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скульптуры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сюжету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изображения).</w:t>
            </w:r>
          </w:p>
          <w:p w:rsidR="00D32D1B" w:rsidRDefault="00A5759D">
            <w:pPr>
              <w:pStyle w:val="TableParagraph"/>
              <w:ind w:right="294"/>
              <w:jc w:val="both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Лепка эскиза парковой скульптуры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(пластилин или глина). Выражение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пластики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движения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скульптуре</w:t>
            </w:r>
          </w:p>
        </w:tc>
        <w:tc>
          <w:tcPr>
            <w:tcW w:w="4989" w:type="dxa"/>
            <w:gridSpan w:val="4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righ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любого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подручного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путём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добавления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некоторых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деталей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придания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увиденного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(«одушевление»).</w:t>
            </w:r>
          </w:p>
          <w:p w:rsidR="00D32D1B" w:rsidRDefault="00A5759D">
            <w:pPr>
              <w:pStyle w:val="TableParagraph"/>
              <w:ind w:right="426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Выполнять</w:t>
            </w:r>
            <w:r>
              <w:rPr>
                <w:i/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несложные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игрушки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подручного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(различных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упаковок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природного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материала.</w:t>
            </w:r>
          </w:p>
          <w:p w:rsidR="00D32D1B" w:rsidRDefault="00A5759D">
            <w:pPr>
              <w:pStyle w:val="TableParagraph"/>
              <w:ind w:right="149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 xml:space="preserve">Узнавать </w:t>
            </w:r>
            <w:r>
              <w:rPr>
                <w:color w:val="231F20"/>
                <w:w w:val="120"/>
                <w:sz w:val="18"/>
              </w:rPr>
              <w:t>о разных видах скульптуры (скульптурные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памятники,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парковая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скульптура,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мелкая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пластика,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рельеф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видов).</w:t>
            </w:r>
          </w:p>
          <w:p w:rsidR="00D32D1B" w:rsidRDefault="00A5759D">
            <w:pPr>
              <w:pStyle w:val="TableParagraph"/>
              <w:spacing w:line="204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Выполнить</w:t>
            </w:r>
            <w:r>
              <w:rPr>
                <w:i/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лепку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эскиза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парковой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скульптуры</w:t>
            </w:r>
          </w:p>
        </w:tc>
      </w:tr>
      <w:tr w:rsidR="00D32D1B" w:rsidTr="00AA460E">
        <w:trPr>
          <w:gridAfter w:val="3"/>
          <w:wAfter w:w="153" w:type="dxa"/>
          <w:trHeight w:val="292"/>
        </w:trPr>
        <w:tc>
          <w:tcPr>
            <w:tcW w:w="1541" w:type="dxa"/>
            <w:tcBorders>
              <w:top w:val="single" w:sz="6" w:space="0" w:color="231F20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before="60" w:line="190" w:lineRule="exact"/>
              <w:ind w:left="9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</w:tc>
        <w:tc>
          <w:tcPr>
            <w:tcW w:w="3728" w:type="dxa"/>
            <w:gridSpan w:val="3"/>
            <w:tcBorders>
              <w:top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before="60" w:line="19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исполнения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орнаментов</w:t>
            </w:r>
          </w:p>
        </w:tc>
        <w:tc>
          <w:tcPr>
            <w:tcW w:w="4989" w:type="dxa"/>
            <w:gridSpan w:val="4"/>
            <w:tcBorders>
              <w:top w:val="single" w:sz="6" w:space="0" w:color="231F20"/>
              <w:bottom w:val="nil"/>
            </w:tcBorders>
          </w:tcPr>
          <w:p w:rsidR="00D32D1B" w:rsidRDefault="00A5759D" w:rsidP="005911EC">
            <w:pPr>
              <w:pStyle w:val="TableParagraph"/>
              <w:spacing w:before="60" w:line="190" w:lineRule="exact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Узнать</w:t>
            </w:r>
            <w:r>
              <w:rPr>
                <w:i/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глиняной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деревянной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посу</w:t>
            </w:r>
          </w:p>
        </w:tc>
      </w:tr>
      <w:tr w:rsidR="00D32D1B" w:rsidTr="00AA460E">
        <w:trPr>
          <w:gridAfter w:val="3"/>
          <w:wAfter w:w="153" w:type="dxa"/>
          <w:trHeight w:val="222"/>
        </w:trPr>
        <w:tc>
          <w:tcPr>
            <w:tcW w:w="1541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9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«Декоративно-</w:t>
            </w:r>
          </w:p>
        </w:tc>
        <w:tc>
          <w:tcPr>
            <w:tcW w:w="3728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эскизы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украшения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посуды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</w:p>
        </w:tc>
        <w:tc>
          <w:tcPr>
            <w:tcW w:w="4989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ды,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Гжели,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Хохломе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народных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художествен-</w:t>
            </w:r>
          </w:p>
        </w:tc>
      </w:tr>
      <w:tr w:rsidR="00D32D1B" w:rsidTr="00AA460E">
        <w:trPr>
          <w:gridAfter w:val="3"/>
          <w:wAfter w:w="153" w:type="dxa"/>
          <w:trHeight w:val="222"/>
        </w:trPr>
        <w:tc>
          <w:tcPr>
            <w:tcW w:w="1541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9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прикладное</w:t>
            </w:r>
          </w:p>
        </w:tc>
        <w:tc>
          <w:tcPr>
            <w:tcW w:w="3728" w:type="dxa"/>
            <w:gridSpan w:val="3"/>
            <w:tcBorders>
              <w:top w:val="nil"/>
              <w:bottom w:val="nil"/>
            </w:tcBorders>
          </w:tcPr>
          <w:p w:rsidR="00D32D1B" w:rsidRDefault="00A5759D" w:rsidP="005911EC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дерева и глины 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традициях народ</w:t>
            </w:r>
          </w:p>
        </w:tc>
        <w:tc>
          <w:tcPr>
            <w:tcW w:w="4989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ных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промыслах.</w:t>
            </w:r>
          </w:p>
        </w:tc>
      </w:tr>
      <w:tr w:rsidR="00D32D1B" w:rsidTr="00AA460E">
        <w:trPr>
          <w:gridAfter w:val="3"/>
          <w:wAfter w:w="153" w:type="dxa"/>
          <w:trHeight w:val="222"/>
        </w:trPr>
        <w:tc>
          <w:tcPr>
            <w:tcW w:w="1541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9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искусство»</w:t>
            </w:r>
          </w:p>
        </w:tc>
        <w:tc>
          <w:tcPr>
            <w:tcW w:w="3728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ных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художественных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промыслов</w:t>
            </w:r>
          </w:p>
        </w:tc>
        <w:tc>
          <w:tcPr>
            <w:tcW w:w="4989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Выполнять</w:t>
            </w:r>
            <w:r>
              <w:rPr>
                <w:i/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красками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некоторые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кистевые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приёмы</w:t>
            </w:r>
          </w:p>
        </w:tc>
      </w:tr>
      <w:tr w:rsidR="00D32D1B" w:rsidTr="00AA460E">
        <w:trPr>
          <w:gridAfter w:val="3"/>
          <w:wAfter w:w="153" w:type="dxa"/>
          <w:trHeight w:val="222"/>
        </w:trPr>
        <w:tc>
          <w:tcPr>
            <w:tcW w:w="1541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8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(Хохлома,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Гжель)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традициях</w:t>
            </w:r>
          </w:p>
        </w:tc>
        <w:tc>
          <w:tcPr>
            <w:tcW w:w="4989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создания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орнамента.</w:t>
            </w:r>
          </w:p>
        </w:tc>
      </w:tr>
      <w:tr w:rsidR="00D32D1B" w:rsidTr="00AA460E">
        <w:trPr>
          <w:gridAfter w:val="3"/>
          <w:wAfter w:w="153" w:type="dxa"/>
          <w:trHeight w:val="222"/>
        </w:trPr>
        <w:tc>
          <w:tcPr>
            <w:tcW w:w="1541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8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промыслов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других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регионов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выбо-</w:t>
            </w:r>
          </w:p>
        </w:tc>
        <w:tc>
          <w:tcPr>
            <w:tcW w:w="4989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Выполнять</w:t>
            </w:r>
            <w:r>
              <w:rPr>
                <w:i/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эскизы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орнамента,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украшающего</w:t>
            </w:r>
          </w:p>
        </w:tc>
      </w:tr>
      <w:tr w:rsidR="00D32D1B" w:rsidTr="00AA460E">
        <w:trPr>
          <w:gridAfter w:val="3"/>
          <w:wAfter w:w="153" w:type="dxa"/>
          <w:trHeight w:val="222"/>
        </w:trPr>
        <w:tc>
          <w:tcPr>
            <w:tcW w:w="1541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8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ру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учителя).</w:t>
            </w:r>
          </w:p>
        </w:tc>
        <w:tc>
          <w:tcPr>
            <w:tcW w:w="4989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посуду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мотивам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выбранного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художественного</w:t>
            </w:r>
          </w:p>
        </w:tc>
      </w:tr>
      <w:tr w:rsidR="00D32D1B" w:rsidTr="00AA460E">
        <w:trPr>
          <w:gridAfter w:val="3"/>
          <w:wAfter w:w="153" w:type="dxa"/>
          <w:trHeight w:val="222"/>
        </w:trPr>
        <w:tc>
          <w:tcPr>
            <w:tcW w:w="1541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8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Эскизы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орнаментов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росписи</w:t>
            </w:r>
          </w:p>
        </w:tc>
        <w:tc>
          <w:tcPr>
            <w:tcW w:w="4989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промысла).</w:t>
            </w:r>
          </w:p>
        </w:tc>
      </w:tr>
      <w:tr w:rsidR="00D32D1B" w:rsidTr="00AA460E">
        <w:trPr>
          <w:gridAfter w:val="3"/>
          <w:wAfter w:w="153" w:type="dxa"/>
          <w:trHeight w:val="222"/>
        </w:trPr>
        <w:tc>
          <w:tcPr>
            <w:tcW w:w="1541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8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тканей. Раппорт. Трафарет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 созда-</w:t>
            </w:r>
          </w:p>
        </w:tc>
        <w:tc>
          <w:tcPr>
            <w:tcW w:w="4989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i/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Стараться</w:t>
            </w:r>
            <w:r>
              <w:rPr>
                <w:i/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увидеть</w:t>
            </w:r>
            <w:r>
              <w:rPr>
                <w:i/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красоту,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анализировать</w:t>
            </w:r>
          </w:p>
        </w:tc>
      </w:tr>
      <w:tr w:rsidR="00D32D1B" w:rsidTr="00AA460E">
        <w:trPr>
          <w:gridAfter w:val="3"/>
          <w:wAfter w:w="153" w:type="dxa"/>
          <w:trHeight w:val="222"/>
        </w:trPr>
        <w:tc>
          <w:tcPr>
            <w:tcW w:w="1541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8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печаток</w:t>
            </w:r>
          </w:p>
        </w:tc>
        <w:tc>
          <w:tcPr>
            <w:tcW w:w="4989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композицию,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особенности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применения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сетчатых</w:t>
            </w:r>
          </w:p>
        </w:tc>
      </w:tr>
      <w:tr w:rsidR="00D32D1B" w:rsidTr="00AA460E">
        <w:trPr>
          <w:gridAfter w:val="3"/>
          <w:wAfter w:w="153" w:type="dxa"/>
          <w:trHeight w:val="222"/>
        </w:trPr>
        <w:tc>
          <w:tcPr>
            <w:tcW w:w="1541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8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штампов.</w:t>
            </w:r>
          </w:p>
        </w:tc>
        <w:tc>
          <w:tcPr>
            <w:tcW w:w="4989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орнаментов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(а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также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модульных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орнаментов).</w:t>
            </w:r>
          </w:p>
        </w:tc>
      </w:tr>
      <w:tr w:rsidR="00D32D1B" w:rsidTr="00AA460E">
        <w:trPr>
          <w:gridAfter w:val="3"/>
          <w:wAfter w:w="153" w:type="dxa"/>
          <w:trHeight w:val="222"/>
        </w:trPr>
        <w:tc>
          <w:tcPr>
            <w:tcW w:w="1541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8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Эскизы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орнамента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росписи</w:t>
            </w:r>
          </w:p>
        </w:tc>
        <w:tc>
          <w:tcPr>
            <w:tcW w:w="4989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Рассуждать</w:t>
            </w:r>
            <w:r>
              <w:rPr>
                <w:i/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проявлениях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симметрии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видах</w:t>
            </w:r>
          </w:p>
        </w:tc>
      </w:tr>
      <w:tr w:rsidR="00D32D1B" w:rsidTr="00AA460E">
        <w:trPr>
          <w:gridAfter w:val="3"/>
          <w:wAfter w:w="153" w:type="dxa"/>
          <w:trHeight w:val="222"/>
        </w:trPr>
        <w:tc>
          <w:tcPr>
            <w:tcW w:w="1541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8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платка: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симметрия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асимметрия</w:t>
            </w:r>
          </w:p>
        </w:tc>
        <w:tc>
          <w:tcPr>
            <w:tcW w:w="4989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сетчатом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орнаменте.</w:t>
            </w:r>
          </w:p>
        </w:tc>
      </w:tr>
      <w:tr w:rsidR="00D32D1B" w:rsidTr="00AA460E">
        <w:trPr>
          <w:gridAfter w:val="3"/>
          <w:wAfter w:w="153" w:type="dxa"/>
          <w:trHeight w:val="222"/>
        </w:trPr>
        <w:tc>
          <w:tcPr>
            <w:tcW w:w="1541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8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построения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композиции, статика</w:t>
            </w:r>
          </w:p>
        </w:tc>
        <w:tc>
          <w:tcPr>
            <w:tcW w:w="4989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техники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печатных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штампов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</w:p>
        </w:tc>
      </w:tr>
      <w:tr w:rsidR="00D32D1B" w:rsidTr="00AA460E">
        <w:trPr>
          <w:gridAfter w:val="3"/>
          <w:wAfter w:w="153" w:type="dxa"/>
          <w:trHeight w:val="222"/>
        </w:trPr>
        <w:tc>
          <w:tcPr>
            <w:tcW w:w="1541" w:type="dxa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8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динамика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узора,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ритмические</w:t>
            </w:r>
          </w:p>
        </w:tc>
        <w:tc>
          <w:tcPr>
            <w:tcW w:w="4989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трафаретов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создания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раппорта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(повторения</w:t>
            </w:r>
          </w:p>
        </w:tc>
      </w:tr>
      <w:tr w:rsidR="00D32D1B" w:rsidTr="00AA460E">
        <w:trPr>
          <w:gridAfter w:val="3"/>
          <w:wAfter w:w="153" w:type="dxa"/>
          <w:trHeight w:val="329"/>
        </w:trPr>
        <w:tc>
          <w:tcPr>
            <w:tcW w:w="1541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728" w:type="dxa"/>
            <w:gridSpan w:val="3"/>
            <w:tcBorders>
              <w:top w:val="nil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line="203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чередования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мотивов,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наличие</w:t>
            </w:r>
          </w:p>
        </w:tc>
        <w:tc>
          <w:tcPr>
            <w:tcW w:w="4989" w:type="dxa"/>
            <w:gridSpan w:val="4"/>
            <w:tcBorders>
              <w:top w:val="nil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line="203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элемента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узора)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орнаменте.</w:t>
            </w:r>
          </w:p>
        </w:tc>
      </w:tr>
      <w:tr w:rsidR="00D32D1B" w:rsidTr="00AA460E">
        <w:trPr>
          <w:gridAfter w:val="3"/>
          <w:wAfter w:w="153" w:type="dxa"/>
          <w:trHeight w:val="1520"/>
        </w:trPr>
        <w:tc>
          <w:tcPr>
            <w:tcW w:w="1541" w:type="dxa"/>
            <w:tcBorders>
              <w:lef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728" w:type="dxa"/>
            <w:gridSpan w:val="3"/>
          </w:tcPr>
          <w:p w:rsidR="00D32D1B" w:rsidRDefault="00A5759D" w:rsidP="005911EC">
            <w:pPr>
              <w:pStyle w:val="TableParagraph"/>
              <w:spacing w:before="62"/>
              <w:ind w:left="112" w:right="166"/>
              <w:jc w:val="bot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композиционного центра, роспись 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канве и др. Рассмотрение павловопосадских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платков</w:t>
            </w:r>
          </w:p>
        </w:tc>
        <w:tc>
          <w:tcPr>
            <w:tcW w:w="4989" w:type="dxa"/>
            <w:gridSpan w:val="4"/>
          </w:tcPr>
          <w:p w:rsidR="00D32D1B" w:rsidRDefault="00A5759D">
            <w:pPr>
              <w:pStyle w:val="TableParagraph"/>
              <w:spacing w:before="62"/>
              <w:ind w:left="111" w:right="129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Наблюдать</w:t>
            </w:r>
            <w:r>
              <w:rPr>
                <w:i/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эстетически</w:t>
            </w:r>
            <w:r>
              <w:rPr>
                <w:i/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анализировать</w:t>
            </w:r>
            <w:r>
              <w:rPr>
                <w:i/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виды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композиции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павловопосадских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платков.</w:t>
            </w:r>
          </w:p>
          <w:p w:rsidR="00D32D1B" w:rsidRDefault="00A5759D">
            <w:pPr>
              <w:pStyle w:val="TableParagraph"/>
              <w:ind w:left="111" w:right="806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Узнавать</w:t>
            </w:r>
            <w:r>
              <w:rPr>
                <w:i/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видах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композиции,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построении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орнамента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квадрате.</w:t>
            </w:r>
          </w:p>
          <w:p w:rsidR="00D32D1B" w:rsidRDefault="00A5759D">
            <w:pPr>
              <w:pStyle w:val="TableParagraph"/>
              <w:ind w:left="111" w:right="168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Выполнить</w:t>
            </w:r>
            <w:r>
              <w:rPr>
                <w:i/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авторский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эскиз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праздничного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платка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орнамента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квадрате</w:t>
            </w:r>
          </w:p>
        </w:tc>
      </w:tr>
      <w:tr w:rsidR="00D32D1B" w:rsidTr="00AA460E">
        <w:trPr>
          <w:gridAfter w:val="3"/>
          <w:wAfter w:w="153" w:type="dxa"/>
          <w:trHeight w:val="5303"/>
        </w:trPr>
        <w:tc>
          <w:tcPr>
            <w:tcW w:w="1541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before="62" w:line="20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lastRenderedPageBreak/>
              <w:t>Модуль</w:t>
            </w:r>
          </w:p>
          <w:p w:rsidR="00D32D1B" w:rsidRDefault="00A5759D" w:rsidP="003E6EFF">
            <w:pPr>
              <w:pStyle w:val="TableParagraph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«Архитек</w:t>
            </w:r>
            <w:r>
              <w:rPr>
                <w:color w:val="231F20"/>
                <w:w w:val="120"/>
                <w:sz w:val="18"/>
              </w:rPr>
              <w:t>тура»</w:t>
            </w:r>
          </w:p>
        </w:tc>
        <w:tc>
          <w:tcPr>
            <w:tcW w:w="3728" w:type="dxa"/>
            <w:gridSpan w:val="3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left="110" w:right="25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Графические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зарисовки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карандаша-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архитектурных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достопримечательностей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своего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города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села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памяти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фотографий).</w:t>
            </w:r>
          </w:p>
          <w:p w:rsidR="00D32D1B" w:rsidRDefault="00A5759D">
            <w:pPr>
              <w:pStyle w:val="TableParagraph"/>
              <w:ind w:left="110" w:right="13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Проектирование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садово-паркового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пространства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плоскости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(аппликация,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коллаж)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  пространственном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макете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(использование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картона,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пенопласта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ручных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материалов).</w:t>
            </w:r>
          </w:p>
          <w:p w:rsidR="00D32D1B" w:rsidRDefault="00A5759D">
            <w:pPr>
              <w:pStyle w:val="TableParagraph"/>
              <w:ind w:left="110" w:right="57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Дизайн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  городе.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Проектирование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(эскизы)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малых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архитектурных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городе</w:t>
            </w:r>
          </w:p>
          <w:p w:rsidR="00D32D1B" w:rsidRDefault="00A5759D">
            <w:pPr>
              <w:pStyle w:val="TableParagraph"/>
              <w:ind w:left="110" w:right="13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(ажурные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ограды,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фонари,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остановки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транспорта,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скамейки,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киоски,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беседки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</w:p>
          <w:p w:rsidR="00D32D1B" w:rsidRDefault="00A5759D">
            <w:pPr>
              <w:pStyle w:val="TableParagraph"/>
              <w:ind w:left="110" w:right="27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Дизайн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транспортных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средств.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Транспорт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городе.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Рисунки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реальных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фантастических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машин.</w:t>
            </w:r>
          </w:p>
          <w:p w:rsidR="00D32D1B" w:rsidRDefault="00A5759D" w:rsidP="003E6EFF">
            <w:pPr>
              <w:pStyle w:val="TableParagraph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Графический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рисунок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(индивидуально)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тематическое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панно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«Образ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моего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города»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(села)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коллек-</w:t>
            </w:r>
          </w:p>
        </w:tc>
        <w:tc>
          <w:tcPr>
            <w:tcW w:w="4989" w:type="dxa"/>
            <w:gridSpan w:val="4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left="111" w:right="190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 xml:space="preserve">Выполнить </w:t>
            </w:r>
            <w:r>
              <w:rPr>
                <w:i/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зарисовки 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или 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творческие 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памяти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представлению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тему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исторических</w:t>
            </w:r>
            <w:r>
              <w:rPr>
                <w:color w:val="231F20"/>
                <w:spacing w:val="3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памятников</w:t>
            </w:r>
            <w:r>
              <w:rPr>
                <w:color w:val="231F20"/>
                <w:spacing w:val="3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архитектурных</w:t>
            </w:r>
            <w:r>
              <w:rPr>
                <w:color w:val="231F20"/>
                <w:spacing w:val="39"/>
                <w:w w:val="115"/>
                <w:sz w:val="18"/>
              </w:rPr>
              <w:t xml:space="preserve"> </w:t>
            </w:r>
            <w:r w:rsidR="003E6EFF">
              <w:rPr>
                <w:color w:val="231F20"/>
                <w:w w:val="115"/>
                <w:sz w:val="18"/>
              </w:rPr>
              <w:t>достоприме</w:t>
            </w:r>
            <w:r>
              <w:rPr>
                <w:color w:val="231F20"/>
                <w:w w:val="115"/>
                <w:sz w:val="18"/>
              </w:rPr>
              <w:t>чательностей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своего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города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(села).</w:t>
            </w:r>
          </w:p>
          <w:p w:rsidR="00D32D1B" w:rsidRDefault="00A5759D">
            <w:pPr>
              <w:pStyle w:val="TableParagraph"/>
              <w:ind w:left="111" w:right="129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Познакомиться</w:t>
            </w:r>
            <w:r>
              <w:rPr>
                <w:i/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особенностями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творческой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деятельности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ландшафтных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дизайнеров.</w:t>
            </w:r>
          </w:p>
          <w:p w:rsidR="00D32D1B" w:rsidRDefault="00A5759D">
            <w:pPr>
              <w:pStyle w:val="TableParagraph"/>
              <w:ind w:left="111" w:right="368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 xml:space="preserve">Создать </w:t>
            </w:r>
            <w:r>
              <w:rPr>
                <w:color w:val="231F20"/>
                <w:w w:val="120"/>
                <w:sz w:val="18"/>
              </w:rPr>
              <w:t>проект образа парка в виде макета или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рисунка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(или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аппликации).</w:t>
            </w:r>
          </w:p>
          <w:p w:rsidR="00D32D1B" w:rsidRDefault="00A5759D" w:rsidP="003E6EFF">
            <w:pPr>
              <w:pStyle w:val="TableParagraph"/>
              <w:ind w:left="111" w:right="277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Создать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эскизы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разнообразных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малых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архитектурных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наполняющих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городское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пространство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рисунков,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аппликаций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путём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вырезания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макетирования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—по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выбору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учителя).</w:t>
            </w:r>
          </w:p>
          <w:p w:rsidR="00D32D1B" w:rsidRDefault="00A5759D">
            <w:pPr>
              <w:pStyle w:val="TableParagraph"/>
              <w:ind w:left="111" w:right="309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Узнать</w:t>
            </w:r>
            <w:r>
              <w:rPr>
                <w:i/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работе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художника-дизайнера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разработке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формы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автомобилей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других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видов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транспорта.</w:t>
            </w:r>
          </w:p>
          <w:p w:rsidR="00D32D1B" w:rsidRDefault="00A5759D">
            <w:pPr>
              <w:pStyle w:val="TableParagraph"/>
              <w:ind w:left="111" w:right="282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Придумать</w:t>
            </w:r>
            <w:r>
              <w:rPr>
                <w:i/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нарисовать</w:t>
            </w:r>
            <w:r>
              <w:rPr>
                <w:i/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(или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выполнить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технике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бумагопластики)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транспортное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средство.</w:t>
            </w:r>
          </w:p>
          <w:p w:rsidR="00D32D1B" w:rsidRDefault="00A5759D" w:rsidP="003E6EFF">
            <w:pPr>
              <w:pStyle w:val="TableParagraph"/>
              <w:ind w:left="111" w:right="148"/>
              <w:jc w:val="both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 xml:space="preserve">Выполнить </w:t>
            </w:r>
            <w:r>
              <w:rPr>
                <w:color w:val="231F20"/>
                <w:w w:val="120"/>
                <w:sz w:val="18"/>
              </w:rPr>
              <w:t>творческий рисунок — создать графический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образ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своего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города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села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(или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участвовать</w:t>
            </w:r>
            <w:r>
              <w:rPr>
                <w:i/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коллективной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работе)</w:t>
            </w:r>
          </w:p>
        </w:tc>
      </w:tr>
    </w:tbl>
    <w:p w:rsidR="00D32D1B" w:rsidRDefault="00D32D1B">
      <w:pPr>
        <w:jc w:val="both"/>
        <w:rPr>
          <w:sz w:val="18"/>
        </w:rPr>
        <w:sectPr w:rsidR="00D32D1B">
          <w:pgSz w:w="12020" w:h="7830" w:orient="landscape"/>
          <w:pgMar w:top="700" w:right="62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15"/>
        <w:gridCol w:w="6"/>
        <w:gridCol w:w="3664"/>
        <w:gridCol w:w="22"/>
        <w:gridCol w:w="4889"/>
        <w:gridCol w:w="6"/>
        <w:gridCol w:w="37"/>
        <w:gridCol w:w="6"/>
      </w:tblGrid>
      <w:tr w:rsidR="00D32D1B" w:rsidTr="00F74EC8">
        <w:trPr>
          <w:trHeight w:val="358"/>
        </w:trPr>
        <w:tc>
          <w:tcPr>
            <w:tcW w:w="1521" w:type="dxa"/>
            <w:gridSpan w:val="2"/>
          </w:tcPr>
          <w:p w:rsidR="00D32D1B" w:rsidRDefault="00A5759D">
            <w:pPr>
              <w:pStyle w:val="TableParagraph"/>
              <w:spacing w:before="59"/>
              <w:ind w:left="42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lastRenderedPageBreak/>
              <w:t>Модуль</w:t>
            </w:r>
          </w:p>
        </w:tc>
        <w:tc>
          <w:tcPr>
            <w:tcW w:w="3686" w:type="dxa"/>
            <w:gridSpan w:val="2"/>
          </w:tcPr>
          <w:p w:rsidR="00D32D1B" w:rsidRDefault="00A5759D">
            <w:pPr>
              <w:pStyle w:val="TableParagraph"/>
              <w:spacing w:before="59"/>
              <w:ind w:left="65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Программное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содержание</w:t>
            </w:r>
          </w:p>
        </w:tc>
        <w:tc>
          <w:tcPr>
            <w:tcW w:w="4936" w:type="dxa"/>
            <w:gridSpan w:val="4"/>
          </w:tcPr>
          <w:p w:rsidR="00D32D1B" w:rsidRDefault="00A5759D">
            <w:pPr>
              <w:pStyle w:val="TableParagraph"/>
              <w:spacing w:before="59"/>
              <w:ind w:left="454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D32D1B" w:rsidTr="00F74EC8">
        <w:trPr>
          <w:trHeight w:val="1194"/>
        </w:trPr>
        <w:tc>
          <w:tcPr>
            <w:tcW w:w="1521" w:type="dxa"/>
            <w:gridSpan w:val="2"/>
            <w:tcBorders>
              <w:lef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686" w:type="dxa"/>
            <w:gridSpan w:val="2"/>
          </w:tcPr>
          <w:p w:rsidR="00D32D1B" w:rsidRDefault="00A5759D" w:rsidP="003E6EFF">
            <w:pPr>
              <w:pStyle w:val="TableParagraph"/>
              <w:spacing w:before="62"/>
              <w:ind w:left="112" w:right="16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тивной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(композиционная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склейка-аппликация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рисунков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зданий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других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элементов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городско</w:t>
            </w:r>
            <w:r>
              <w:rPr>
                <w:color w:val="231F20"/>
                <w:w w:val="120"/>
                <w:sz w:val="18"/>
              </w:rPr>
              <w:t>го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пространства,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выполненных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индивидуально)</w:t>
            </w:r>
          </w:p>
        </w:tc>
        <w:tc>
          <w:tcPr>
            <w:tcW w:w="4936" w:type="dxa"/>
            <w:gridSpan w:val="4"/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</w:tr>
      <w:tr w:rsidR="00D32D1B" w:rsidTr="00F74EC8">
        <w:trPr>
          <w:trHeight w:val="272"/>
        </w:trPr>
        <w:tc>
          <w:tcPr>
            <w:tcW w:w="1521" w:type="dxa"/>
            <w:gridSpan w:val="2"/>
            <w:tcBorders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before="62" w:line="19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</w:tc>
        <w:tc>
          <w:tcPr>
            <w:tcW w:w="3686" w:type="dxa"/>
            <w:gridSpan w:val="2"/>
            <w:tcBorders>
              <w:bottom w:val="nil"/>
            </w:tcBorders>
          </w:tcPr>
          <w:p w:rsidR="00D32D1B" w:rsidRDefault="00A5759D">
            <w:pPr>
              <w:pStyle w:val="TableParagraph"/>
              <w:spacing w:before="62" w:line="19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Иллюстрации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детских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книгах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</w:p>
        </w:tc>
        <w:tc>
          <w:tcPr>
            <w:tcW w:w="4936" w:type="dxa"/>
            <w:gridSpan w:val="4"/>
            <w:tcBorders>
              <w:bottom w:val="nil"/>
            </w:tcBorders>
          </w:tcPr>
          <w:p w:rsidR="00D32D1B" w:rsidRDefault="00A5759D">
            <w:pPr>
              <w:pStyle w:val="TableParagraph"/>
              <w:spacing w:before="62" w:line="190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spacing w:val="-1"/>
                <w:w w:val="120"/>
                <w:sz w:val="18"/>
              </w:rPr>
              <w:t>Рассматривать</w:t>
            </w:r>
            <w:r>
              <w:rPr>
                <w:i/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обсуждать</w:t>
            </w:r>
            <w:r>
              <w:rPr>
                <w:i/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иллюстрации</w:t>
            </w:r>
          </w:p>
        </w:tc>
      </w:tr>
      <w:tr w:rsidR="00D32D1B" w:rsidTr="00F74EC8">
        <w:trPr>
          <w:trHeight w:val="205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«Восприятие</w:t>
            </w:r>
          </w:p>
        </w:tc>
        <w:tc>
          <w:tcPr>
            <w:tcW w:w="3686" w:type="dxa"/>
            <w:gridSpan w:val="2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дизайн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детской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книги.</w:t>
            </w:r>
          </w:p>
        </w:tc>
        <w:tc>
          <w:tcPr>
            <w:tcW w:w="4936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известных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отечественных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художников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детских</w:t>
            </w:r>
          </w:p>
        </w:tc>
      </w:tr>
      <w:tr w:rsidR="00D32D1B" w:rsidTr="00F74EC8">
        <w:trPr>
          <w:trHeight w:val="205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произведений</w:t>
            </w:r>
          </w:p>
        </w:tc>
        <w:tc>
          <w:tcPr>
            <w:tcW w:w="3686" w:type="dxa"/>
            <w:gridSpan w:val="2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Наблюдение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окружающего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мира</w:t>
            </w:r>
          </w:p>
        </w:tc>
        <w:tc>
          <w:tcPr>
            <w:tcW w:w="4936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5"/>
                <w:sz w:val="18"/>
              </w:rPr>
              <w:t>книг.</w:t>
            </w:r>
          </w:p>
        </w:tc>
      </w:tr>
      <w:tr w:rsidR="00D32D1B" w:rsidTr="00F74EC8">
        <w:trPr>
          <w:trHeight w:val="205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искусства»</w:t>
            </w:r>
          </w:p>
        </w:tc>
        <w:tc>
          <w:tcPr>
            <w:tcW w:w="3686" w:type="dxa"/>
            <w:gridSpan w:val="2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теме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«Архитектура,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улицы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моего</w:t>
            </w:r>
          </w:p>
        </w:tc>
        <w:tc>
          <w:tcPr>
            <w:tcW w:w="4936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Рассматривать</w:t>
            </w:r>
            <w:r>
              <w:rPr>
                <w:i/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анализировать</w:t>
            </w:r>
            <w:r>
              <w:rPr>
                <w:i/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архитектурные</w:t>
            </w:r>
          </w:p>
        </w:tc>
      </w:tr>
      <w:tr w:rsidR="00D32D1B" w:rsidTr="00F74EC8">
        <w:trPr>
          <w:trHeight w:val="205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6" w:type="dxa"/>
            <w:gridSpan w:val="2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города».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Памятники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архитектуры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</w:p>
        </w:tc>
        <w:tc>
          <w:tcPr>
            <w:tcW w:w="4936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постройки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своего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города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(села),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характерные</w:t>
            </w:r>
          </w:p>
        </w:tc>
      </w:tr>
      <w:tr w:rsidR="00D32D1B" w:rsidTr="00F74EC8">
        <w:trPr>
          <w:trHeight w:val="205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6" w:type="dxa"/>
            <w:gridSpan w:val="2"/>
            <w:tcBorders>
              <w:top w:val="nil"/>
              <w:bottom w:val="nil"/>
            </w:tcBorders>
          </w:tcPr>
          <w:p w:rsidR="00D32D1B" w:rsidRDefault="00A5759D" w:rsidP="003E6EFF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архитектурные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достопримечательно</w:t>
            </w:r>
          </w:p>
        </w:tc>
        <w:tc>
          <w:tcPr>
            <w:tcW w:w="4936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особенности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улиц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площадей,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выделять</w:t>
            </w:r>
            <w:r>
              <w:rPr>
                <w:i/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цен-</w:t>
            </w:r>
          </w:p>
        </w:tc>
      </w:tr>
      <w:tr w:rsidR="00D32D1B" w:rsidTr="00F74EC8">
        <w:trPr>
          <w:trHeight w:val="205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6" w:type="dxa"/>
            <w:gridSpan w:val="2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(по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выбору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учителя),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значение</w:t>
            </w:r>
          </w:p>
        </w:tc>
        <w:tc>
          <w:tcPr>
            <w:tcW w:w="4936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тральные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архитектуре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здания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обсуждать</w:t>
            </w:r>
            <w:r>
              <w:rPr>
                <w:i/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</w:p>
        </w:tc>
      </w:tr>
      <w:tr w:rsidR="00D32D1B" w:rsidTr="00F74EC8">
        <w:trPr>
          <w:trHeight w:val="205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6" w:type="dxa"/>
            <w:gridSpan w:val="2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современном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мире.</w:t>
            </w:r>
          </w:p>
        </w:tc>
        <w:tc>
          <w:tcPr>
            <w:tcW w:w="4936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особенности.</w:t>
            </w:r>
          </w:p>
        </w:tc>
      </w:tr>
      <w:tr w:rsidR="00D32D1B" w:rsidTr="00F74EC8">
        <w:trPr>
          <w:trHeight w:val="205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6" w:type="dxa"/>
            <w:gridSpan w:val="2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Виртуальное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путешествие: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памятни-</w:t>
            </w:r>
          </w:p>
        </w:tc>
        <w:tc>
          <w:tcPr>
            <w:tcW w:w="4936" w:type="dxa"/>
            <w:gridSpan w:val="4"/>
            <w:tcBorders>
              <w:top w:val="nil"/>
              <w:bottom w:val="nil"/>
            </w:tcBorders>
          </w:tcPr>
          <w:p w:rsidR="00D32D1B" w:rsidRDefault="00A5759D" w:rsidP="003E6EFF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spacing w:val="-1"/>
                <w:w w:val="120"/>
                <w:sz w:val="18"/>
              </w:rPr>
              <w:t>Рассматривать</w:t>
            </w:r>
            <w:r>
              <w:rPr>
                <w:i/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w w:val="120"/>
                <w:sz w:val="18"/>
              </w:rPr>
              <w:t>обсуждать</w:t>
            </w:r>
            <w:r>
              <w:rPr>
                <w:i/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структурные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</w:t>
            </w:r>
          </w:p>
        </w:tc>
      </w:tr>
      <w:tr w:rsidR="00D32D1B" w:rsidTr="00F74EC8">
        <w:trPr>
          <w:trHeight w:val="205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6" w:type="dxa"/>
            <w:gridSpan w:val="2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ки архитектуры Москвы и Санкт-</w:t>
            </w:r>
          </w:p>
        </w:tc>
        <w:tc>
          <w:tcPr>
            <w:tcW w:w="4936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ненты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архитектурные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особенности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классических</w:t>
            </w:r>
          </w:p>
        </w:tc>
      </w:tr>
      <w:tr w:rsidR="00D32D1B" w:rsidTr="00F74EC8">
        <w:trPr>
          <w:trHeight w:val="205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6" w:type="dxa"/>
            <w:gridSpan w:val="2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Петербурга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(обзор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памятников</w:t>
            </w:r>
          </w:p>
        </w:tc>
        <w:tc>
          <w:tcPr>
            <w:tcW w:w="4936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произведений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архитектуры.</w:t>
            </w:r>
          </w:p>
        </w:tc>
      </w:tr>
      <w:tr w:rsidR="00D32D1B" w:rsidTr="00F74EC8">
        <w:trPr>
          <w:trHeight w:val="205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6" w:type="dxa"/>
            <w:gridSpan w:val="2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выбору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учителя).</w:t>
            </w:r>
          </w:p>
        </w:tc>
        <w:tc>
          <w:tcPr>
            <w:tcW w:w="4936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Узнавать</w:t>
            </w:r>
            <w:r>
              <w:rPr>
                <w:i/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уметь</w:t>
            </w:r>
            <w:r>
              <w:rPr>
                <w:i/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объяснять</w:t>
            </w:r>
            <w:r>
              <w:rPr>
                <w:i/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назначение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основ-</w:t>
            </w:r>
          </w:p>
        </w:tc>
      </w:tr>
      <w:tr w:rsidR="00D32D1B" w:rsidTr="00F74EC8">
        <w:trPr>
          <w:trHeight w:val="205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6" w:type="dxa"/>
            <w:gridSpan w:val="2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Знания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видах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пространственных</w:t>
            </w:r>
          </w:p>
        </w:tc>
        <w:tc>
          <w:tcPr>
            <w:tcW w:w="4936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ных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видов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пространственных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искусств.</w:t>
            </w:r>
          </w:p>
        </w:tc>
      </w:tr>
      <w:tr w:rsidR="00D32D1B" w:rsidTr="00F74EC8">
        <w:trPr>
          <w:trHeight w:val="205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6" w:type="dxa"/>
            <w:gridSpan w:val="2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искусств: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виды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определяются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</w:p>
        </w:tc>
        <w:tc>
          <w:tcPr>
            <w:tcW w:w="4936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spacing w:val="-1"/>
                <w:w w:val="120"/>
                <w:sz w:val="18"/>
              </w:rPr>
              <w:t>Уметь</w:t>
            </w:r>
            <w:r>
              <w:rPr>
                <w:i/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w w:val="120"/>
                <w:sz w:val="18"/>
              </w:rPr>
              <w:t>перечислять</w:t>
            </w:r>
            <w:r>
              <w:rPr>
                <w:i/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виды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собственно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изобрази-</w:t>
            </w:r>
          </w:p>
        </w:tc>
      </w:tr>
      <w:tr w:rsidR="00D32D1B" w:rsidTr="00F74EC8">
        <w:trPr>
          <w:trHeight w:val="205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6" w:type="dxa"/>
            <w:gridSpan w:val="2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назначению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произведений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жизни</w:t>
            </w:r>
          </w:p>
        </w:tc>
        <w:tc>
          <w:tcPr>
            <w:tcW w:w="4936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тельных искусств: живопись, графику, скульп-</w:t>
            </w:r>
          </w:p>
        </w:tc>
      </w:tr>
      <w:tr w:rsidR="00D32D1B" w:rsidTr="00F74EC8">
        <w:trPr>
          <w:trHeight w:val="205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6" w:type="dxa"/>
            <w:gridSpan w:val="2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людей.</w:t>
            </w:r>
          </w:p>
        </w:tc>
        <w:tc>
          <w:tcPr>
            <w:tcW w:w="4936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туру.</w:t>
            </w:r>
          </w:p>
        </w:tc>
      </w:tr>
      <w:tr w:rsidR="00D32D1B" w:rsidTr="00F74EC8">
        <w:trPr>
          <w:trHeight w:val="205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6" w:type="dxa"/>
            <w:gridSpan w:val="2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Жанры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изобразительном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искус-</w:t>
            </w:r>
          </w:p>
        </w:tc>
        <w:tc>
          <w:tcPr>
            <w:tcW w:w="4936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Уметь</w:t>
            </w:r>
            <w:r>
              <w:rPr>
                <w:i/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объяснять</w:t>
            </w:r>
            <w:r>
              <w:rPr>
                <w:i/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смысл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термина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«жанр»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изо-</w:t>
            </w:r>
          </w:p>
        </w:tc>
      </w:tr>
      <w:tr w:rsidR="00D32D1B" w:rsidTr="00F74EC8">
        <w:trPr>
          <w:trHeight w:val="205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6" w:type="dxa"/>
            <w:gridSpan w:val="2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стве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—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живописи,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графике,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скуль-</w:t>
            </w:r>
          </w:p>
        </w:tc>
        <w:tc>
          <w:tcPr>
            <w:tcW w:w="4936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бразительном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искусстве.</w:t>
            </w:r>
          </w:p>
        </w:tc>
      </w:tr>
      <w:tr w:rsidR="00D32D1B" w:rsidTr="00F74EC8">
        <w:trPr>
          <w:trHeight w:val="205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6" w:type="dxa"/>
            <w:gridSpan w:val="2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птуре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определяются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предметом</w:t>
            </w:r>
          </w:p>
        </w:tc>
        <w:tc>
          <w:tcPr>
            <w:tcW w:w="4936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Получать</w:t>
            </w:r>
            <w:r>
              <w:rPr>
                <w:i/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представления</w:t>
            </w:r>
            <w:r>
              <w:rPr>
                <w:i/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наиболее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знаменитых</w:t>
            </w:r>
          </w:p>
        </w:tc>
      </w:tr>
      <w:tr w:rsidR="00D32D1B" w:rsidTr="00F74EC8">
        <w:trPr>
          <w:trHeight w:val="205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86" w:type="dxa"/>
            <w:gridSpan w:val="2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изображения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служат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класси-</w:t>
            </w:r>
          </w:p>
        </w:tc>
        <w:tc>
          <w:tcPr>
            <w:tcW w:w="4936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картинах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 знать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имена крупнейших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отечествен-</w:t>
            </w:r>
          </w:p>
        </w:tc>
      </w:tr>
      <w:tr w:rsidR="00D32D1B" w:rsidTr="00F74EC8">
        <w:trPr>
          <w:trHeight w:val="301"/>
        </w:trPr>
        <w:tc>
          <w:tcPr>
            <w:tcW w:w="1521" w:type="dxa"/>
            <w:gridSpan w:val="2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686" w:type="dxa"/>
            <w:gridSpan w:val="2"/>
            <w:tcBorders>
              <w:top w:val="nil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line="203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фикации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сравнения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содержания</w:t>
            </w:r>
          </w:p>
        </w:tc>
        <w:tc>
          <w:tcPr>
            <w:tcW w:w="4936" w:type="dxa"/>
            <w:gridSpan w:val="4"/>
            <w:tcBorders>
              <w:top w:val="nil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line="203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ных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художников-пейзажистов.</w:t>
            </w:r>
          </w:p>
        </w:tc>
      </w:tr>
      <w:tr w:rsidR="00D32D1B" w:rsidTr="00F74EC8">
        <w:trPr>
          <w:gridAfter w:val="3"/>
          <w:wAfter w:w="47" w:type="dxa"/>
          <w:trHeight w:val="178"/>
        </w:trPr>
        <w:tc>
          <w:tcPr>
            <w:tcW w:w="1515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670" w:type="dxa"/>
            <w:gridSpan w:val="2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left="111" w:right="10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произведений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сходного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сюжета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(портреты,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пейзажи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</w:p>
          <w:p w:rsidR="00D32D1B" w:rsidRDefault="00A5759D">
            <w:pPr>
              <w:pStyle w:val="TableParagraph"/>
              <w:ind w:left="111" w:right="10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Представления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произведениях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крупнейших отечественных художников-пейзажистов: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Шишкина,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Левитана,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К.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Саврасова,</w:t>
            </w:r>
          </w:p>
          <w:p w:rsidR="00D32D1B" w:rsidRDefault="00A5759D">
            <w:pPr>
              <w:pStyle w:val="TableParagraph"/>
              <w:ind w:left="111" w:right="558"/>
              <w:jc w:val="both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В. Д. Поленова, А. И. Куинджи,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 К. Айвазовского (и других по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выбору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учителя).</w:t>
            </w:r>
          </w:p>
          <w:p w:rsidR="00D32D1B" w:rsidRDefault="00A5759D">
            <w:pPr>
              <w:pStyle w:val="TableParagraph"/>
              <w:ind w:left="111" w:right="13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Представления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произведениях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крупнейших отечественных портретистов: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Сурикова,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Репи-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В.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Серова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других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выбору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учителя).</w:t>
            </w:r>
          </w:p>
          <w:p w:rsidR="00D32D1B" w:rsidRDefault="00A5759D">
            <w:pPr>
              <w:pStyle w:val="TableParagraph"/>
              <w:ind w:left="111" w:right="10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Художественные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музеи.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Виртуальные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(интерактивные)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путешествия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художественные музеи: Государственную Третьяковскую галерею,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Государственный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Эрмитаж,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Государ</w:t>
            </w:r>
            <w:r>
              <w:rPr>
                <w:color w:val="231F20"/>
                <w:w w:val="120"/>
                <w:sz w:val="18"/>
              </w:rPr>
              <w:t>ственный Русский музей, Государственный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музей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изобразительных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искусств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имени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С.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Пушкина.</w:t>
            </w:r>
          </w:p>
          <w:p w:rsidR="00D32D1B" w:rsidRDefault="00A5759D">
            <w:pPr>
              <w:pStyle w:val="TableParagraph"/>
              <w:ind w:left="111" w:right="16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Экскурсии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музеи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галереи.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Виртуальные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lastRenderedPageBreak/>
              <w:t>экскурсии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знаменитые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зарубежные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художественные  музеи  (выбор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музеев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учителем).</w:t>
            </w:r>
          </w:p>
          <w:p w:rsidR="00D32D1B" w:rsidRDefault="00A5759D" w:rsidP="003E6EFF">
            <w:pPr>
              <w:pStyle w:val="TableParagraph"/>
              <w:spacing w:line="235" w:lineRule="auto"/>
              <w:ind w:left="111" w:right="199"/>
              <w:jc w:val="bot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Осознание значимости и увлекательности посещения музеев; посещение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знаменитого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музея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событие;</w:t>
            </w:r>
          </w:p>
        </w:tc>
        <w:tc>
          <w:tcPr>
            <w:tcW w:w="4911" w:type="dxa"/>
            <w:gridSpan w:val="2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right="194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lastRenderedPageBreak/>
              <w:t>Получать</w:t>
            </w:r>
            <w:r>
              <w:rPr>
                <w:i/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представления</w:t>
            </w:r>
            <w:r>
              <w:rPr>
                <w:i/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наиболее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знаменитых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картинах 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знать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имена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крупнейших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отечественных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художников-портретистов.</w:t>
            </w:r>
          </w:p>
          <w:p w:rsidR="00D32D1B" w:rsidRDefault="00A5759D">
            <w:pPr>
              <w:pStyle w:val="TableParagraph"/>
              <w:ind w:right="266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Уметь</w:t>
            </w:r>
            <w:r>
              <w:rPr>
                <w:i/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узнавать</w:t>
            </w:r>
            <w:r>
              <w:rPr>
                <w:i/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некоторые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произведения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этих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 xml:space="preserve">художников и </w:t>
            </w:r>
            <w:r>
              <w:rPr>
                <w:i/>
                <w:color w:val="231F20"/>
                <w:w w:val="120"/>
                <w:sz w:val="18"/>
              </w:rPr>
              <w:t xml:space="preserve">рассуждать </w:t>
            </w:r>
            <w:r>
              <w:rPr>
                <w:color w:val="231F20"/>
                <w:w w:val="120"/>
                <w:sz w:val="18"/>
              </w:rPr>
              <w:t>об их содержании.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Осуществлять</w:t>
            </w:r>
            <w:r>
              <w:rPr>
                <w:i/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виртуальные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(интерактивные)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путешествия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художественные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музеи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выбору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учителя).</w:t>
            </w:r>
          </w:p>
          <w:p w:rsidR="00D32D1B" w:rsidRDefault="00A5759D">
            <w:pPr>
              <w:pStyle w:val="TableParagraph"/>
              <w:ind w:right="182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Обсуждать</w:t>
            </w:r>
            <w:r>
              <w:rPr>
                <w:i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впечатления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виртуальных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путеше</w:t>
            </w:r>
            <w:r>
              <w:rPr>
                <w:color w:val="231F20"/>
                <w:w w:val="120"/>
                <w:sz w:val="18"/>
              </w:rPr>
              <w:t xml:space="preserve">ствий, </w:t>
            </w:r>
            <w:r>
              <w:rPr>
                <w:i/>
                <w:color w:val="231F20"/>
                <w:w w:val="120"/>
                <w:sz w:val="18"/>
              </w:rPr>
              <w:t>осуществлять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исследовательские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квесты.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Узнавать</w:t>
            </w:r>
            <w:r>
              <w:rPr>
                <w:i/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названия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ведущих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отечественных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художественных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музеев,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также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где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они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находятся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чему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посвящены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коллекции.</w:t>
            </w:r>
          </w:p>
          <w:p w:rsidR="00D32D1B" w:rsidRDefault="00A5759D">
            <w:pPr>
              <w:pStyle w:val="TableParagraph"/>
              <w:ind w:right="324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Рассуждать</w:t>
            </w:r>
            <w:r>
              <w:rPr>
                <w:i/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значении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художественных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музеев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жизни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людей,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выражать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своё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отношение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музеям</w:t>
            </w:r>
          </w:p>
        </w:tc>
      </w:tr>
      <w:tr w:rsidR="00D32D1B" w:rsidTr="00F74EC8">
        <w:trPr>
          <w:gridAfter w:val="2"/>
          <w:wAfter w:w="41" w:type="dxa"/>
          <w:trHeight w:val="233"/>
        </w:trPr>
        <w:tc>
          <w:tcPr>
            <w:tcW w:w="1515" w:type="dxa"/>
          </w:tcPr>
          <w:p w:rsidR="00D32D1B" w:rsidRDefault="00A5759D">
            <w:pPr>
              <w:pStyle w:val="TableParagraph"/>
              <w:spacing w:before="59"/>
              <w:ind w:left="42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lastRenderedPageBreak/>
              <w:t>Модуль</w:t>
            </w:r>
          </w:p>
        </w:tc>
        <w:tc>
          <w:tcPr>
            <w:tcW w:w="3670" w:type="dxa"/>
            <w:gridSpan w:val="2"/>
          </w:tcPr>
          <w:p w:rsidR="00D32D1B" w:rsidRDefault="00A5759D">
            <w:pPr>
              <w:pStyle w:val="TableParagraph"/>
              <w:spacing w:before="59"/>
              <w:ind w:left="65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Программное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содержание</w:t>
            </w:r>
          </w:p>
        </w:tc>
        <w:tc>
          <w:tcPr>
            <w:tcW w:w="4917" w:type="dxa"/>
            <w:gridSpan w:val="3"/>
          </w:tcPr>
          <w:p w:rsidR="00D32D1B" w:rsidRDefault="00A5759D">
            <w:pPr>
              <w:pStyle w:val="TableParagraph"/>
              <w:spacing w:before="59"/>
              <w:ind w:left="454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D32D1B" w:rsidTr="00F74EC8">
        <w:trPr>
          <w:gridAfter w:val="2"/>
          <w:wAfter w:w="41" w:type="dxa"/>
          <w:trHeight w:val="377"/>
        </w:trPr>
        <w:tc>
          <w:tcPr>
            <w:tcW w:w="1515" w:type="dxa"/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670" w:type="dxa"/>
            <w:gridSpan w:val="2"/>
          </w:tcPr>
          <w:p w:rsidR="00D32D1B" w:rsidRDefault="00A5759D">
            <w:pPr>
              <w:pStyle w:val="TableParagraph"/>
              <w:spacing w:before="62"/>
              <w:ind w:left="112" w:right="227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интерес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коллекции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музея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искус-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ству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целом</w:t>
            </w:r>
          </w:p>
        </w:tc>
        <w:tc>
          <w:tcPr>
            <w:tcW w:w="4917" w:type="dxa"/>
            <w:gridSpan w:val="3"/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</w:tr>
      <w:tr w:rsidR="00D32D1B" w:rsidTr="00F74EC8">
        <w:trPr>
          <w:gridAfter w:val="2"/>
          <w:wAfter w:w="41" w:type="dxa"/>
          <w:trHeight w:val="177"/>
        </w:trPr>
        <w:tc>
          <w:tcPr>
            <w:tcW w:w="1515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before="62" w:line="19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</w:tc>
        <w:tc>
          <w:tcPr>
            <w:tcW w:w="3670" w:type="dxa"/>
            <w:gridSpan w:val="2"/>
            <w:tcBorders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before="62" w:line="19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Построение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графическом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редакторе</w:t>
            </w:r>
          </w:p>
        </w:tc>
        <w:tc>
          <w:tcPr>
            <w:tcW w:w="4917" w:type="dxa"/>
            <w:gridSpan w:val="3"/>
            <w:tcBorders>
              <w:bottom w:val="nil"/>
            </w:tcBorders>
          </w:tcPr>
          <w:p w:rsidR="00D32D1B" w:rsidRDefault="00A5759D">
            <w:pPr>
              <w:pStyle w:val="TableParagraph"/>
              <w:spacing w:before="62" w:line="190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графическом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редак-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«Азбука</w:t>
            </w: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различных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эмоциональному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торе.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цифровой</w:t>
            </w: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восприятию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ритмов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расположения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Исследовать</w:t>
            </w:r>
            <w:r>
              <w:rPr>
                <w:i/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изменения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содержания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произведения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графики»</w:t>
            </w: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пятен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плоскости: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покой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(статика),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изменения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положения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ритма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разные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направления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ритмы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движе-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пятен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плоскости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изображения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(экрана).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ния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(собрались,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разбежались,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догоня-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Построить</w:t>
            </w:r>
            <w:r>
              <w:rPr>
                <w:i/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передать</w:t>
            </w:r>
            <w:r>
              <w:rPr>
                <w:i/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ритм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движения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машинок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ют, улетают 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т. д.). Вместо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пятен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улице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города: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машинки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едут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быстро,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догоняют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(геометрических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фигур)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могут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быть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друг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друга;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или,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наоборот,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машинки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едут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спокой-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простые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силуэты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машинок,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птичек,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но,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спешат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(то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может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быть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дано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облаков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сюжет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«Полёт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птиц»).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графическом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редакторе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создание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Учиться</w:t>
            </w:r>
            <w:r>
              <w:rPr>
                <w:i/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понимать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правила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компози-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рисунка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элемента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орнамента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(паттер-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5"/>
                <w:sz w:val="18"/>
              </w:rPr>
              <w:t>ции.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на),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копирование,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многократное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Придумать</w:t>
            </w:r>
            <w:r>
              <w:rPr>
                <w:i/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создать</w:t>
            </w:r>
            <w:r>
              <w:rPr>
                <w:i/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рисунок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простого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узора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повторение,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том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поворота-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графического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редактора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вокруг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рисунка,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создание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(создать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паттерн).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орнамента,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которого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рап-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приёмы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раппорта: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повороты,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повторе-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порт.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Вариативное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орнамен-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ния,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симметричные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переворачивания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создании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тов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одного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того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же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орнамента.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элемента.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spacing w:val="-1"/>
                <w:w w:val="125"/>
                <w:sz w:val="18"/>
              </w:rPr>
              <w:t>Наблюдать</w:t>
            </w:r>
            <w:r>
              <w:rPr>
                <w:i/>
                <w:color w:val="231F20"/>
                <w:spacing w:val="-12"/>
                <w:w w:val="125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5"/>
                <w:sz w:val="18"/>
              </w:rPr>
              <w:t>и</w:t>
            </w:r>
            <w:r>
              <w:rPr>
                <w:color w:val="231F20"/>
                <w:spacing w:val="-11"/>
                <w:w w:val="125"/>
                <w:sz w:val="18"/>
              </w:rPr>
              <w:t xml:space="preserve"> </w:t>
            </w:r>
            <w:r>
              <w:rPr>
                <w:i/>
                <w:color w:val="231F20"/>
                <w:spacing w:val="-1"/>
                <w:w w:val="125"/>
                <w:sz w:val="18"/>
              </w:rPr>
              <w:t>анализировать</w:t>
            </w:r>
            <w:r>
              <w:rPr>
                <w:color w:val="231F20"/>
                <w:spacing w:val="-1"/>
                <w:w w:val="125"/>
                <w:sz w:val="18"/>
              </w:rPr>
              <w:t>,</w:t>
            </w:r>
            <w:r>
              <w:rPr>
                <w:color w:val="231F20"/>
                <w:spacing w:val="-11"/>
                <w:w w:val="125"/>
                <w:sz w:val="18"/>
              </w:rPr>
              <w:t xml:space="preserve"> </w:t>
            </w:r>
            <w:r>
              <w:rPr>
                <w:color w:val="231F20"/>
                <w:w w:val="125"/>
                <w:sz w:val="18"/>
              </w:rPr>
              <w:t>как</w:t>
            </w:r>
            <w:r>
              <w:rPr>
                <w:color w:val="231F20"/>
                <w:spacing w:val="-11"/>
                <w:w w:val="125"/>
                <w:sz w:val="18"/>
              </w:rPr>
              <w:t xml:space="preserve"> </w:t>
            </w:r>
            <w:r>
              <w:rPr>
                <w:color w:val="231F20"/>
                <w:w w:val="125"/>
                <w:sz w:val="18"/>
              </w:rPr>
              <w:t>изменяется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Изображение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изучение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мимики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рисунок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различных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лица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программе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Paint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(или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дру-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повторений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поворотов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первичного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элемента.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гом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графическом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редакторе).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графического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редактора</w:t>
            </w:r>
          </w:p>
        </w:tc>
      </w:tr>
      <w:tr w:rsidR="00D32D1B" w:rsidTr="00F74EC8">
        <w:trPr>
          <w:gridAfter w:val="2"/>
          <w:wAfter w:w="41" w:type="dxa"/>
          <w:trHeight w:val="134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Совмещение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графическо-</w:t>
            </w:r>
          </w:p>
        </w:tc>
        <w:tc>
          <w:tcPr>
            <w:tcW w:w="4917" w:type="dxa"/>
            <w:gridSpan w:val="3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строение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лица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пропорции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(соотноше-</w:t>
            </w:r>
          </w:p>
        </w:tc>
      </w:tr>
      <w:tr w:rsidR="00D32D1B" w:rsidTr="00F74EC8">
        <w:trPr>
          <w:gridAfter w:val="2"/>
          <w:wAfter w:w="41" w:type="dxa"/>
          <w:trHeight w:val="198"/>
        </w:trPr>
        <w:tc>
          <w:tcPr>
            <w:tcW w:w="1515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670" w:type="dxa"/>
            <w:gridSpan w:val="2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line="203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го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редактора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векторного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изображе-</w:t>
            </w:r>
          </w:p>
        </w:tc>
        <w:tc>
          <w:tcPr>
            <w:tcW w:w="4917" w:type="dxa"/>
            <w:gridSpan w:val="3"/>
            <w:tcBorders>
              <w:top w:val="nil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line="203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ния)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частей.</w:t>
            </w:r>
          </w:p>
        </w:tc>
      </w:tr>
      <w:tr w:rsidR="00D32D1B" w:rsidTr="00F74EC8">
        <w:trPr>
          <w:gridAfter w:val="1"/>
          <w:wAfter w:w="6" w:type="dxa"/>
          <w:trHeight w:val="4350"/>
        </w:trPr>
        <w:tc>
          <w:tcPr>
            <w:tcW w:w="1520" w:type="dxa"/>
            <w:gridSpan w:val="2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685" w:type="dxa"/>
            <w:gridSpan w:val="2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7" w:line="232" w:lineRule="auto"/>
              <w:ind w:right="2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ния,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фотографии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шрифта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создания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плаката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поздравительной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открытки.</w:t>
            </w:r>
          </w:p>
          <w:p w:rsidR="00D32D1B" w:rsidRDefault="00A5759D" w:rsidP="003E6EFF">
            <w:pPr>
              <w:pStyle w:val="TableParagraph"/>
              <w:spacing w:line="232" w:lineRule="auto"/>
              <w:ind w:right="16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Редактирование фотографий в программе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Picture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Manager: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изменение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яркости,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контраста,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насыщенности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цвета; обрезка, поворот, отражение.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Виртуальные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путешествия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главные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художественные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музеи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музеи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местные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(по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выбору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учителя)</w:t>
            </w:r>
          </w:p>
        </w:tc>
        <w:tc>
          <w:tcPr>
            <w:tcW w:w="4932" w:type="dxa"/>
            <w:gridSpan w:val="3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7" w:line="232" w:lineRule="auto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графического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редактора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схематические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изменения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мимики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лица.</w:t>
            </w:r>
          </w:p>
          <w:p w:rsidR="00D32D1B" w:rsidRDefault="00A5759D">
            <w:pPr>
              <w:pStyle w:val="TableParagraph"/>
              <w:spacing w:line="232" w:lineRule="auto"/>
              <w:ind w:right="289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Создать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таблицу-схему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изменений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мимики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экране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компьютера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сохранить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(распечатать).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Познакомиться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приёмами  использования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шрифтов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инструментах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программы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компьютерного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редактора.</w:t>
            </w:r>
          </w:p>
          <w:p w:rsidR="00D32D1B" w:rsidRDefault="00A5759D">
            <w:pPr>
              <w:pStyle w:val="TableParagraph"/>
              <w:spacing w:line="232" w:lineRule="auto"/>
              <w:ind w:right="70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Создать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поздравительную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открытку-пожелание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путём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совмещения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векторного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рисунка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фотографии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текстом.</w:t>
            </w:r>
          </w:p>
          <w:p w:rsidR="00D32D1B" w:rsidRDefault="00A5759D">
            <w:pPr>
              <w:pStyle w:val="TableParagraph"/>
              <w:spacing w:line="232" w:lineRule="auto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редактирования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цифровых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фотографий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компьютерной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программы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Picture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Manager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(или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другой).</w:t>
            </w:r>
          </w:p>
          <w:p w:rsidR="00D32D1B" w:rsidRDefault="00A5759D">
            <w:pPr>
              <w:pStyle w:val="TableParagraph"/>
              <w:spacing w:line="232" w:lineRule="auto"/>
              <w:ind w:right="49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приёмы: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изменение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яркости,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траста,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насыщенности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цвета;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обрезка,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поворот,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отражение.</w:t>
            </w:r>
          </w:p>
          <w:p w:rsidR="00D32D1B" w:rsidRDefault="00A5759D" w:rsidP="003E6EFF">
            <w:pPr>
              <w:pStyle w:val="TableParagraph"/>
              <w:spacing w:line="232" w:lineRule="auto"/>
              <w:ind w:right="172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Осуществлять</w:t>
            </w:r>
            <w:r>
              <w:rPr>
                <w:i/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виртуальные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путешествия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отечественные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музеи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возможно,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знаменитые 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зарубежные 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художественные 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музеи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установок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квестов,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предложенных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учителем</w:t>
            </w:r>
          </w:p>
        </w:tc>
      </w:tr>
    </w:tbl>
    <w:p w:rsidR="00D32D1B" w:rsidRDefault="00D32D1B">
      <w:pPr>
        <w:spacing w:line="232" w:lineRule="auto"/>
        <w:rPr>
          <w:sz w:val="18"/>
        </w:rPr>
        <w:sectPr w:rsidR="00D32D1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D32D1B" w:rsidRDefault="00A5759D">
      <w:pPr>
        <w:pStyle w:val="a5"/>
        <w:numPr>
          <w:ilvl w:val="0"/>
          <w:numId w:val="1"/>
        </w:numPr>
        <w:tabs>
          <w:tab w:val="left" w:pos="309"/>
        </w:tabs>
        <w:spacing w:before="83"/>
        <w:ind w:hanging="195"/>
        <w:rPr>
          <w:rFonts w:ascii="Trebuchet MS" w:hAnsi="Trebuchet MS"/>
        </w:rPr>
      </w:pPr>
      <w:r>
        <w:rPr>
          <w:rFonts w:ascii="Trebuchet MS" w:hAnsi="Trebuchet MS"/>
          <w:color w:val="231F20"/>
        </w:rPr>
        <w:lastRenderedPageBreak/>
        <w:t>КЛАСС</w:t>
      </w:r>
      <w:r>
        <w:rPr>
          <w:rFonts w:ascii="Trebuchet MS" w:hAnsi="Trebuchet MS"/>
          <w:color w:val="231F20"/>
          <w:spacing w:val="-10"/>
        </w:rPr>
        <w:t xml:space="preserve"> </w:t>
      </w:r>
      <w:r>
        <w:rPr>
          <w:rFonts w:ascii="Trebuchet MS" w:hAnsi="Trebuchet MS"/>
          <w:color w:val="231F20"/>
        </w:rPr>
        <w:t>(</w:t>
      </w:r>
      <w:r>
        <w:rPr>
          <w:rFonts w:ascii="Times New Roman" w:hAnsi="Times New Roman"/>
          <w:i/>
          <w:color w:val="231F20"/>
        </w:rPr>
        <w:t>34</w:t>
      </w:r>
      <w:r>
        <w:rPr>
          <w:rFonts w:ascii="Times New Roman" w:hAnsi="Times New Roman"/>
          <w:i/>
          <w:color w:val="231F20"/>
          <w:spacing w:val="-1"/>
        </w:rPr>
        <w:t xml:space="preserve"> </w:t>
      </w:r>
      <w:r>
        <w:rPr>
          <w:rFonts w:ascii="Times New Roman" w:hAnsi="Times New Roman"/>
          <w:i/>
          <w:color w:val="231F20"/>
        </w:rPr>
        <w:t>ч</w:t>
      </w:r>
      <w:r>
        <w:rPr>
          <w:rFonts w:ascii="Trebuchet MS" w:hAnsi="Trebuchet MS"/>
          <w:color w:val="231F20"/>
        </w:rPr>
        <w:t>)</w:t>
      </w:r>
    </w:p>
    <w:p w:rsidR="00D32D1B" w:rsidRDefault="00D32D1B">
      <w:pPr>
        <w:pStyle w:val="a3"/>
        <w:spacing w:before="7"/>
        <w:ind w:left="0" w:right="0" w:firstLine="0"/>
        <w:jc w:val="left"/>
        <w:rPr>
          <w:rFonts w:ascii="Trebuchet MS"/>
          <w:sz w:val="15"/>
        </w:rPr>
      </w:pPr>
    </w:p>
    <w:tbl>
      <w:tblPr>
        <w:tblStyle w:val="TableNormal"/>
        <w:tblW w:w="10277" w:type="dxa"/>
        <w:tblInd w:w="125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514"/>
        <w:gridCol w:w="25"/>
        <w:gridCol w:w="3644"/>
        <w:gridCol w:w="63"/>
        <w:gridCol w:w="17"/>
        <w:gridCol w:w="6"/>
        <w:gridCol w:w="4827"/>
        <w:gridCol w:w="114"/>
        <w:gridCol w:w="34"/>
        <w:gridCol w:w="33"/>
      </w:tblGrid>
      <w:tr w:rsidR="00D32D1B" w:rsidTr="00F74EC8">
        <w:trPr>
          <w:trHeight w:val="21"/>
        </w:trPr>
        <w:tc>
          <w:tcPr>
            <w:tcW w:w="1540" w:type="dxa"/>
            <w:gridSpan w:val="2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59"/>
              <w:ind w:left="42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Модуль</w:t>
            </w:r>
          </w:p>
        </w:tc>
        <w:tc>
          <w:tcPr>
            <w:tcW w:w="3732" w:type="dxa"/>
            <w:gridSpan w:val="4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59"/>
              <w:ind w:left="65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Программное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содержание</w:t>
            </w:r>
          </w:p>
        </w:tc>
        <w:tc>
          <w:tcPr>
            <w:tcW w:w="5005" w:type="dxa"/>
            <w:gridSpan w:val="4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59"/>
              <w:ind w:left="456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D32D1B" w:rsidTr="00F74EC8">
        <w:trPr>
          <w:trHeight w:val="254"/>
        </w:trPr>
        <w:tc>
          <w:tcPr>
            <w:tcW w:w="1540" w:type="dxa"/>
            <w:gridSpan w:val="2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 w:line="20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  <w:p w:rsidR="00D32D1B" w:rsidRDefault="00A5759D">
            <w:pPr>
              <w:pStyle w:val="TableParagraph"/>
              <w:spacing w:line="20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«Графика»</w:t>
            </w:r>
          </w:p>
        </w:tc>
        <w:tc>
          <w:tcPr>
            <w:tcW w:w="3732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/>
              <w:ind w:right="12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Освоение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линейной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воздушной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перспективы:  уменьшение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размера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изображения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мере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удаления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первого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смягчение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цветового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тонального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контрастов.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Рисунок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основные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пропорции  и  взаимоотношение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частей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фигуры,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передача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движения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плоскости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листа:  бег,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ходьба,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сидящая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стоящая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фигура.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Графическое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героев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былин,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древних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легенд,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сказок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сказаний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народов.</w:t>
            </w:r>
          </w:p>
          <w:p w:rsidR="00D32D1B" w:rsidRDefault="00A5759D">
            <w:pPr>
              <w:pStyle w:val="TableParagraph"/>
              <w:spacing w:line="19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Изображение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города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тематическая</w:t>
            </w:r>
          </w:p>
          <w:p w:rsidR="00D32D1B" w:rsidRDefault="00A5759D" w:rsidP="003E6EFF">
            <w:pPr>
              <w:pStyle w:val="TableParagraph"/>
              <w:ind w:right="17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графическая композиция; использование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карандаша,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мелков,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фломастеров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(смешанная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техника)</w:t>
            </w:r>
          </w:p>
        </w:tc>
        <w:tc>
          <w:tcPr>
            <w:tcW w:w="5005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/>
              <w:ind w:right="341"/>
              <w:jc w:val="both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 xml:space="preserve">Осваивать </w:t>
            </w:r>
            <w:r>
              <w:rPr>
                <w:color w:val="231F20"/>
                <w:w w:val="120"/>
                <w:sz w:val="18"/>
              </w:rPr>
              <w:t xml:space="preserve">правила линейной и воздушной перспективы и </w:t>
            </w:r>
            <w:r>
              <w:rPr>
                <w:i/>
                <w:color w:val="231F20"/>
                <w:w w:val="120"/>
                <w:sz w:val="18"/>
              </w:rPr>
              <w:t xml:space="preserve">применять </w:t>
            </w:r>
            <w:r>
              <w:rPr>
                <w:color w:val="231F20"/>
                <w:w w:val="120"/>
                <w:sz w:val="18"/>
              </w:rPr>
              <w:t>их в своей практической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творческой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деятельности.</w:t>
            </w:r>
          </w:p>
          <w:p w:rsidR="00D32D1B" w:rsidRDefault="00A5759D">
            <w:pPr>
              <w:pStyle w:val="TableParagraph"/>
              <w:ind w:right="807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Изучать</w:t>
            </w:r>
            <w:r>
              <w:rPr>
                <w:i/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основные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пропорции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фигуры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человека.</w:t>
            </w:r>
          </w:p>
          <w:p w:rsidR="00D32D1B" w:rsidRDefault="00A5759D">
            <w:pPr>
              <w:pStyle w:val="TableParagraph"/>
              <w:ind w:right="70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пропорциональные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отношения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отдель</w:t>
            </w:r>
            <w:r>
              <w:rPr>
                <w:color w:val="231F20"/>
                <w:w w:val="120"/>
                <w:sz w:val="18"/>
              </w:rPr>
              <w:t>ных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частей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человека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учиться</w:t>
            </w:r>
            <w:r>
              <w:rPr>
                <w:i/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применять</w:t>
            </w:r>
            <w:r>
              <w:rPr>
                <w:i/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эти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знания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своих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рисунках.</w:t>
            </w:r>
          </w:p>
          <w:p w:rsidR="00D32D1B" w:rsidRDefault="00A5759D">
            <w:pPr>
              <w:pStyle w:val="TableParagraph"/>
              <w:ind w:right="193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Приобретать</w:t>
            </w:r>
            <w:r>
              <w:rPr>
                <w:i/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опыт</w:t>
            </w:r>
            <w:r>
              <w:rPr>
                <w:i/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изображения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фигуры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человека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движении.</w:t>
            </w:r>
          </w:p>
          <w:p w:rsidR="00D32D1B" w:rsidRDefault="00A5759D">
            <w:pPr>
              <w:pStyle w:val="TableParagraph"/>
              <w:ind w:right="27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Получать</w:t>
            </w:r>
            <w:r>
              <w:rPr>
                <w:i/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представления</w:t>
            </w:r>
            <w:r>
              <w:rPr>
                <w:i/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традиционных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одеждах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народов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красоте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человека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культурах.</w:t>
            </w:r>
          </w:p>
          <w:p w:rsidR="00D32D1B" w:rsidRDefault="00A5759D">
            <w:pPr>
              <w:pStyle w:val="TableParagraph"/>
              <w:ind w:right="563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 xml:space="preserve">Учиться передавать </w:t>
            </w:r>
            <w:r>
              <w:rPr>
                <w:color w:val="231F20"/>
                <w:w w:val="120"/>
                <w:sz w:val="18"/>
              </w:rPr>
              <w:t>в рисунках характерные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особенности </w:t>
            </w:r>
            <w:r>
              <w:rPr>
                <w:color w:val="231F20"/>
                <w:w w:val="120"/>
                <w:sz w:val="18"/>
              </w:rPr>
              <w:t>архитектурных построек разных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народов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культурных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эпох.</w:t>
            </w:r>
          </w:p>
          <w:p w:rsidR="00D32D1B" w:rsidRDefault="00A5759D">
            <w:pPr>
              <w:pStyle w:val="TableParagraph"/>
              <w:ind w:right="70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Создать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творческую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композицию: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старинного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города,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характерного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отечествен-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ной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культуры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культур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других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народов</w:t>
            </w:r>
          </w:p>
        </w:tc>
      </w:tr>
      <w:tr w:rsidR="00D32D1B" w:rsidTr="00F74EC8">
        <w:trPr>
          <w:trHeight w:val="89"/>
        </w:trPr>
        <w:tc>
          <w:tcPr>
            <w:tcW w:w="1540" w:type="dxa"/>
            <w:gridSpan w:val="2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 w:line="20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  <w:p w:rsidR="00D32D1B" w:rsidRDefault="00A5759D">
            <w:pPr>
              <w:pStyle w:val="TableParagraph"/>
              <w:spacing w:line="20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«Живопись»</w:t>
            </w:r>
          </w:p>
        </w:tc>
        <w:tc>
          <w:tcPr>
            <w:tcW w:w="3732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/>
              <w:ind w:right="15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Красота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природы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климатических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зон,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создание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пейзажных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композиций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(горный,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степной,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среднерусский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ландшафт).</w:t>
            </w:r>
          </w:p>
          <w:p w:rsidR="00D32D1B" w:rsidRDefault="00A5759D">
            <w:pPr>
              <w:pStyle w:val="TableParagraph"/>
              <w:ind w:right="65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lastRenderedPageBreak/>
              <w:t>Изображение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красоты  человека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традициях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русской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культуры.</w:t>
            </w:r>
          </w:p>
        </w:tc>
        <w:tc>
          <w:tcPr>
            <w:tcW w:w="5005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/>
              <w:ind w:right="279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lastRenderedPageBreak/>
              <w:t>Выполнить</w:t>
            </w:r>
            <w:r>
              <w:rPr>
                <w:i/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живописное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пейзажей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климатических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зон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(пейзаж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гор,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пейзаж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степной или пустынной зоны, пейзаж, типичный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среднерусской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природы).</w:t>
            </w:r>
          </w:p>
          <w:p w:rsidR="00D32D1B" w:rsidRDefault="00A5759D">
            <w:pPr>
              <w:pStyle w:val="TableParagraph"/>
              <w:ind w:right="228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lastRenderedPageBreak/>
              <w:t>Приобретать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опыт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представлений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красоте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опыт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создания</w:t>
            </w:r>
          </w:p>
        </w:tc>
      </w:tr>
      <w:tr w:rsidR="00D32D1B" w:rsidTr="00F74EC8">
        <w:trPr>
          <w:trHeight w:val="285"/>
        </w:trPr>
        <w:tc>
          <w:tcPr>
            <w:tcW w:w="1540" w:type="dxa"/>
            <w:gridSpan w:val="2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732" w:type="dxa"/>
            <w:gridSpan w:val="4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73" w:line="225" w:lineRule="auto"/>
              <w:ind w:right="27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Изображение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национального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образа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одежды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культурах.</w:t>
            </w:r>
          </w:p>
          <w:p w:rsidR="00D32D1B" w:rsidRDefault="00A5759D">
            <w:pPr>
              <w:pStyle w:val="TableParagraph"/>
              <w:spacing w:line="225" w:lineRule="auto"/>
              <w:ind w:right="38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Портретные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представлению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наблюдению</w:t>
            </w:r>
          </w:p>
          <w:p w:rsidR="00D32D1B" w:rsidRDefault="00A5759D">
            <w:pPr>
              <w:pStyle w:val="TableParagraph"/>
              <w:spacing w:line="225" w:lineRule="auto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разным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содержанием: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женский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мужской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портрет,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двойной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портрет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ребёнка,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портрет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пожилого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детский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портрет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автопортрет,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портрет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персонажа</w:t>
            </w:r>
          </w:p>
          <w:p w:rsidR="00D32D1B" w:rsidRDefault="00A5759D">
            <w:pPr>
              <w:pStyle w:val="TableParagraph"/>
              <w:spacing w:line="225" w:lineRule="auto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представлению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(из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выбранной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культурной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эпохи).</w:t>
            </w:r>
          </w:p>
          <w:p w:rsidR="00D32D1B" w:rsidRDefault="00A5759D">
            <w:pPr>
              <w:pStyle w:val="TableParagraph"/>
              <w:spacing w:line="225" w:lineRule="auto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Тематические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многофигурные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композиции: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коллективно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созданные</w:t>
            </w:r>
          </w:p>
          <w:p w:rsidR="00D32D1B" w:rsidRDefault="00A5759D" w:rsidP="003E6EFF">
            <w:pPr>
              <w:pStyle w:val="TableParagraph"/>
              <w:spacing w:line="225" w:lineRule="auto"/>
              <w:ind w:right="278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панно-аппликации</w:t>
            </w:r>
            <w:r>
              <w:rPr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индивидуальных рисунков и вырезанных персонажей на темы праздников народов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мира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качестве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иллюстраций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сказкам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легендам</w:t>
            </w:r>
          </w:p>
        </w:tc>
        <w:tc>
          <w:tcPr>
            <w:tcW w:w="5005" w:type="dxa"/>
            <w:gridSpan w:val="4"/>
            <w:tcBorders>
              <w:bottom w:val="single" w:sz="6" w:space="0" w:color="231F20"/>
            </w:tcBorders>
          </w:tcPr>
          <w:p w:rsidR="00D32D1B" w:rsidRDefault="00A5759D" w:rsidP="003E6EFF">
            <w:pPr>
              <w:pStyle w:val="TableParagraph"/>
              <w:spacing w:before="73" w:line="225" w:lineRule="auto"/>
              <w:ind w:right="48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образа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женщины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русском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народном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костюме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мужского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традиционного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образа.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Исследовать</w:t>
            </w:r>
            <w:r>
              <w:rPr>
                <w:i/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проявление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культурно-историче</w:t>
            </w:r>
            <w:r>
              <w:rPr>
                <w:color w:val="231F20"/>
                <w:w w:val="120"/>
                <w:sz w:val="18"/>
              </w:rPr>
              <w:t>ских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возрастных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особенностей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человека.</w:t>
            </w:r>
          </w:p>
          <w:p w:rsidR="00D32D1B" w:rsidRDefault="00A5759D">
            <w:pPr>
              <w:pStyle w:val="TableParagraph"/>
              <w:spacing w:line="225" w:lineRule="auto"/>
              <w:ind w:right="162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Выполнить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несколько  портретных  изображений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представлению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опорой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натуру):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женский,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мужской,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двойной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портрет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ребёнка,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портрет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пожилого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детский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портрет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автопортрет,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портрет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персонажа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представлению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(из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выбранной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культурной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эпохи).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Собрать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необходимый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исследовать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визуального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образа,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характерного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выбранной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исторической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эпохи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национальной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культуры.</w:t>
            </w:r>
          </w:p>
          <w:p w:rsidR="00D32D1B" w:rsidRDefault="00A5759D">
            <w:pPr>
              <w:pStyle w:val="TableParagraph"/>
              <w:spacing w:line="225" w:lineRule="auto"/>
              <w:ind w:right="400"/>
              <w:jc w:val="both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Выполнить</w:t>
            </w:r>
            <w:r>
              <w:rPr>
                <w:i/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характерных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особенностей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памятников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материальной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культуры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выбранной</w:t>
            </w:r>
            <w:r>
              <w:rPr>
                <w:color w:val="231F20"/>
                <w:spacing w:val="-5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культурной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эпохи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народа.</w:t>
            </w:r>
          </w:p>
          <w:p w:rsidR="00D32D1B" w:rsidRDefault="00A5759D">
            <w:pPr>
              <w:pStyle w:val="TableParagraph"/>
              <w:spacing w:line="189" w:lineRule="exact"/>
              <w:jc w:val="both"/>
              <w:rPr>
                <w:i/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Выполнить</w:t>
            </w:r>
            <w:r>
              <w:rPr>
                <w:i/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самостоятельно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участвовать</w:t>
            </w:r>
          </w:p>
          <w:p w:rsidR="00D32D1B" w:rsidRDefault="00A5759D" w:rsidP="003E6EFF">
            <w:pPr>
              <w:pStyle w:val="TableParagraph"/>
              <w:spacing w:line="225" w:lineRule="auto"/>
              <w:ind w:right="242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в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коллективной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работе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по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созданию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тематической</w:t>
            </w:r>
            <w:r>
              <w:rPr>
                <w:color w:val="231F20"/>
                <w:spacing w:val="-5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композиции на темы праздников разных народов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(создание обобщённого образа разных националь</w:t>
            </w:r>
            <w:r>
              <w:rPr>
                <w:color w:val="231F20"/>
                <w:w w:val="120"/>
                <w:sz w:val="18"/>
              </w:rPr>
              <w:t>ных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культур)</w:t>
            </w:r>
          </w:p>
        </w:tc>
      </w:tr>
      <w:tr w:rsidR="00D32D1B" w:rsidTr="00F74EC8">
        <w:trPr>
          <w:trHeight w:val="105"/>
        </w:trPr>
        <w:tc>
          <w:tcPr>
            <w:tcW w:w="1540" w:type="dxa"/>
            <w:gridSpan w:val="2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  <w:p w:rsidR="00D32D1B" w:rsidRDefault="00A5759D">
            <w:pPr>
              <w:pStyle w:val="TableParagraph"/>
              <w:spacing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«Скульптура»</w:t>
            </w:r>
          </w:p>
        </w:tc>
        <w:tc>
          <w:tcPr>
            <w:tcW w:w="3732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70" w:line="225" w:lineRule="auto"/>
              <w:ind w:right="32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Знакомство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скульптурными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памятниками героям и мемориаль-</w:t>
            </w:r>
            <w:r>
              <w:rPr>
                <w:color w:val="231F20"/>
                <w:spacing w:val="-5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ными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комплексами.</w:t>
            </w:r>
          </w:p>
          <w:p w:rsidR="00D32D1B" w:rsidRDefault="00A5759D">
            <w:pPr>
              <w:pStyle w:val="TableParagraph"/>
              <w:spacing w:line="225" w:lineRule="auto"/>
              <w:ind w:right="165"/>
              <w:jc w:val="both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Создание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эскиза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памятника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народно-</w:t>
            </w:r>
            <w:r>
              <w:rPr>
                <w:color w:val="231F20"/>
                <w:spacing w:val="-5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му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герою.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Работа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пластилином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-5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lastRenderedPageBreak/>
              <w:t>глиной. Выражение значительности,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трагизма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победительной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силы</w:t>
            </w:r>
          </w:p>
        </w:tc>
        <w:tc>
          <w:tcPr>
            <w:tcW w:w="5005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70" w:line="225" w:lineRule="auto"/>
              <w:ind w:right="266" w:hanging="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lastRenderedPageBreak/>
              <w:t xml:space="preserve">Собрать </w:t>
            </w:r>
            <w:r>
              <w:rPr>
                <w:color w:val="231F20"/>
                <w:w w:val="120"/>
                <w:sz w:val="18"/>
              </w:rPr>
              <w:t xml:space="preserve">необходимый материал, </w:t>
            </w:r>
            <w:r>
              <w:rPr>
                <w:i/>
                <w:color w:val="231F20"/>
                <w:w w:val="120"/>
                <w:sz w:val="18"/>
              </w:rPr>
              <w:t>исследовать</w:t>
            </w:r>
            <w:r>
              <w:rPr>
                <w:color w:val="231F20"/>
                <w:w w:val="120"/>
                <w:sz w:val="18"/>
              </w:rPr>
              <w:t>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 xml:space="preserve">совершить </w:t>
            </w:r>
            <w:r>
              <w:rPr>
                <w:color w:val="231F20"/>
                <w:w w:val="120"/>
                <w:sz w:val="18"/>
              </w:rPr>
              <w:t>виртуальное путешествие к наиболее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значительным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мемориальным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комплексам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нашей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страны,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также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региональным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памятникам</w:t>
            </w:r>
          </w:p>
          <w:p w:rsidR="00D32D1B" w:rsidRDefault="00A5759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(с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учётом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места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проживания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ребёнка).</w:t>
            </w:r>
          </w:p>
          <w:p w:rsidR="00D32D1B" w:rsidRDefault="00A5759D">
            <w:pPr>
              <w:pStyle w:val="TableParagraph"/>
              <w:spacing w:before="4" w:line="225" w:lineRule="auto"/>
              <w:ind w:right="176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lastRenderedPageBreak/>
              <w:t>Сделать</w:t>
            </w:r>
            <w:r>
              <w:rPr>
                <w:i/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зарисовки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мемориальных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памятников.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Создать</w:t>
            </w:r>
            <w:r>
              <w:rPr>
                <w:i/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пластилина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свой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эскиз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памятника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выбранному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герою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участвовать</w:t>
            </w:r>
            <w:r>
              <w:rPr>
                <w:i/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коллектив-</w:t>
            </w:r>
          </w:p>
        </w:tc>
      </w:tr>
      <w:tr w:rsidR="00D32D1B" w:rsidTr="00F74EC8">
        <w:trPr>
          <w:gridAfter w:val="3"/>
          <w:wAfter w:w="176" w:type="dxa"/>
          <w:trHeight w:val="51"/>
        </w:trPr>
        <w:tc>
          <w:tcPr>
            <w:tcW w:w="1515" w:type="dxa"/>
          </w:tcPr>
          <w:p w:rsidR="00D32D1B" w:rsidRDefault="00A5759D">
            <w:pPr>
              <w:pStyle w:val="TableParagraph"/>
              <w:spacing w:before="59"/>
              <w:ind w:left="42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lastRenderedPageBreak/>
              <w:t>Модуль</w:t>
            </w:r>
          </w:p>
        </w:tc>
        <w:tc>
          <w:tcPr>
            <w:tcW w:w="3671" w:type="dxa"/>
            <w:gridSpan w:val="2"/>
          </w:tcPr>
          <w:p w:rsidR="00D32D1B" w:rsidRDefault="00A5759D">
            <w:pPr>
              <w:pStyle w:val="TableParagraph"/>
              <w:spacing w:before="59"/>
              <w:ind w:left="65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Программное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содержание</w:t>
            </w:r>
          </w:p>
        </w:tc>
        <w:tc>
          <w:tcPr>
            <w:tcW w:w="4915" w:type="dxa"/>
            <w:gridSpan w:val="4"/>
          </w:tcPr>
          <w:p w:rsidR="00D32D1B" w:rsidRDefault="00A5759D">
            <w:pPr>
              <w:pStyle w:val="TableParagraph"/>
              <w:spacing w:before="59"/>
              <w:ind w:left="454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D32D1B" w:rsidTr="00F74EC8">
        <w:trPr>
          <w:gridAfter w:val="3"/>
          <w:wAfter w:w="176" w:type="dxa"/>
          <w:trHeight w:val="83"/>
        </w:trPr>
        <w:tc>
          <w:tcPr>
            <w:tcW w:w="1515" w:type="dxa"/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671" w:type="dxa"/>
            <w:gridSpan w:val="2"/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4915" w:type="dxa"/>
            <w:gridSpan w:val="4"/>
          </w:tcPr>
          <w:p w:rsidR="00D32D1B" w:rsidRDefault="00A5759D">
            <w:pPr>
              <w:pStyle w:val="TableParagraph"/>
              <w:spacing w:before="62"/>
              <w:ind w:left="111" w:right="516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ной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разработке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проекта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макета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мемориального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комплекса</w:t>
            </w:r>
          </w:p>
        </w:tc>
      </w:tr>
      <w:tr w:rsidR="00D32D1B" w:rsidTr="00F74EC8">
        <w:trPr>
          <w:gridAfter w:val="3"/>
          <w:wAfter w:w="176" w:type="dxa"/>
          <w:trHeight w:val="39"/>
        </w:trPr>
        <w:tc>
          <w:tcPr>
            <w:tcW w:w="1515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before="62" w:line="190" w:lineRule="exact"/>
              <w:ind w:left="9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</w:tc>
        <w:tc>
          <w:tcPr>
            <w:tcW w:w="3671" w:type="dxa"/>
            <w:gridSpan w:val="2"/>
            <w:tcBorders>
              <w:left w:val="single" w:sz="6" w:space="0" w:color="231F20"/>
              <w:bottom w:val="nil"/>
            </w:tcBorders>
          </w:tcPr>
          <w:p w:rsidR="00D32D1B" w:rsidRDefault="00A5759D" w:rsidP="003E6EFF">
            <w:pPr>
              <w:pStyle w:val="TableParagraph"/>
              <w:spacing w:before="62" w:line="19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Орнаменты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народов.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Подчи</w:t>
            </w:r>
          </w:p>
        </w:tc>
        <w:tc>
          <w:tcPr>
            <w:tcW w:w="4915" w:type="dxa"/>
            <w:gridSpan w:val="4"/>
            <w:tcBorders>
              <w:bottom w:val="nil"/>
            </w:tcBorders>
          </w:tcPr>
          <w:p w:rsidR="00D32D1B" w:rsidRDefault="00A5759D">
            <w:pPr>
              <w:pStyle w:val="TableParagraph"/>
              <w:spacing w:before="62" w:line="190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Исследовать</w:t>
            </w:r>
            <w:r>
              <w:rPr>
                <w:i/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сделать</w:t>
            </w:r>
            <w:r>
              <w:rPr>
                <w:i/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зарисовки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особенностей,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line="186" w:lineRule="exact"/>
              <w:ind w:left="9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«Декоративно-</w:t>
            </w: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нённость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назначе-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характерных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орнаментов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народов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line="186" w:lineRule="exact"/>
              <w:ind w:left="9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прикладное</w:t>
            </w: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нию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предмета,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художественной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культурных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эпох.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line="186" w:lineRule="exact"/>
              <w:ind w:left="9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искусство»</w:t>
            </w: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обработке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которого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он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применяется.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Показать</w:t>
            </w:r>
            <w:r>
              <w:rPr>
                <w:i/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рисунках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традиции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использования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Особенности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символов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изобрази-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орнаментов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архитектуре,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одежде,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оформлении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тельных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мотивов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орнаментах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предметов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быта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выбранной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народной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культуры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народов.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Орнаменты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архи-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исторической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эпохи.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тектуре,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тканях,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одежде,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предме-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Исследовать</w:t>
            </w:r>
            <w:r>
              <w:rPr>
                <w:i/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показать</w:t>
            </w:r>
            <w:r>
              <w:rPr>
                <w:i/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практической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творче-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тах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быта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ской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работе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орнаменты,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характерные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тради-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Мотивы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назначение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русских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ций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отечественной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культуры.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народных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орнаментов.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Деревянная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Исследовать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показать</w:t>
            </w:r>
            <w:r>
              <w:rPr>
                <w:i/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 своей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творческой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резьба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роспись,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украшение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налич-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традиционные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мотивы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символы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русской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ников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других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элементов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избы,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народной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культуры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(деревянная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резьба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роспись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вышивка,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головных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уборов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дереву,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вышивка,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головных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уборов,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орнаменты,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характерные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предметов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быта).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Орнаментальное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украшение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камен-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Создать</w:t>
            </w:r>
            <w:r>
              <w:rPr>
                <w:i/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русской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красавицы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народ-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ной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архитектуры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памятниках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ном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костюме.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русской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культуры,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каменная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резьба,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Исследовать</w:t>
            </w:r>
            <w:r>
              <w:rPr>
                <w:i/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показать</w:t>
            </w:r>
            <w:r>
              <w:rPr>
                <w:i/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изображениях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свое-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роспись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стен,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изразцы.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образие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представлений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красоте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женских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образов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Народный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костюм.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Русский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народ-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народов.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ный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праздничный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костюм,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символы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Изобразить</w:t>
            </w:r>
            <w:r>
              <w:rPr>
                <w:i/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особенности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мужской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одежды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обереги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декоре.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Головные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сословий,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демонстрируя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связь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украшения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костюма</w:t>
            </w:r>
          </w:p>
        </w:tc>
      </w:tr>
      <w:tr w:rsidR="00D32D1B" w:rsidTr="00F74EC8">
        <w:trPr>
          <w:gridAfter w:val="3"/>
          <w:wAfter w:w="176" w:type="dxa"/>
          <w:trHeight w:val="29"/>
        </w:trPr>
        <w:tc>
          <w:tcPr>
            <w:tcW w:w="1515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уборы.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мужской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одежды</w:t>
            </w:r>
          </w:p>
        </w:tc>
        <w:tc>
          <w:tcPr>
            <w:tcW w:w="4915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6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мужчины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 родом его занятий</w:t>
            </w:r>
          </w:p>
        </w:tc>
      </w:tr>
      <w:tr w:rsidR="00D32D1B" w:rsidTr="00F74EC8">
        <w:trPr>
          <w:gridAfter w:val="3"/>
          <w:wAfter w:w="176" w:type="dxa"/>
          <w:trHeight w:val="43"/>
        </w:trPr>
        <w:tc>
          <w:tcPr>
            <w:tcW w:w="1515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671" w:type="dxa"/>
            <w:gridSpan w:val="2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line="203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сословий,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связь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украшения</w:t>
            </w:r>
          </w:p>
        </w:tc>
        <w:tc>
          <w:tcPr>
            <w:tcW w:w="4915" w:type="dxa"/>
            <w:gridSpan w:val="4"/>
            <w:tcBorders>
              <w:top w:val="nil"/>
              <w:bottom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</w:tr>
      <w:tr w:rsidR="00D32D1B" w:rsidTr="00F74EC8">
        <w:trPr>
          <w:gridAfter w:val="3"/>
          <w:wAfter w:w="176" w:type="dxa"/>
          <w:trHeight w:val="192"/>
        </w:trPr>
        <w:tc>
          <w:tcPr>
            <w:tcW w:w="1515" w:type="dxa"/>
            <w:tcBorders>
              <w:lef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671" w:type="dxa"/>
            <w:gridSpan w:val="2"/>
          </w:tcPr>
          <w:p w:rsidR="00D32D1B" w:rsidRDefault="00A5759D">
            <w:pPr>
              <w:pStyle w:val="TableParagraph"/>
              <w:spacing w:before="67" w:line="232" w:lineRule="auto"/>
              <w:ind w:left="112" w:right="19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костюма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мужчины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родом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занятий.</w:t>
            </w:r>
          </w:p>
          <w:p w:rsidR="00D32D1B" w:rsidRDefault="00A5759D">
            <w:pPr>
              <w:pStyle w:val="TableParagraph"/>
              <w:spacing w:line="197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Женский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мужской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костюмы</w:t>
            </w:r>
          </w:p>
          <w:p w:rsidR="00D32D1B" w:rsidRDefault="00A5759D" w:rsidP="003E6EFF">
            <w:pPr>
              <w:pStyle w:val="TableParagraph"/>
              <w:spacing w:before="2" w:line="232" w:lineRule="auto"/>
              <w:ind w:left="112" w:right="30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традициях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народов.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Своеобразие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одежды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эпох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культур</w:t>
            </w:r>
          </w:p>
        </w:tc>
        <w:tc>
          <w:tcPr>
            <w:tcW w:w="4915" w:type="dxa"/>
            <w:gridSpan w:val="4"/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</w:tr>
      <w:tr w:rsidR="00D32D1B" w:rsidTr="00F74EC8">
        <w:trPr>
          <w:gridAfter w:val="3"/>
          <w:wAfter w:w="176" w:type="dxa"/>
          <w:trHeight w:val="309"/>
        </w:trPr>
        <w:tc>
          <w:tcPr>
            <w:tcW w:w="1515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before="62" w:line="203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  <w:p w:rsidR="00D32D1B" w:rsidRDefault="00A5759D" w:rsidP="003E6EFF">
            <w:pPr>
              <w:pStyle w:val="TableParagraph"/>
              <w:spacing w:before="2" w:line="232" w:lineRule="auto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«Архитек</w:t>
            </w:r>
            <w:r>
              <w:rPr>
                <w:color w:val="231F20"/>
                <w:w w:val="120"/>
                <w:sz w:val="18"/>
              </w:rPr>
              <w:t>тура»</w:t>
            </w:r>
          </w:p>
        </w:tc>
        <w:tc>
          <w:tcPr>
            <w:tcW w:w="3671" w:type="dxa"/>
            <w:gridSpan w:val="2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7" w:line="232" w:lineRule="auto"/>
              <w:ind w:left="110" w:right="12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Конструкция традиционных народных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жилищ,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связь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окружающей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природой: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дома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дерева,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глины,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камня;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юрта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её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устройство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(каркасный дом); изображение традиционных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жилищ.</w:t>
            </w:r>
          </w:p>
          <w:p w:rsidR="00D32D1B" w:rsidRDefault="00A5759D">
            <w:pPr>
              <w:pStyle w:val="TableParagraph"/>
              <w:spacing w:line="232" w:lineRule="auto"/>
              <w:ind w:left="110" w:right="188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Деревянная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изба,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её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конструкция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декор.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Моделирование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избы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бумаги или изображение на плоскости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технике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аппликации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её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фасада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традиционного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декора.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Понимание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тесной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связи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красоты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пользы,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функционального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декоративного</w:t>
            </w:r>
          </w:p>
          <w:p w:rsidR="00D32D1B" w:rsidRDefault="00A5759D">
            <w:pPr>
              <w:pStyle w:val="TableParagraph"/>
              <w:spacing w:line="232" w:lineRule="auto"/>
              <w:ind w:left="110" w:right="123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в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архитектуре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традиционного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жилого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деревянного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дома.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изб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надворных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построек.</w:t>
            </w:r>
          </w:p>
          <w:p w:rsidR="00D32D1B" w:rsidRDefault="00A5759D">
            <w:pPr>
              <w:pStyle w:val="TableParagraph"/>
              <w:spacing w:line="232" w:lineRule="auto"/>
              <w:ind w:left="110" w:right="18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Конструкция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здания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каменного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собора: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свод,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нефы,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закомары,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глава,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купол.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Роль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собора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организации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жизни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древнего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lastRenderedPageBreak/>
              <w:t>города,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собор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архитектурная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доминанта.</w:t>
            </w:r>
          </w:p>
          <w:p w:rsidR="00D32D1B" w:rsidRDefault="00A5759D" w:rsidP="003E6EFF">
            <w:pPr>
              <w:pStyle w:val="TableParagraph"/>
              <w:spacing w:line="232" w:lineRule="auto"/>
              <w:ind w:left="110" w:right="282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Традиции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архитектурной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храмовых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построек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</w:p>
        </w:tc>
        <w:tc>
          <w:tcPr>
            <w:tcW w:w="4915" w:type="dxa"/>
            <w:gridSpan w:val="4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7" w:line="232" w:lineRule="auto"/>
              <w:ind w:left="111" w:right="15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lastRenderedPageBreak/>
              <w:t>Провести</w:t>
            </w:r>
            <w:r>
              <w:rPr>
                <w:i/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анализ</w:t>
            </w:r>
            <w:r>
              <w:rPr>
                <w:i/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архитектурных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особенностей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традиционных жилых построек у разных народов.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Понимать</w:t>
            </w:r>
            <w:r>
              <w:rPr>
                <w:i/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связь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архитектуры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жилого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дома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природным строительным материалом, характером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труда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быта.</w:t>
            </w:r>
          </w:p>
          <w:p w:rsidR="00D32D1B" w:rsidRDefault="00A5759D">
            <w:pPr>
              <w:pStyle w:val="TableParagraph"/>
              <w:spacing w:line="232" w:lineRule="auto"/>
              <w:ind w:left="111" w:right="268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Получать</w:t>
            </w:r>
            <w:r>
              <w:rPr>
                <w:i/>
                <w:color w:val="231F20"/>
                <w:spacing w:val="42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представление</w:t>
            </w:r>
            <w:r>
              <w:rPr>
                <w:i/>
                <w:color w:val="231F20"/>
                <w:spacing w:val="4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устройстве</w:t>
            </w:r>
            <w:r>
              <w:rPr>
                <w:color w:val="231F20"/>
                <w:spacing w:val="4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деревянной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избы,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также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юрты,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иметь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представление</w:t>
            </w:r>
          </w:p>
          <w:p w:rsidR="00D32D1B" w:rsidRDefault="00A5759D">
            <w:pPr>
              <w:pStyle w:val="TableParagraph"/>
              <w:spacing w:line="197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жилых постройках других народов.</w:t>
            </w:r>
          </w:p>
          <w:p w:rsidR="00D32D1B" w:rsidRDefault="00A5759D">
            <w:pPr>
              <w:pStyle w:val="TableParagraph"/>
              <w:spacing w:line="232" w:lineRule="auto"/>
              <w:ind w:left="111" w:right="73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Узнавать</w:t>
            </w:r>
            <w:r>
              <w:rPr>
                <w:i/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конструктивных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особенностях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переносного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жилища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юрты.</w:t>
            </w:r>
          </w:p>
          <w:p w:rsidR="00D32D1B" w:rsidRDefault="00A5759D">
            <w:pPr>
              <w:pStyle w:val="TableParagraph"/>
              <w:spacing w:line="232" w:lineRule="auto"/>
              <w:ind w:left="111" w:right="72"/>
              <w:rPr>
                <w:sz w:val="18"/>
              </w:rPr>
            </w:pPr>
            <w:r>
              <w:rPr>
                <w:i/>
                <w:color w:val="231F20"/>
                <w:spacing w:val="-3"/>
                <w:w w:val="120"/>
                <w:sz w:val="18"/>
              </w:rPr>
              <w:t>Уметь</w:t>
            </w:r>
            <w:r>
              <w:rPr>
                <w:i/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spacing w:val="-2"/>
                <w:w w:val="120"/>
                <w:sz w:val="18"/>
              </w:rPr>
              <w:t>объяснять</w:t>
            </w:r>
            <w:r>
              <w:rPr>
                <w:i/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20"/>
                <w:sz w:val="18"/>
              </w:rPr>
              <w:t>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spacing w:val="-2"/>
                <w:w w:val="120"/>
                <w:sz w:val="18"/>
              </w:rPr>
              <w:t>показывать</w:t>
            </w:r>
            <w:r>
              <w:rPr>
                <w:i/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20"/>
                <w:sz w:val="18"/>
              </w:rPr>
              <w:t>конструкцию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20"/>
                <w:sz w:val="18"/>
              </w:rPr>
              <w:t>избы,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народную мудрость устройства деревянных постро</w:t>
            </w:r>
            <w:r>
              <w:rPr>
                <w:color w:val="231F20"/>
                <w:w w:val="120"/>
                <w:sz w:val="18"/>
              </w:rPr>
              <w:t>ек,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единство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красоты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пользы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каждой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детали.</w:t>
            </w:r>
          </w:p>
          <w:p w:rsidR="00D32D1B" w:rsidRDefault="00A5759D">
            <w:pPr>
              <w:pStyle w:val="TableParagraph"/>
              <w:spacing w:line="232" w:lineRule="auto"/>
              <w:ind w:left="111" w:right="47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Изобразить</w:t>
            </w:r>
            <w:r>
              <w:rPr>
                <w:i/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построить</w:t>
            </w:r>
            <w:r>
              <w:rPr>
                <w:i/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конструкцию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избы,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других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деревянных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построек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традиционной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деревни.</w:t>
            </w:r>
          </w:p>
          <w:p w:rsidR="00D32D1B" w:rsidRDefault="00A5759D">
            <w:pPr>
              <w:pStyle w:val="TableParagraph"/>
              <w:spacing w:line="232" w:lineRule="auto"/>
              <w:ind w:left="111" w:right="129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Учиться</w:t>
            </w:r>
            <w:r>
              <w:rPr>
                <w:i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объяснять</w:t>
            </w:r>
            <w:r>
              <w:rPr>
                <w:i/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изображать</w:t>
            </w:r>
            <w:r>
              <w:rPr>
                <w:i/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традиционную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здания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каменного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древнерусского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храма.</w:t>
            </w:r>
          </w:p>
          <w:p w:rsidR="00D32D1B" w:rsidRDefault="00A5759D">
            <w:pPr>
              <w:pStyle w:val="TableParagraph"/>
              <w:spacing w:line="232" w:lineRule="auto"/>
              <w:ind w:left="111" w:right="129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lastRenderedPageBreak/>
              <w:t>Приводить</w:t>
            </w:r>
            <w:r>
              <w:rPr>
                <w:i/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примеры</w:t>
            </w:r>
            <w:r>
              <w:rPr>
                <w:i/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наиболее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значительных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древнерусских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соборов.</w:t>
            </w:r>
          </w:p>
          <w:p w:rsidR="00D32D1B" w:rsidRDefault="00A5759D" w:rsidP="003E6EFF">
            <w:pPr>
              <w:pStyle w:val="TableParagraph"/>
              <w:spacing w:line="232" w:lineRule="auto"/>
              <w:ind w:left="111" w:right="347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Приобретать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представление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красоте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конструктивных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особенностях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русского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деревянного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зодчества.</w:t>
            </w:r>
          </w:p>
        </w:tc>
      </w:tr>
      <w:tr w:rsidR="00D32D1B" w:rsidTr="00F74EC8">
        <w:trPr>
          <w:gridAfter w:val="2"/>
          <w:wAfter w:w="67" w:type="dxa"/>
          <w:trHeight w:val="87"/>
        </w:trPr>
        <w:tc>
          <w:tcPr>
            <w:tcW w:w="1535" w:type="dxa"/>
            <w:gridSpan w:val="2"/>
          </w:tcPr>
          <w:p w:rsidR="00D32D1B" w:rsidRDefault="00A5759D">
            <w:pPr>
              <w:pStyle w:val="TableParagraph"/>
              <w:spacing w:before="59"/>
              <w:ind w:left="42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lastRenderedPageBreak/>
              <w:t>Модуль</w:t>
            </w:r>
          </w:p>
        </w:tc>
        <w:tc>
          <w:tcPr>
            <w:tcW w:w="3709" w:type="dxa"/>
            <w:gridSpan w:val="2"/>
          </w:tcPr>
          <w:p w:rsidR="00D32D1B" w:rsidRDefault="00A5759D">
            <w:pPr>
              <w:pStyle w:val="TableParagraph"/>
              <w:spacing w:before="59"/>
              <w:ind w:left="65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Программное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содержание</w:t>
            </w:r>
          </w:p>
        </w:tc>
        <w:tc>
          <w:tcPr>
            <w:tcW w:w="4966" w:type="dxa"/>
            <w:gridSpan w:val="4"/>
          </w:tcPr>
          <w:p w:rsidR="00D32D1B" w:rsidRDefault="00A5759D">
            <w:pPr>
              <w:pStyle w:val="TableParagraph"/>
              <w:spacing w:before="59"/>
              <w:ind w:left="456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D32D1B" w:rsidTr="00F74EC8">
        <w:trPr>
          <w:gridAfter w:val="2"/>
          <w:wAfter w:w="67" w:type="dxa"/>
          <w:trHeight w:val="794"/>
        </w:trPr>
        <w:tc>
          <w:tcPr>
            <w:tcW w:w="1535" w:type="dxa"/>
            <w:gridSpan w:val="2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709" w:type="dxa"/>
            <w:gridSpan w:val="2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right="365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народов. Изображение типичной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конструкции </w:t>
            </w:r>
            <w:r>
              <w:rPr>
                <w:color w:val="231F20"/>
                <w:w w:val="120"/>
                <w:sz w:val="18"/>
              </w:rPr>
              <w:t>зданий: древнегреческий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храм,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готический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романский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собор,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мечеть,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пагода.</w:t>
            </w:r>
          </w:p>
          <w:p w:rsidR="00D32D1B" w:rsidRDefault="00A5759D">
            <w:pPr>
              <w:pStyle w:val="TableParagrap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Освоение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образа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структуры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архитектурного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пространства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древнерусского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города.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Крепостные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стены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башни,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торг,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посад,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главный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собор.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Красота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мудрость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организации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города,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жизнь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городе.</w:t>
            </w:r>
          </w:p>
          <w:p w:rsidR="00D32D1B" w:rsidRDefault="00A5759D" w:rsidP="003E6EFF">
            <w:pPr>
              <w:pStyle w:val="TableParagraph"/>
              <w:ind w:right="272"/>
              <w:jc w:val="both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Понимание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значения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современ</w:t>
            </w:r>
            <w:r>
              <w:rPr>
                <w:color w:val="231F20"/>
                <w:spacing w:val="-1"/>
                <w:w w:val="120"/>
                <w:sz w:val="18"/>
              </w:rPr>
              <w:t>ных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людей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сохранения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культурного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наследия</w:t>
            </w:r>
          </w:p>
        </w:tc>
        <w:tc>
          <w:tcPr>
            <w:tcW w:w="4966" w:type="dxa"/>
            <w:gridSpan w:val="4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right="248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Называть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конструктивные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 w:rsidR="003E6EFF">
              <w:rPr>
                <w:color w:val="231F20"/>
                <w:w w:val="115"/>
                <w:sz w:val="18"/>
              </w:rPr>
              <w:t>древнегреческо</w:t>
            </w:r>
            <w:r>
              <w:rPr>
                <w:color w:val="231F20"/>
                <w:w w:val="115"/>
                <w:sz w:val="18"/>
              </w:rPr>
              <w:t>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храма,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уметь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изобразить.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Приобретать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общее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цельное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образное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древне-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греческой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культуре.</w:t>
            </w:r>
          </w:p>
          <w:p w:rsidR="00D32D1B" w:rsidRDefault="00A5759D">
            <w:pPr>
              <w:pStyle w:val="TableParagraph"/>
              <w:ind w:right="273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Уметь</w:t>
            </w:r>
            <w:r>
              <w:rPr>
                <w:i/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изобразить</w:t>
            </w:r>
            <w:r>
              <w:rPr>
                <w:i/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характерные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черты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храмовых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сооружений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культур: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готический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(романский) собор в европейских городах, буддийская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пагода,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мусульманская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мечеть.</w:t>
            </w:r>
          </w:p>
          <w:p w:rsidR="00D32D1B" w:rsidRDefault="00A5759D">
            <w:pPr>
              <w:pStyle w:val="TableParagraph"/>
              <w:ind w:right="367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Получать</w:t>
            </w:r>
            <w:r>
              <w:rPr>
                <w:i/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образное</w:t>
            </w:r>
            <w:r>
              <w:rPr>
                <w:i/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представление</w:t>
            </w:r>
            <w:r>
              <w:rPr>
                <w:i/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древнерусском городе, его архитектурном устройстве 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жизни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людей.</w:t>
            </w:r>
          </w:p>
          <w:p w:rsidR="00D32D1B" w:rsidRDefault="00A5759D" w:rsidP="003E6EFF">
            <w:pPr>
              <w:pStyle w:val="TableParagraph"/>
              <w:ind w:right="218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Учиться</w:t>
            </w:r>
            <w:r>
              <w:rPr>
                <w:i/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понимать</w:t>
            </w:r>
            <w:r>
              <w:rPr>
                <w:i/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объяснять</w:t>
            </w:r>
            <w:r>
              <w:rPr>
                <w:i/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значимость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сохранения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архитектурных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памятников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исторического образа своей культуры для современных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людей</w:t>
            </w:r>
          </w:p>
        </w:tc>
      </w:tr>
      <w:tr w:rsidR="00D32D1B" w:rsidTr="00F74EC8">
        <w:trPr>
          <w:gridAfter w:val="2"/>
          <w:wAfter w:w="67" w:type="dxa"/>
          <w:trHeight w:val="593"/>
        </w:trPr>
        <w:tc>
          <w:tcPr>
            <w:tcW w:w="1535" w:type="dxa"/>
            <w:gridSpan w:val="2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 w:line="20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  <w:p w:rsidR="00D32D1B" w:rsidRDefault="00A5759D">
            <w:pPr>
              <w:pStyle w:val="TableParagraph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«Восприятие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произведений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искусства»</w:t>
            </w:r>
          </w:p>
        </w:tc>
        <w:tc>
          <w:tcPr>
            <w:tcW w:w="3709" w:type="dxa"/>
            <w:gridSpan w:val="2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 w:line="20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Произведения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В.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М.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Васнецова,</w:t>
            </w:r>
          </w:p>
          <w:p w:rsidR="00D32D1B" w:rsidRDefault="00A5759D">
            <w:pPr>
              <w:pStyle w:val="TableParagraph"/>
              <w:ind w:right="258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Б.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М.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Кустодиева,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М.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Васнецова,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В.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Сурикова,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К.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Коровина,</w:t>
            </w:r>
          </w:p>
          <w:p w:rsidR="00D32D1B" w:rsidRDefault="00A5759D">
            <w:pPr>
              <w:pStyle w:val="TableParagraph"/>
              <w:ind w:right="175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Венецианова,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Рябушкина,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Я.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Билибина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темы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истории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 xml:space="preserve">и традиций русской </w:t>
            </w:r>
            <w:r>
              <w:rPr>
                <w:color w:val="231F20"/>
                <w:w w:val="120"/>
                <w:sz w:val="18"/>
              </w:rPr>
              <w:lastRenderedPageBreak/>
              <w:t>отечественной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культуры.</w:t>
            </w:r>
          </w:p>
          <w:p w:rsidR="00D32D1B" w:rsidRDefault="00A5759D">
            <w:pPr>
              <w:pStyle w:val="TableParagraph"/>
              <w:ind w:right="10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Примеры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произведений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европейских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художников: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Леонардо</w:t>
            </w:r>
            <w:r>
              <w:rPr>
                <w:color w:val="231F20"/>
                <w:spacing w:val="-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Винчи,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Рафаэля,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Рембрандта,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Пикассо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других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выбору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учителя).</w:t>
            </w:r>
          </w:p>
        </w:tc>
        <w:tc>
          <w:tcPr>
            <w:tcW w:w="4966" w:type="dxa"/>
            <w:gridSpan w:val="4"/>
            <w:tcBorders>
              <w:top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0"/>
              <w:ind w:right="281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lastRenderedPageBreak/>
              <w:t xml:space="preserve">Воспринимать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 xml:space="preserve">обсуждать </w:t>
            </w:r>
            <w:r>
              <w:rPr>
                <w:color w:val="231F20"/>
                <w:w w:val="120"/>
                <w:sz w:val="18"/>
              </w:rPr>
              <w:t>произведения на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темы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истории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традиций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русской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отечественной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культуры: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русского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средневекового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города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произведениях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М.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Васнецова,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Я.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Билибина,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П.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Рябушкина,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К.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Коровина;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образ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 xml:space="preserve">русского народного праздника в </w:t>
            </w:r>
            <w:r>
              <w:rPr>
                <w:color w:val="231F20"/>
                <w:w w:val="120"/>
                <w:sz w:val="18"/>
              </w:rPr>
              <w:lastRenderedPageBreak/>
              <w:t>произведениях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Б.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М.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Кустодиева;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образ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традиционной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крестьянской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жизни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произведениях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Б.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М.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Кустодиева,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А.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Г.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Венецианова,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В.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Сурикова.</w:t>
            </w:r>
          </w:p>
          <w:p w:rsidR="00D32D1B" w:rsidRDefault="00A5759D">
            <w:pPr>
              <w:pStyle w:val="TableParagraph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Получать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образные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представления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каменном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древнерусском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зодчестве,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смотреть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Московский</w:t>
            </w:r>
          </w:p>
        </w:tc>
      </w:tr>
      <w:tr w:rsidR="00D32D1B" w:rsidTr="00F74EC8">
        <w:trPr>
          <w:gridAfter w:val="2"/>
          <w:wAfter w:w="67" w:type="dxa"/>
          <w:trHeight w:val="1544"/>
        </w:trPr>
        <w:tc>
          <w:tcPr>
            <w:tcW w:w="1535" w:type="dxa"/>
            <w:gridSpan w:val="2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709" w:type="dxa"/>
            <w:gridSpan w:val="2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A5759D" w:rsidP="003E6EFF">
            <w:pPr>
              <w:pStyle w:val="TableParagraph"/>
              <w:spacing w:before="62"/>
              <w:ind w:left="111" w:right="10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Памятники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древнерусского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каменного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зодчества: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Московский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Кремль,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Новгородский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детинец,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Псковский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кром,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Казанский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кремль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другие</w:t>
            </w:r>
            <w:r w:rsidR="003E6EFF">
              <w:rPr>
                <w:color w:val="231F20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учётом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местных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архитектурных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комплексов, в том числе монастырских).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Памятники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русского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деревянного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зодчества.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Архитектурный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комплекс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острове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Кижи.</w:t>
            </w:r>
          </w:p>
          <w:p w:rsidR="00D32D1B" w:rsidRDefault="00A5759D">
            <w:pPr>
              <w:pStyle w:val="TableParagraph"/>
              <w:ind w:left="111" w:right="43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Художественная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культура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эпох и народов.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Представления</w:t>
            </w:r>
          </w:p>
          <w:p w:rsidR="00D32D1B" w:rsidRDefault="00A5759D">
            <w:pPr>
              <w:pStyle w:val="TableParagraph"/>
              <w:ind w:left="111" w:right="388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об архитектурных, декоративных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изобразительных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произведениях</w:t>
            </w:r>
          </w:p>
          <w:p w:rsidR="00D32D1B" w:rsidRDefault="00A5759D">
            <w:pPr>
              <w:pStyle w:val="TableParagraph"/>
              <w:ind w:left="111" w:right="10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культуре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Древней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Греции,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культур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Древнего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мира.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Архитектурные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памятники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Западной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Европы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Средних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веков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эпохи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Возрождения.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Произведения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предметно-пространственной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культуры,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составляющие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истоки,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основания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национальных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культур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lastRenderedPageBreak/>
              <w:t>современном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мире.</w:t>
            </w:r>
          </w:p>
          <w:p w:rsidR="00D32D1B" w:rsidRDefault="00A5759D" w:rsidP="003E6EFF">
            <w:pPr>
              <w:pStyle w:val="TableParagraph"/>
              <w:ind w:left="111" w:right="345"/>
              <w:jc w:val="both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Памятники национальным героям.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Памятник К. Минину и Д. Пожарскому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скульптора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П.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Мартоса</w:t>
            </w:r>
            <w:r w:rsidR="003E6EFF">
              <w:rPr>
                <w:color w:val="231F20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Москве.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Мемориальные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ансамбли: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Могила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Неизвестного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Солдата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</w:t>
            </w:r>
            <w:r>
              <w:rPr>
                <w:color w:val="231F20"/>
                <w:w w:val="120"/>
                <w:sz w:val="18"/>
              </w:rPr>
              <w:t>скве;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памятник-ансамбль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героям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Сталинградской битвы «Мамаев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курган» (и другие по выбору учи-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теля)</w:t>
            </w:r>
          </w:p>
        </w:tc>
        <w:tc>
          <w:tcPr>
            <w:tcW w:w="4966" w:type="dxa"/>
            <w:gridSpan w:val="4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2"/>
              <w:ind w:right="22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lastRenderedPageBreak/>
              <w:t>Кремль,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Новгородский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детинец,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Псковский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кром,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Казанский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кремль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</w:t>
            </w:r>
          </w:p>
          <w:p w:rsidR="00D32D1B" w:rsidRDefault="00A5759D">
            <w:pPr>
              <w:pStyle w:val="TableParagraph"/>
              <w:ind w:right="133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Узнавать,</w:t>
            </w:r>
            <w:r>
              <w:rPr>
                <w:i/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уметь</w:t>
            </w:r>
            <w:r>
              <w:rPr>
                <w:i/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называть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объяснять</w:t>
            </w:r>
            <w:r>
              <w:rPr>
                <w:i/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содержание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памятника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К.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Минину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Д.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Пожарскому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скульптора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И.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П.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Мартоса.</w:t>
            </w:r>
          </w:p>
          <w:p w:rsidR="00D32D1B" w:rsidRDefault="00A5759D">
            <w:pPr>
              <w:pStyle w:val="TableParagraph"/>
              <w:ind w:right="396"/>
              <w:jc w:val="both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 xml:space="preserve">Узнавать </w:t>
            </w:r>
            <w:r>
              <w:rPr>
                <w:color w:val="231F20"/>
                <w:w w:val="115"/>
                <w:sz w:val="18"/>
              </w:rPr>
              <w:t>соборы Московского Кремля, Софийский собор в Великом Новгороде, храм Покрова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Нерли.</w:t>
            </w:r>
          </w:p>
          <w:p w:rsidR="00D32D1B" w:rsidRDefault="00A5759D">
            <w:pPr>
              <w:pStyle w:val="TableParagraph"/>
              <w:ind w:right="384"/>
              <w:jc w:val="both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Узнавать</w:t>
            </w:r>
            <w:r>
              <w:rPr>
                <w:i/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древнегреческий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храм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Парфенон,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</w:t>
            </w:r>
            <w:r>
              <w:rPr>
                <w:color w:val="231F20"/>
                <w:spacing w:val="-5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древнегреческого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Акрополя.</w:t>
            </w:r>
          </w:p>
          <w:p w:rsidR="00D32D1B" w:rsidRDefault="00A5759D">
            <w:pPr>
              <w:pStyle w:val="TableParagraph"/>
              <w:ind w:right="537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Узнавать</w:t>
            </w:r>
            <w:r>
              <w:rPr>
                <w:i/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различать</w:t>
            </w:r>
            <w:r>
              <w:rPr>
                <w:i/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общий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готических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(романских)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соборов.</w:t>
            </w:r>
          </w:p>
          <w:p w:rsidR="00D32D1B" w:rsidRDefault="00A5759D">
            <w:pPr>
              <w:pStyle w:val="TableParagraph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Получать</w:t>
            </w:r>
            <w:r>
              <w:rPr>
                <w:i/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знания</w:t>
            </w:r>
            <w:r>
              <w:rPr>
                <w:i/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архитектуре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мусульманских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мечетей.</w:t>
            </w:r>
          </w:p>
          <w:p w:rsidR="00D32D1B" w:rsidRDefault="00A5759D">
            <w:pPr>
              <w:pStyle w:val="TableParagraph"/>
              <w:ind w:right="696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Получать</w:t>
            </w:r>
            <w:r>
              <w:rPr>
                <w:i/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представления</w:t>
            </w:r>
            <w:r>
              <w:rPr>
                <w:i/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архитектурном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своеобразии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буддийских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пагод.</w:t>
            </w:r>
          </w:p>
          <w:p w:rsidR="00D32D1B" w:rsidRDefault="00A5759D">
            <w:pPr>
              <w:pStyle w:val="TableParagraph"/>
              <w:ind w:right="403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Уметь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рассуждать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разнообразии,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красоте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значимости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пространственной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культуры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народов.</w:t>
            </w:r>
          </w:p>
          <w:p w:rsidR="00D32D1B" w:rsidRDefault="00A5759D">
            <w:pPr>
              <w:pStyle w:val="TableParagraph"/>
              <w:ind w:right="146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Узнавать</w:t>
            </w:r>
            <w:r>
              <w:rPr>
                <w:i/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основные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памятники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наиболее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значимых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мемориальных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ансамблей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уметь</w:t>
            </w:r>
            <w:r>
              <w:rPr>
                <w:i/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объяснять</w:t>
            </w:r>
            <w:r>
              <w:rPr>
                <w:i/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особое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значение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жизни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людей.</w:t>
            </w:r>
          </w:p>
          <w:p w:rsidR="00D32D1B" w:rsidRDefault="00A5759D">
            <w:pPr>
              <w:pStyle w:val="TableParagraph"/>
              <w:ind w:right="356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lastRenderedPageBreak/>
              <w:t>Узнавать</w:t>
            </w:r>
            <w:r>
              <w:rPr>
                <w:i/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правилах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поведения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посещении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мемориальных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памятников</w:t>
            </w:r>
          </w:p>
        </w:tc>
      </w:tr>
      <w:tr w:rsidR="00D32D1B" w:rsidTr="00F74EC8">
        <w:trPr>
          <w:gridAfter w:val="1"/>
          <w:wAfter w:w="33" w:type="dxa"/>
          <w:trHeight w:val="197"/>
        </w:trPr>
        <w:tc>
          <w:tcPr>
            <w:tcW w:w="1540" w:type="dxa"/>
            <w:gridSpan w:val="2"/>
          </w:tcPr>
          <w:p w:rsidR="00D32D1B" w:rsidRDefault="00A5759D">
            <w:pPr>
              <w:pStyle w:val="TableParagraph"/>
              <w:spacing w:before="59"/>
              <w:ind w:left="42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lastRenderedPageBreak/>
              <w:t>Модуль</w:t>
            </w:r>
          </w:p>
        </w:tc>
        <w:tc>
          <w:tcPr>
            <w:tcW w:w="3721" w:type="dxa"/>
            <w:gridSpan w:val="3"/>
          </w:tcPr>
          <w:p w:rsidR="00D32D1B" w:rsidRDefault="00A5759D">
            <w:pPr>
              <w:pStyle w:val="TableParagraph"/>
              <w:spacing w:before="59"/>
              <w:ind w:left="65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Программное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содержание</w:t>
            </w:r>
          </w:p>
        </w:tc>
        <w:tc>
          <w:tcPr>
            <w:tcW w:w="4983" w:type="dxa"/>
            <w:gridSpan w:val="4"/>
          </w:tcPr>
          <w:p w:rsidR="00D32D1B" w:rsidRDefault="00A5759D">
            <w:pPr>
              <w:pStyle w:val="TableParagraph"/>
              <w:spacing w:before="59"/>
              <w:ind w:left="456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Основные</w:t>
            </w:r>
            <w:r>
              <w:rPr>
                <w:rFonts w:ascii="Cambria" w:hAnsi="Cambria"/>
                <w:b/>
                <w:color w:val="231F20"/>
                <w:spacing w:val="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виды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4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обучающихся</w:t>
            </w:r>
          </w:p>
        </w:tc>
      </w:tr>
      <w:tr w:rsidR="00D32D1B" w:rsidTr="00F74EC8">
        <w:trPr>
          <w:gridAfter w:val="1"/>
          <w:wAfter w:w="33" w:type="dxa"/>
          <w:trHeight w:val="150"/>
        </w:trPr>
        <w:tc>
          <w:tcPr>
            <w:tcW w:w="1540" w:type="dxa"/>
            <w:gridSpan w:val="2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before="62" w:line="19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Модуль</w:t>
            </w:r>
          </w:p>
        </w:tc>
        <w:tc>
          <w:tcPr>
            <w:tcW w:w="3721" w:type="dxa"/>
            <w:gridSpan w:val="3"/>
            <w:tcBorders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before="62" w:line="190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Изображение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освоение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программе</w:t>
            </w:r>
          </w:p>
        </w:tc>
        <w:tc>
          <w:tcPr>
            <w:tcW w:w="4983" w:type="dxa"/>
            <w:gridSpan w:val="4"/>
            <w:tcBorders>
              <w:bottom w:val="nil"/>
            </w:tcBorders>
          </w:tcPr>
          <w:p w:rsidR="00D32D1B" w:rsidRDefault="00A5759D" w:rsidP="00AA460E">
            <w:pPr>
              <w:pStyle w:val="TableParagraph"/>
              <w:spacing w:before="62" w:line="190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правила</w:t>
            </w:r>
            <w:r>
              <w:rPr>
                <w:i/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линейной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воздушной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line="185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«Азбука</w:t>
            </w: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Paint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правил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линейной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воздушной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спективы</w:t>
            </w:r>
            <w:r>
              <w:rPr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помощью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графических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изображений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line="185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цифровой</w:t>
            </w: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перспективы: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линии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варьирования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компьютерной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программе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Paint.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A5759D">
            <w:pPr>
              <w:pStyle w:val="TableParagraph"/>
              <w:spacing w:line="185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графики»</w:t>
            </w: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горизонта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точки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схода,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перспектив-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Осваивать</w:t>
            </w:r>
            <w:r>
              <w:rPr>
                <w:i/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i/>
                <w:color w:val="231F20"/>
                <w:w w:val="120"/>
                <w:sz w:val="18"/>
              </w:rPr>
              <w:t>знания</w:t>
            </w:r>
            <w:r>
              <w:rPr>
                <w:i/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крестьянской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 w:rsidP="00AA460E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сокращений,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цветовых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тональ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деревянной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избы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видах,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моделируя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ных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изменений.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строение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избы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графическом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редакторе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помо-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Моделирование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графическом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щью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геометрических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фигур.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редакторе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i/>
                <w:color w:val="231F20"/>
                <w:w w:val="120"/>
                <w:sz w:val="18"/>
              </w:rPr>
              <w:t>Использовать</w:t>
            </w:r>
            <w:r>
              <w:rPr>
                <w:i/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поисковую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систему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знакомства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геометрических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конструкции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разными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видами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избы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её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украшений.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традиционного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крестьянского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дере-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строение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юрты,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моделируя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кон-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вянного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дома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(избы)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различных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струкцию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графическом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редакторе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вариантов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устройства.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Моделиро-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инструментов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геометрических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фигур.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вание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конструкции разных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видов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Находить</w:t>
            </w:r>
            <w:r>
              <w:rPr>
                <w:i/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поисковой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системе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разнообразные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традиционных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жилищ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модели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юрты,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её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украшения,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внешний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народов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(юрта,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каркасный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дом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др.,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внутренний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уклад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жилища.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том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учётом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местных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моделирование</w:t>
            </w:r>
            <w:r>
              <w:rPr>
                <w:i/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инструмен-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традиций).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тов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графического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редактора,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копирования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Моделирование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графическом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трансформации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геометрических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строения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редакторе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храмовых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зданий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культур.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геометрических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конструкций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строение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фигуры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пропор-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храмовых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зданий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культур: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ции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графического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каменный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православный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собор,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редактора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(фигура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человека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строится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геометри-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готический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романский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собор,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ческих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только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линий,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иссле-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пагода,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мечеть.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дуются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пропорции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частей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способы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движения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Построение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графическом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редакторе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фигуры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ходьбе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беге).</w:t>
            </w:r>
          </w:p>
        </w:tc>
      </w:tr>
      <w:tr w:rsidR="00D32D1B" w:rsidTr="00F74EC8">
        <w:trPr>
          <w:gridAfter w:val="1"/>
          <w:wAfter w:w="33" w:type="dxa"/>
          <w:trHeight w:val="113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геометрических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</w:t>
            </w:r>
          </w:p>
        </w:tc>
        <w:tc>
          <w:tcPr>
            <w:tcW w:w="4983" w:type="dxa"/>
            <w:gridSpan w:val="4"/>
            <w:tcBorders>
              <w:top w:val="nil"/>
              <w:bottom w:val="nil"/>
            </w:tcBorders>
          </w:tcPr>
          <w:p w:rsidR="00D32D1B" w:rsidRDefault="00A5759D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-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анимацию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простого</w:t>
            </w:r>
            <w:r>
              <w:rPr>
                <w:color w:val="231F20"/>
                <w:spacing w:val="-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повторяющегося</w:t>
            </w:r>
          </w:p>
        </w:tc>
      </w:tr>
      <w:tr w:rsidR="00D32D1B" w:rsidTr="00F74EC8">
        <w:trPr>
          <w:gridAfter w:val="1"/>
          <w:wAfter w:w="33" w:type="dxa"/>
          <w:trHeight w:val="156"/>
        </w:trPr>
        <w:tc>
          <w:tcPr>
            <w:tcW w:w="1540" w:type="dxa"/>
            <w:gridSpan w:val="2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721" w:type="dxa"/>
            <w:gridSpan w:val="3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line="202" w:lineRule="exact"/>
              <w:ind w:lef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линейной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пропорций</w:t>
            </w:r>
          </w:p>
        </w:tc>
        <w:tc>
          <w:tcPr>
            <w:tcW w:w="4983" w:type="dxa"/>
            <w:gridSpan w:val="4"/>
            <w:tcBorders>
              <w:top w:val="nil"/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line="20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движения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(в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виртуальном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редакторе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GIF-анимации).</w:t>
            </w:r>
          </w:p>
        </w:tc>
      </w:tr>
      <w:tr w:rsidR="00D32D1B" w:rsidTr="00F74EC8">
        <w:trPr>
          <w:gridAfter w:val="1"/>
          <w:wAfter w:w="33" w:type="dxa"/>
          <w:trHeight w:val="2173"/>
        </w:trPr>
        <w:tc>
          <w:tcPr>
            <w:tcW w:w="1535" w:type="dxa"/>
            <w:gridSpan w:val="2"/>
            <w:tcBorders>
              <w:left w:val="single" w:sz="6" w:space="0" w:color="231F20"/>
              <w:bottom w:val="single" w:sz="6" w:space="0" w:color="231F20"/>
            </w:tcBorders>
          </w:tcPr>
          <w:p w:rsidR="00D32D1B" w:rsidRDefault="00D32D1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726" w:type="dxa"/>
            <w:gridSpan w:val="3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7" w:line="232" w:lineRule="auto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фигуры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фаз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движения.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Создание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анимации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схематического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движения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человека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(при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соответствующих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технических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условиях).</w:t>
            </w:r>
          </w:p>
          <w:p w:rsidR="00D32D1B" w:rsidRDefault="00A5759D">
            <w:pPr>
              <w:pStyle w:val="TableParagraph"/>
              <w:spacing w:line="232" w:lineRule="auto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Анимация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движения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нарисованной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фигурки: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загрузить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фазы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движения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фигурки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виртуальный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редактор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GIF-анимации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сохранить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простое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повторяющееся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движение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своего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рисунка.</w:t>
            </w:r>
          </w:p>
          <w:p w:rsidR="00D32D1B" w:rsidRDefault="00A5759D" w:rsidP="00AA460E">
            <w:pPr>
              <w:pStyle w:val="TableParagraph"/>
              <w:spacing w:line="232" w:lineRule="auto"/>
              <w:ind w:right="13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Создание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компьютерной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презентации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программе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PowerPoint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тему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архитектуры,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декоративного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изобразительного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искусства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выбранной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эпохи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национальной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культуры.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Виртуальные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тематические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путешествия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художественным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музеям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мира</w:t>
            </w:r>
          </w:p>
        </w:tc>
        <w:tc>
          <w:tcPr>
            <w:tcW w:w="4983" w:type="dxa"/>
            <w:gridSpan w:val="4"/>
            <w:tcBorders>
              <w:bottom w:val="single" w:sz="6" w:space="0" w:color="231F20"/>
            </w:tcBorders>
          </w:tcPr>
          <w:p w:rsidR="00D32D1B" w:rsidRDefault="00A5759D">
            <w:pPr>
              <w:pStyle w:val="TableParagraph"/>
              <w:spacing w:before="67" w:line="232" w:lineRule="auto"/>
              <w:ind w:right="119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Осваивать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i/>
                <w:color w:val="231F20"/>
                <w:w w:val="115"/>
                <w:sz w:val="18"/>
              </w:rPr>
              <w:t>создавать</w:t>
            </w:r>
            <w:r>
              <w:rPr>
                <w:i/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компьютерные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презента-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ции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программе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PowerPoint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темам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изучаемого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материала,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собирая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поисковых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системах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нужный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  используя  собственные  фотографии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фотографии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рисунков,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делая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шрифтовые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надписи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наиболее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важных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определений,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названий,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положений,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которые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надо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запомнить.</w:t>
            </w:r>
          </w:p>
          <w:p w:rsidR="00D32D1B" w:rsidRDefault="00A5759D" w:rsidP="00AA460E">
            <w:pPr>
              <w:pStyle w:val="TableParagraph"/>
              <w:spacing w:line="232" w:lineRule="auto"/>
              <w:ind w:right="238"/>
              <w:rPr>
                <w:sz w:val="18"/>
              </w:rPr>
            </w:pPr>
            <w:r>
              <w:rPr>
                <w:i/>
                <w:color w:val="231F20"/>
                <w:w w:val="115"/>
                <w:sz w:val="18"/>
              </w:rPr>
              <w:t>Собрать</w:t>
            </w:r>
            <w:r>
              <w:rPr>
                <w:i/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свою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коллекцию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презентаций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изучаемым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темам</w:t>
            </w:r>
          </w:p>
        </w:tc>
      </w:tr>
    </w:tbl>
    <w:p w:rsidR="00D32D1B" w:rsidRDefault="00D32D1B">
      <w:pPr>
        <w:spacing w:line="232" w:lineRule="auto"/>
        <w:rPr>
          <w:sz w:val="18"/>
        </w:rPr>
        <w:sectPr w:rsidR="00D32D1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D32D1B" w:rsidRDefault="00D32D1B" w:rsidP="00A5759D">
      <w:pPr>
        <w:pStyle w:val="a3"/>
        <w:spacing w:before="70" w:line="249" w:lineRule="auto"/>
        <w:rPr>
          <w:rFonts w:ascii="Trebuchet MS" w:hAnsi="Trebuchet MS"/>
          <w:sz w:val="18"/>
        </w:rPr>
      </w:pPr>
    </w:p>
    <w:sectPr w:rsidR="00D32D1B">
      <w:pgSz w:w="7830" w:h="12020"/>
      <w:pgMar w:top="620" w:right="620" w:bottom="280" w:left="6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25B34" w:rsidRDefault="00E25B34" w:rsidP="00AA460E">
      <w:r>
        <w:separator/>
      </w:r>
    </w:p>
  </w:endnote>
  <w:endnote w:type="continuationSeparator" w:id="0">
    <w:p w:rsidR="00E25B34" w:rsidRDefault="00E25B34" w:rsidP="00AA46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altName w:val="Verdana"/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itka Text">
    <w:altName w:val="Times New Roman"/>
    <w:panose1 w:val="02000505000000020004"/>
    <w:charset w:val="CC"/>
    <w:family w:val="auto"/>
    <w:pitch w:val="variable"/>
    <w:sig w:usb0="A00002EF" w:usb1="4000204B" w:usb2="00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145851239"/>
      <w:docPartObj>
        <w:docPartGallery w:val="Page Numbers (Bottom of Page)"/>
        <w:docPartUnique/>
      </w:docPartObj>
    </w:sdtPr>
    <w:sdtEndPr/>
    <w:sdtContent>
      <w:p w:rsidR="00AA460E" w:rsidRDefault="00AA460E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F34B3">
          <w:rPr>
            <w:noProof/>
          </w:rPr>
          <w:t>2</w:t>
        </w:r>
        <w:r>
          <w:fldChar w:fldCharType="end"/>
        </w:r>
      </w:p>
    </w:sdtContent>
  </w:sdt>
  <w:p w:rsidR="00AA460E" w:rsidRDefault="00AA460E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25B34" w:rsidRDefault="00E25B34" w:rsidP="00AA460E">
      <w:r>
        <w:separator/>
      </w:r>
    </w:p>
  </w:footnote>
  <w:footnote w:type="continuationSeparator" w:id="0">
    <w:p w:rsidR="00E25B34" w:rsidRDefault="00E25B34" w:rsidP="00AA460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021216C"/>
    <w:multiLevelType w:val="hybridMultilevel"/>
    <w:tmpl w:val="DBE2EC54"/>
    <w:lvl w:ilvl="0" w:tplc="E050E590">
      <w:start w:val="1"/>
      <w:numFmt w:val="decimal"/>
      <w:lvlText w:val="%1."/>
      <w:lvlJc w:val="left"/>
      <w:pPr>
        <w:ind w:left="408" w:hanging="292"/>
      </w:pPr>
      <w:rPr>
        <w:rFonts w:ascii="Tahoma" w:eastAsia="Tahoma" w:hAnsi="Tahoma" w:cs="Tahoma" w:hint="default"/>
        <w:color w:val="231F20"/>
        <w:spacing w:val="-4"/>
        <w:w w:val="98"/>
        <w:sz w:val="22"/>
        <w:szCs w:val="22"/>
        <w:lang w:val="ru-RU" w:eastAsia="en-US" w:bidi="ar-SA"/>
      </w:rPr>
    </w:lvl>
    <w:lvl w:ilvl="1" w:tplc="7EC02858">
      <w:numFmt w:val="bullet"/>
      <w:lvlText w:val="•"/>
      <w:lvlJc w:val="left"/>
      <w:pPr>
        <w:ind w:left="1018" w:hanging="292"/>
      </w:pPr>
      <w:rPr>
        <w:rFonts w:hint="default"/>
        <w:lang w:val="ru-RU" w:eastAsia="en-US" w:bidi="ar-SA"/>
      </w:rPr>
    </w:lvl>
    <w:lvl w:ilvl="2" w:tplc="2F4CD7E4">
      <w:numFmt w:val="bullet"/>
      <w:lvlText w:val="•"/>
      <w:lvlJc w:val="left"/>
      <w:pPr>
        <w:ind w:left="1636" w:hanging="292"/>
      </w:pPr>
      <w:rPr>
        <w:rFonts w:hint="default"/>
        <w:lang w:val="ru-RU" w:eastAsia="en-US" w:bidi="ar-SA"/>
      </w:rPr>
    </w:lvl>
    <w:lvl w:ilvl="3" w:tplc="FCEC9D42">
      <w:numFmt w:val="bullet"/>
      <w:lvlText w:val="•"/>
      <w:lvlJc w:val="left"/>
      <w:pPr>
        <w:ind w:left="2255" w:hanging="292"/>
      </w:pPr>
      <w:rPr>
        <w:rFonts w:hint="default"/>
        <w:lang w:val="ru-RU" w:eastAsia="en-US" w:bidi="ar-SA"/>
      </w:rPr>
    </w:lvl>
    <w:lvl w:ilvl="4" w:tplc="7062E20E">
      <w:numFmt w:val="bullet"/>
      <w:lvlText w:val="•"/>
      <w:lvlJc w:val="left"/>
      <w:pPr>
        <w:ind w:left="2873" w:hanging="292"/>
      </w:pPr>
      <w:rPr>
        <w:rFonts w:hint="default"/>
        <w:lang w:val="ru-RU" w:eastAsia="en-US" w:bidi="ar-SA"/>
      </w:rPr>
    </w:lvl>
    <w:lvl w:ilvl="5" w:tplc="AFE206BC">
      <w:numFmt w:val="bullet"/>
      <w:lvlText w:val="•"/>
      <w:lvlJc w:val="left"/>
      <w:pPr>
        <w:ind w:left="3491" w:hanging="292"/>
      </w:pPr>
      <w:rPr>
        <w:rFonts w:hint="default"/>
        <w:lang w:val="ru-RU" w:eastAsia="en-US" w:bidi="ar-SA"/>
      </w:rPr>
    </w:lvl>
    <w:lvl w:ilvl="6" w:tplc="B192CF38">
      <w:numFmt w:val="bullet"/>
      <w:lvlText w:val="•"/>
      <w:lvlJc w:val="left"/>
      <w:pPr>
        <w:ind w:left="4110" w:hanging="292"/>
      </w:pPr>
      <w:rPr>
        <w:rFonts w:hint="default"/>
        <w:lang w:val="ru-RU" w:eastAsia="en-US" w:bidi="ar-SA"/>
      </w:rPr>
    </w:lvl>
    <w:lvl w:ilvl="7" w:tplc="2D9059CA">
      <w:numFmt w:val="bullet"/>
      <w:lvlText w:val="•"/>
      <w:lvlJc w:val="left"/>
      <w:pPr>
        <w:ind w:left="4728" w:hanging="292"/>
      </w:pPr>
      <w:rPr>
        <w:rFonts w:hint="default"/>
        <w:lang w:val="ru-RU" w:eastAsia="en-US" w:bidi="ar-SA"/>
      </w:rPr>
    </w:lvl>
    <w:lvl w:ilvl="8" w:tplc="1140323C">
      <w:numFmt w:val="bullet"/>
      <w:lvlText w:val="•"/>
      <w:lvlJc w:val="left"/>
      <w:pPr>
        <w:ind w:left="5346" w:hanging="292"/>
      </w:pPr>
      <w:rPr>
        <w:rFonts w:hint="default"/>
        <w:lang w:val="ru-RU" w:eastAsia="en-US" w:bidi="ar-SA"/>
      </w:rPr>
    </w:lvl>
  </w:abstractNum>
  <w:abstractNum w:abstractNumId="1" w15:restartNumberingAfterBreak="0">
    <w:nsid w:val="548538A2"/>
    <w:multiLevelType w:val="hybridMultilevel"/>
    <w:tmpl w:val="BA40A4B2"/>
    <w:lvl w:ilvl="0" w:tplc="E07C7BB6">
      <w:start w:val="1"/>
      <w:numFmt w:val="decimal"/>
      <w:lvlText w:val="%1"/>
      <w:lvlJc w:val="left"/>
      <w:pPr>
        <w:ind w:left="761" w:hanging="192"/>
      </w:pPr>
      <w:rPr>
        <w:rFonts w:ascii="Times New Roman" w:eastAsia="Times New Roman" w:hAnsi="Times New Roman" w:cs="Times New Roman" w:hint="default"/>
        <w:color w:val="231F20"/>
        <w:w w:val="119"/>
        <w:sz w:val="20"/>
        <w:szCs w:val="20"/>
        <w:lang w:val="ru-RU" w:eastAsia="en-US" w:bidi="ar-SA"/>
      </w:rPr>
    </w:lvl>
    <w:lvl w:ilvl="1" w:tplc="7876C2EA">
      <w:numFmt w:val="bullet"/>
      <w:lvlText w:val="•"/>
      <w:lvlJc w:val="left"/>
      <w:pPr>
        <w:ind w:left="1342" w:hanging="192"/>
      </w:pPr>
      <w:rPr>
        <w:rFonts w:hint="default"/>
        <w:lang w:val="ru-RU" w:eastAsia="en-US" w:bidi="ar-SA"/>
      </w:rPr>
    </w:lvl>
    <w:lvl w:ilvl="2" w:tplc="1750B1A6">
      <w:numFmt w:val="bullet"/>
      <w:lvlText w:val="•"/>
      <w:lvlJc w:val="left"/>
      <w:pPr>
        <w:ind w:left="1924" w:hanging="192"/>
      </w:pPr>
      <w:rPr>
        <w:rFonts w:hint="default"/>
        <w:lang w:val="ru-RU" w:eastAsia="en-US" w:bidi="ar-SA"/>
      </w:rPr>
    </w:lvl>
    <w:lvl w:ilvl="3" w:tplc="AAEC9B84">
      <w:numFmt w:val="bullet"/>
      <w:lvlText w:val="•"/>
      <w:lvlJc w:val="left"/>
      <w:pPr>
        <w:ind w:left="2507" w:hanging="192"/>
      </w:pPr>
      <w:rPr>
        <w:rFonts w:hint="default"/>
        <w:lang w:val="ru-RU" w:eastAsia="en-US" w:bidi="ar-SA"/>
      </w:rPr>
    </w:lvl>
    <w:lvl w:ilvl="4" w:tplc="89367142">
      <w:numFmt w:val="bullet"/>
      <w:lvlText w:val="•"/>
      <w:lvlJc w:val="left"/>
      <w:pPr>
        <w:ind w:left="3089" w:hanging="192"/>
      </w:pPr>
      <w:rPr>
        <w:rFonts w:hint="default"/>
        <w:lang w:val="ru-RU" w:eastAsia="en-US" w:bidi="ar-SA"/>
      </w:rPr>
    </w:lvl>
    <w:lvl w:ilvl="5" w:tplc="52F888A4">
      <w:numFmt w:val="bullet"/>
      <w:lvlText w:val="•"/>
      <w:lvlJc w:val="left"/>
      <w:pPr>
        <w:ind w:left="3671" w:hanging="192"/>
      </w:pPr>
      <w:rPr>
        <w:rFonts w:hint="default"/>
        <w:lang w:val="ru-RU" w:eastAsia="en-US" w:bidi="ar-SA"/>
      </w:rPr>
    </w:lvl>
    <w:lvl w:ilvl="6" w:tplc="729EAB10">
      <w:numFmt w:val="bullet"/>
      <w:lvlText w:val="•"/>
      <w:lvlJc w:val="left"/>
      <w:pPr>
        <w:ind w:left="4254" w:hanging="192"/>
      </w:pPr>
      <w:rPr>
        <w:rFonts w:hint="default"/>
        <w:lang w:val="ru-RU" w:eastAsia="en-US" w:bidi="ar-SA"/>
      </w:rPr>
    </w:lvl>
    <w:lvl w:ilvl="7" w:tplc="F7225EDA">
      <w:numFmt w:val="bullet"/>
      <w:lvlText w:val="•"/>
      <w:lvlJc w:val="left"/>
      <w:pPr>
        <w:ind w:left="4836" w:hanging="192"/>
      </w:pPr>
      <w:rPr>
        <w:rFonts w:hint="default"/>
        <w:lang w:val="ru-RU" w:eastAsia="en-US" w:bidi="ar-SA"/>
      </w:rPr>
    </w:lvl>
    <w:lvl w:ilvl="8" w:tplc="64E05728">
      <w:numFmt w:val="bullet"/>
      <w:lvlText w:val="•"/>
      <w:lvlJc w:val="left"/>
      <w:pPr>
        <w:ind w:left="5418" w:hanging="192"/>
      </w:pPr>
      <w:rPr>
        <w:rFonts w:hint="default"/>
        <w:lang w:val="ru-RU" w:eastAsia="en-US" w:bidi="ar-SA"/>
      </w:rPr>
    </w:lvl>
  </w:abstractNum>
  <w:abstractNum w:abstractNumId="2" w15:restartNumberingAfterBreak="0">
    <w:nsid w:val="6B1E1E89"/>
    <w:multiLevelType w:val="hybridMultilevel"/>
    <w:tmpl w:val="5B123F52"/>
    <w:lvl w:ilvl="0" w:tplc="7F4E36D2">
      <w:start w:val="1"/>
      <w:numFmt w:val="decimal"/>
      <w:lvlText w:val="%1"/>
      <w:lvlJc w:val="left"/>
      <w:pPr>
        <w:ind w:left="308" w:hanging="194"/>
      </w:pPr>
      <w:rPr>
        <w:rFonts w:ascii="Trebuchet MS" w:eastAsia="Trebuchet MS" w:hAnsi="Trebuchet MS" w:cs="Trebuchet MS" w:hint="default"/>
        <w:color w:val="231F20"/>
        <w:w w:val="98"/>
        <w:sz w:val="22"/>
        <w:szCs w:val="22"/>
        <w:lang w:val="ru-RU" w:eastAsia="en-US" w:bidi="ar-SA"/>
      </w:rPr>
    </w:lvl>
    <w:lvl w:ilvl="1" w:tplc="9132B832">
      <w:numFmt w:val="bullet"/>
      <w:lvlText w:val="•"/>
      <w:lvlJc w:val="left"/>
      <w:pPr>
        <w:ind w:left="1307" w:hanging="194"/>
      </w:pPr>
      <w:rPr>
        <w:rFonts w:hint="default"/>
        <w:lang w:val="ru-RU" w:eastAsia="en-US" w:bidi="ar-SA"/>
      </w:rPr>
    </w:lvl>
    <w:lvl w:ilvl="2" w:tplc="F1420C0A">
      <w:numFmt w:val="bullet"/>
      <w:lvlText w:val="•"/>
      <w:lvlJc w:val="left"/>
      <w:pPr>
        <w:ind w:left="2315" w:hanging="194"/>
      </w:pPr>
      <w:rPr>
        <w:rFonts w:hint="default"/>
        <w:lang w:val="ru-RU" w:eastAsia="en-US" w:bidi="ar-SA"/>
      </w:rPr>
    </w:lvl>
    <w:lvl w:ilvl="3" w:tplc="439E53AE">
      <w:numFmt w:val="bullet"/>
      <w:lvlText w:val="•"/>
      <w:lvlJc w:val="left"/>
      <w:pPr>
        <w:ind w:left="3323" w:hanging="194"/>
      </w:pPr>
      <w:rPr>
        <w:rFonts w:hint="default"/>
        <w:lang w:val="ru-RU" w:eastAsia="en-US" w:bidi="ar-SA"/>
      </w:rPr>
    </w:lvl>
    <w:lvl w:ilvl="4" w:tplc="9BC0B48A">
      <w:numFmt w:val="bullet"/>
      <w:lvlText w:val="•"/>
      <w:lvlJc w:val="left"/>
      <w:pPr>
        <w:ind w:left="4331" w:hanging="194"/>
      </w:pPr>
      <w:rPr>
        <w:rFonts w:hint="default"/>
        <w:lang w:val="ru-RU" w:eastAsia="en-US" w:bidi="ar-SA"/>
      </w:rPr>
    </w:lvl>
    <w:lvl w:ilvl="5" w:tplc="B792EF9E">
      <w:numFmt w:val="bullet"/>
      <w:lvlText w:val="•"/>
      <w:lvlJc w:val="left"/>
      <w:pPr>
        <w:ind w:left="5339" w:hanging="194"/>
      </w:pPr>
      <w:rPr>
        <w:rFonts w:hint="default"/>
        <w:lang w:val="ru-RU" w:eastAsia="en-US" w:bidi="ar-SA"/>
      </w:rPr>
    </w:lvl>
    <w:lvl w:ilvl="6" w:tplc="447A7FE8">
      <w:numFmt w:val="bullet"/>
      <w:lvlText w:val="•"/>
      <w:lvlJc w:val="left"/>
      <w:pPr>
        <w:ind w:left="6347" w:hanging="194"/>
      </w:pPr>
      <w:rPr>
        <w:rFonts w:hint="default"/>
        <w:lang w:val="ru-RU" w:eastAsia="en-US" w:bidi="ar-SA"/>
      </w:rPr>
    </w:lvl>
    <w:lvl w:ilvl="7" w:tplc="4BF69702">
      <w:numFmt w:val="bullet"/>
      <w:lvlText w:val="•"/>
      <w:lvlJc w:val="left"/>
      <w:pPr>
        <w:ind w:left="7355" w:hanging="194"/>
      </w:pPr>
      <w:rPr>
        <w:rFonts w:hint="default"/>
        <w:lang w:val="ru-RU" w:eastAsia="en-US" w:bidi="ar-SA"/>
      </w:rPr>
    </w:lvl>
    <w:lvl w:ilvl="8" w:tplc="AF4A362A">
      <w:numFmt w:val="bullet"/>
      <w:lvlText w:val="•"/>
      <w:lvlJc w:val="left"/>
      <w:pPr>
        <w:ind w:left="8363" w:hanging="194"/>
      </w:pPr>
      <w:rPr>
        <w:rFonts w:hint="default"/>
        <w:lang w:val="ru-RU" w:eastAsia="en-US" w:bidi="ar-SA"/>
      </w:rPr>
    </w:lvl>
  </w:abstractNum>
  <w:abstractNum w:abstractNumId="3" w15:restartNumberingAfterBreak="0">
    <w:nsid w:val="7CD96BAF"/>
    <w:multiLevelType w:val="hybridMultilevel"/>
    <w:tmpl w:val="B2B41B64"/>
    <w:lvl w:ilvl="0" w:tplc="1226A8D8">
      <w:start w:val="1"/>
      <w:numFmt w:val="decimal"/>
      <w:lvlText w:val="%1"/>
      <w:lvlJc w:val="left"/>
      <w:pPr>
        <w:ind w:left="761" w:hanging="192"/>
      </w:pPr>
      <w:rPr>
        <w:rFonts w:ascii="Times New Roman" w:eastAsia="Times New Roman" w:hAnsi="Times New Roman" w:cs="Times New Roman" w:hint="default"/>
        <w:color w:val="231F20"/>
        <w:w w:val="119"/>
        <w:sz w:val="20"/>
        <w:szCs w:val="20"/>
        <w:lang w:val="ru-RU" w:eastAsia="en-US" w:bidi="ar-SA"/>
      </w:rPr>
    </w:lvl>
    <w:lvl w:ilvl="1" w:tplc="19007A40">
      <w:numFmt w:val="bullet"/>
      <w:lvlText w:val="•"/>
      <w:lvlJc w:val="left"/>
      <w:pPr>
        <w:ind w:left="1342" w:hanging="192"/>
      </w:pPr>
      <w:rPr>
        <w:rFonts w:hint="default"/>
        <w:lang w:val="ru-RU" w:eastAsia="en-US" w:bidi="ar-SA"/>
      </w:rPr>
    </w:lvl>
    <w:lvl w:ilvl="2" w:tplc="7F3A4968">
      <w:numFmt w:val="bullet"/>
      <w:lvlText w:val="•"/>
      <w:lvlJc w:val="left"/>
      <w:pPr>
        <w:ind w:left="1924" w:hanging="192"/>
      </w:pPr>
      <w:rPr>
        <w:rFonts w:hint="default"/>
        <w:lang w:val="ru-RU" w:eastAsia="en-US" w:bidi="ar-SA"/>
      </w:rPr>
    </w:lvl>
    <w:lvl w:ilvl="3" w:tplc="A92A2D00">
      <w:numFmt w:val="bullet"/>
      <w:lvlText w:val="•"/>
      <w:lvlJc w:val="left"/>
      <w:pPr>
        <w:ind w:left="2507" w:hanging="192"/>
      </w:pPr>
      <w:rPr>
        <w:rFonts w:hint="default"/>
        <w:lang w:val="ru-RU" w:eastAsia="en-US" w:bidi="ar-SA"/>
      </w:rPr>
    </w:lvl>
    <w:lvl w:ilvl="4" w:tplc="ADEA5758">
      <w:numFmt w:val="bullet"/>
      <w:lvlText w:val="•"/>
      <w:lvlJc w:val="left"/>
      <w:pPr>
        <w:ind w:left="3089" w:hanging="192"/>
      </w:pPr>
      <w:rPr>
        <w:rFonts w:hint="default"/>
        <w:lang w:val="ru-RU" w:eastAsia="en-US" w:bidi="ar-SA"/>
      </w:rPr>
    </w:lvl>
    <w:lvl w:ilvl="5" w:tplc="47A05A42">
      <w:numFmt w:val="bullet"/>
      <w:lvlText w:val="•"/>
      <w:lvlJc w:val="left"/>
      <w:pPr>
        <w:ind w:left="3671" w:hanging="192"/>
      </w:pPr>
      <w:rPr>
        <w:rFonts w:hint="default"/>
        <w:lang w:val="ru-RU" w:eastAsia="en-US" w:bidi="ar-SA"/>
      </w:rPr>
    </w:lvl>
    <w:lvl w:ilvl="6" w:tplc="FCE44D6A">
      <w:numFmt w:val="bullet"/>
      <w:lvlText w:val="•"/>
      <w:lvlJc w:val="left"/>
      <w:pPr>
        <w:ind w:left="4254" w:hanging="192"/>
      </w:pPr>
      <w:rPr>
        <w:rFonts w:hint="default"/>
        <w:lang w:val="ru-RU" w:eastAsia="en-US" w:bidi="ar-SA"/>
      </w:rPr>
    </w:lvl>
    <w:lvl w:ilvl="7" w:tplc="4EE0529E">
      <w:numFmt w:val="bullet"/>
      <w:lvlText w:val="•"/>
      <w:lvlJc w:val="left"/>
      <w:pPr>
        <w:ind w:left="4836" w:hanging="192"/>
      </w:pPr>
      <w:rPr>
        <w:rFonts w:hint="default"/>
        <w:lang w:val="ru-RU" w:eastAsia="en-US" w:bidi="ar-SA"/>
      </w:rPr>
    </w:lvl>
    <w:lvl w:ilvl="8" w:tplc="06A6920E">
      <w:numFmt w:val="bullet"/>
      <w:lvlText w:val="•"/>
      <w:lvlJc w:val="left"/>
      <w:pPr>
        <w:ind w:left="5418" w:hanging="192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D32D1B"/>
    <w:rsid w:val="000365F8"/>
    <w:rsid w:val="00190C3C"/>
    <w:rsid w:val="00191B7F"/>
    <w:rsid w:val="003C0363"/>
    <w:rsid w:val="003E6EFF"/>
    <w:rsid w:val="005911EC"/>
    <w:rsid w:val="005A48CB"/>
    <w:rsid w:val="007E2F96"/>
    <w:rsid w:val="007F1EDC"/>
    <w:rsid w:val="00A54AA6"/>
    <w:rsid w:val="00A5759D"/>
    <w:rsid w:val="00A71689"/>
    <w:rsid w:val="00AA460E"/>
    <w:rsid w:val="00C20B5B"/>
    <w:rsid w:val="00C21573"/>
    <w:rsid w:val="00CF34B3"/>
    <w:rsid w:val="00D32D1B"/>
    <w:rsid w:val="00E25B34"/>
    <w:rsid w:val="00EF641A"/>
    <w:rsid w:val="00F74EC8"/>
    <w:rsid w:val="00FA09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5"/>
    <o:shapelayout v:ext="edit">
      <o:idmap v:ext="edit" data="1"/>
    </o:shapelayout>
  </w:shapeDefaults>
  <w:decimalSymbol w:val=","/>
  <w:listSeparator w:val=";"/>
  <w15:docId w15:val="{2562F495-8857-40E3-A7FE-49CAE8CADF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118"/>
      <w:outlineLvl w:val="0"/>
    </w:pPr>
    <w:rPr>
      <w:rFonts w:ascii="Tahoma" w:eastAsia="Tahoma" w:hAnsi="Tahoma" w:cs="Tahoma"/>
      <w:sz w:val="24"/>
      <w:szCs w:val="24"/>
    </w:rPr>
  </w:style>
  <w:style w:type="paragraph" w:styleId="2">
    <w:name w:val="heading 2"/>
    <w:basedOn w:val="a"/>
    <w:uiPriority w:val="1"/>
    <w:qFormat/>
    <w:pPr>
      <w:spacing w:before="147"/>
      <w:ind w:left="117"/>
      <w:outlineLvl w:val="1"/>
    </w:pPr>
    <w:rPr>
      <w:rFonts w:ascii="Tahoma" w:eastAsia="Tahoma" w:hAnsi="Tahoma" w:cs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0"/>
      <w:ind w:left="117"/>
    </w:pPr>
    <w:rPr>
      <w:sz w:val="20"/>
      <w:szCs w:val="20"/>
    </w:rPr>
  </w:style>
  <w:style w:type="paragraph" w:styleId="20">
    <w:name w:val="toc 2"/>
    <w:basedOn w:val="a"/>
    <w:uiPriority w:val="1"/>
    <w:qFormat/>
    <w:pPr>
      <w:spacing w:before="10"/>
      <w:ind w:left="343"/>
    </w:pPr>
    <w:rPr>
      <w:sz w:val="20"/>
      <w:szCs w:val="20"/>
    </w:rPr>
  </w:style>
  <w:style w:type="paragraph" w:styleId="3">
    <w:name w:val="toc 3"/>
    <w:basedOn w:val="a"/>
    <w:uiPriority w:val="1"/>
    <w:qFormat/>
    <w:pPr>
      <w:spacing w:before="10"/>
      <w:ind w:left="761" w:hanging="192"/>
    </w:pPr>
    <w:rPr>
      <w:sz w:val="20"/>
      <w:szCs w:val="20"/>
    </w:rPr>
  </w:style>
  <w:style w:type="paragraph" w:styleId="a3">
    <w:name w:val="Body Text"/>
    <w:basedOn w:val="a"/>
    <w:uiPriority w:val="1"/>
    <w:qFormat/>
    <w:pPr>
      <w:ind w:left="117" w:right="114" w:firstLine="226"/>
      <w:jc w:val="both"/>
    </w:pPr>
    <w:rPr>
      <w:sz w:val="20"/>
      <w:szCs w:val="20"/>
    </w:rPr>
  </w:style>
  <w:style w:type="paragraph" w:styleId="a4">
    <w:name w:val="Title"/>
    <w:basedOn w:val="a"/>
    <w:uiPriority w:val="1"/>
    <w:qFormat/>
    <w:pPr>
      <w:ind w:left="210" w:right="227"/>
      <w:jc w:val="center"/>
    </w:pPr>
    <w:rPr>
      <w:rFonts w:ascii="Verdana" w:eastAsia="Verdana" w:hAnsi="Verdana" w:cs="Verdana"/>
      <w:sz w:val="74"/>
      <w:szCs w:val="74"/>
    </w:rPr>
  </w:style>
  <w:style w:type="paragraph" w:styleId="a5">
    <w:name w:val="List Paragraph"/>
    <w:basedOn w:val="a"/>
    <w:uiPriority w:val="1"/>
    <w:qFormat/>
    <w:pPr>
      <w:spacing w:before="10"/>
      <w:ind w:left="761" w:hanging="192"/>
    </w:pPr>
    <w:rPr>
      <w:rFonts w:ascii="Tahoma" w:eastAsia="Tahoma" w:hAnsi="Tahoma" w:cs="Tahoma"/>
    </w:rPr>
  </w:style>
  <w:style w:type="paragraph" w:customStyle="1" w:styleId="TableParagraph">
    <w:name w:val="Table Paragraph"/>
    <w:basedOn w:val="a"/>
    <w:uiPriority w:val="1"/>
    <w:qFormat/>
    <w:pPr>
      <w:ind w:left="113"/>
    </w:pPr>
  </w:style>
  <w:style w:type="paragraph" w:styleId="a6">
    <w:name w:val="Balloon Text"/>
    <w:basedOn w:val="a"/>
    <w:link w:val="a7"/>
    <w:uiPriority w:val="99"/>
    <w:semiHidden/>
    <w:unhideWhenUsed/>
    <w:rsid w:val="00A5759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5759D"/>
    <w:rPr>
      <w:rFonts w:ascii="Tahoma" w:eastAsia="Times New Roman" w:hAnsi="Tahoma" w:cs="Tahoma"/>
      <w:sz w:val="16"/>
      <w:szCs w:val="16"/>
      <w:lang w:val="ru-RU"/>
    </w:rPr>
  </w:style>
  <w:style w:type="paragraph" w:styleId="a8">
    <w:name w:val="header"/>
    <w:basedOn w:val="a"/>
    <w:link w:val="a9"/>
    <w:uiPriority w:val="99"/>
    <w:unhideWhenUsed/>
    <w:rsid w:val="00AA460E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AA460E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AA460E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AA460E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271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EB0051-41A0-4158-BDED-A821D818E9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17733</Words>
  <Characters>101081</Characters>
  <Application>Microsoft Office Word</Application>
  <DocSecurity>0</DocSecurity>
  <Lines>842</Lines>
  <Paragraphs>237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31-0446-01-02-70o6.indd</vt:lpstr>
    </vt:vector>
  </TitlesOfParts>
  <Company/>
  <LinksUpToDate>false</LinksUpToDate>
  <CharactersWithSpaces>118577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31-0446-01-02-70o6.indd</dc:title>
  <dc:creator>Trybina</dc:creator>
  <cp:lastModifiedBy>Людмила Митяева</cp:lastModifiedBy>
  <cp:revision>11</cp:revision>
  <dcterms:created xsi:type="dcterms:W3CDTF">2022-08-11T20:51:00Z</dcterms:created>
  <dcterms:modified xsi:type="dcterms:W3CDTF">2022-08-18T07:45:00Z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2021-10-06T00:00:00Z</vt:filetime>
  </property>
  <property fmtid="{D5CDD505-2E9C-101B-9397-08002B2CF9AE}" pid="3" name="Creator">
    <vt:lpwstr>Adobe InDesign CS6 (Windows)</vt:lpwstr>
  </property>
  <property fmtid="{D5CDD505-2E9C-101B-9397-08002B2CF9AE}" pid="4" name="LastSaved">
    <vt:filetime>2022-08-11T00:00:00Z</vt:filetime>
  </property>
</Properties>
</file>